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6A924" w14:textId="6C879B1F" w:rsidR="00C62767" w:rsidRPr="00871F3E" w:rsidRDefault="007A715F" w:rsidP="00871F3E">
      <w:pPr>
        <w:pStyle w:val="affff2"/>
      </w:pPr>
      <w:bookmarkStart w:id="0" w:name="_Toc526847392"/>
      <w:bookmarkStart w:id="1" w:name="_Toc527040671"/>
      <w:bookmarkStart w:id="2" w:name="_Toc529983166"/>
      <w:bookmarkStart w:id="3" w:name="_Toc157701607"/>
      <w:bookmarkStart w:id="4" w:name="_Toc164508880"/>
      <w:r w:rsidRPr="00871F3E">
        <w:t>Сборник</w:t>
      </w:r>
      <w:r w:rsidR="00F5749E" w:rsidRPr="00871F3E">
        <w:t xml:space="preserve"> </w:t>
      </w:r>
      <w:bookmarkEnd w:id="0"/>
      <w:bookmarkEnd w:id="1"/>
      <w:bookmarkEnd w:id="2"/>
      <w:bookmarkEnd w:id="3"/>
      <w:r w:rsidR="00871F3E" w:rsidRPr="00871F3E">
        <w:t>приложений к договорам</w:t>
      </w:r>
      <w:r w:rsidR="008C3326">
        <w:t xml:space="preserve"> </w:t>
      </w:r>
      <w:r w:rsidR="006B0EDB" w:rsidRPr="00871F3E">
        <w:rPr>
          <w:rStyle w:val="af8"/>
        </w:rPr>
        <w:footnoteReference w:id="2"/>
      </w: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387"/>
        <w:gridCol w:w="2466"/>
        <w:gridCol w:w="7730"/>
      </w:tblGrid>
      <w:tr w:rsidR="00065356" w:rsidRPr="00871F3E" w14:paraId="45FF6E94" w14:textId="4B8872E8" w:rsidTr="005F136E">
        <w:trPr>
          <w:tblHeader/>
        </w:trPr>
        <w:tc>
          <w:tcPr>
            <w:tcW w:w="592" w:type="dxa"/>
            <w:shd w:val="clear" w:color="auto" w:fill="D9E2F3" w:themeFill="accent5" w:themeFillTint="33"/>
            <w:vAlign w:val="center"/>
          </w:tcPr>
          <w:p w14:paraId="432E75E6" w14:textId="77777777" w:rsidR="00065356" w:rsidRPr="00871F3E" w:rsidRDefault="00065356" w:rsidP="004F29E0">
            <w:pPr>
              <w:ind w:firstLine="0"/>
              <w:jc w:val="center"/>
              <w:rPr>
                <w:rFonts w:ascii="Tahoma" w:hAnsi="Tahoma" w:cs="Tahoma"/>
                <w:b/>
                <w:sz w:val="20"/>
                <w:szCs w:val="20"/>
              </w:rPr>
            </w:pPr>
            <w:r w:rsidRPr="00871F3E">
              <w:rPr>
                <w:rFonts w:ascii="Tahoma" w:hAnsi="Tahoma" w:cs="Tahoma"/>
                <w:b/>
                <w:sz w:val="20"/>
                <w:szCs w:val="20"/>
              </w:rPr>
              <w:t>№ п/п</w:t>
            </w:r>
          </w:p>
        </w:tc>
        <w:tc>
          <w:tcPr>
            <w:tcW w:w="3387" w:type="dxa"/>
            <w:shd w:val="clear" w:color="auto" w:fill="D9E2F3" w:themeFill="accent5" w:themeFillTint="33"/>
            <w:vAlign w:val="center"/>
          </w:tcPr>
          <w:p w14:paraId="686DD7F0" w14:textId="62C6F967" w:rsidR="00065356" w:rsidRPr="00871F3E" w:rsidRDefault="005F136E" w:rsidP="006C4928">
            <w:pPr>
              <w:ind w:firstLine="0"/>
              <w:jc w:val="center"/>
              <w:rPr>
                <w:rFonts w:ascii="Tahoma" w:hAnsi="Tahoma" w:cs="Tahoma"/>
                <w:b/>
                <w:sz w:val="20"/>
                <w:szCs w:val="20"/>
              </w:rPr>
            </w:pPr>
            <w:r>
              <w:rPr>
                <w:rFonts w:ascii="Tahoma" w:hAnsi="Tahoma" w:cs="Tahoma"/>
                <w:b/>
                <w:sz w:val="20"/>
                <w:szCs w:val="20"/>
              </w:rPr>
              <w:t>Наименование</w:t>
            </w:r>
          </w:p>
        </w:tc>
        <w:tc>
          <w:tcPr>
            <w:tcW w:w="2466" w:type="dxa"/>
            <w:shd w:val="clear" w:color="auto" w:fill="D9E2F3" w:themeFill="accent5" w:themeFillTint="33"/>
            <w:vAlign w:val="center"/>
          </w:tcPr>
          <w:p w14:paraId="5901F4CB" w14:textId="01A013F6" w:rsidR="00065356" w:rsidRPr="00871F3E" w:rsidRDefault="006C4928" w:rsidP="00113D16">
            <w:pPr>
              <w:ind w:firstLine="0"/>
              <w:jc w:val="center"/>
              <w:rPr>
                <w:rFonts w:ascii="Tahoma" w:hAnsi="Tahoma" w:cs="Tahoma"/>
                <w:b/>
                <w:sz w:val="20"/>
                <w:szCs w:val="20"/>
              </w:rPr>
            </w:pPr>
            <w:r>
              <w:rPr>
                <w:rFonts w:ascii="Tahoma" w:hAnsi="Tahoma" w:cs="Tahoma"/>
                <w:b/>
                <w:sz w:val="20"/>
                <w:szCs w:val="20"/>
              </w:rPr>
              <w:t>Документ</w:t>
            </w:r>
          </w:p>
        </w:tc>
        <w:tc>
          <w:tcPr>
            <w:tcW w:w="7730" w:type="dxa"/>
            <w:shd w:val="clear" w:color="auto" w:fill="D9E2F3" w:themeFill="accent5" w:themeFillTint="33"/>
            <w:vAlign w:val="center"/>
          </w:tcPr>
          <w:p w14:paraId="3B18EB16" w14:textId="3CAD3E93" w:rsidR="00065356" w:rsidRPr="00871F3E" w:rsidRDefault="00065356" w:rsidP="009169D9">
            <w:pPr>
              <w:pStyle w:val="afff0"/>
              <w:spacing w:before="60" w:after="60"/>
              <w:ind w:left="0" w:right="-6"/>
              <w:jc w:val="center"/>
              <w:rPr>
                <w:rFonts w:ascii="Tahoma" w:hAnsi="Tahoma" w:cs="Tahoma"/>
                <w:b/>
                <w:sz w:val="20"/>
                <w:szCs w:val="20"/>
              </w:rPr>
            </w:pPr>
            <w:r w:rsidRPr="00871F3E">
              <w:rPr>
                <w:rFonts w:ascii="Tahoma" w:hAnsi="Tahoma" w:cs="Tahoma"/>
                <w:b/>
                <w:sz w:val="20"/>
                <w:szCs w:val="20"/>
              </w:rPr>
              <w:t>Краткое описание</w:t>
            </w:r>
          </w:p>
        </w:tc>
      </w:tr>
      <w:tr w:rsidR="00065356" w:rsidRPr="00871F3E" w14:paraId="0F2D6E38" w14:textId="25EF357F" w:rsidTr="00903F99">
        <w:tc>
          <w:tcPr>
            <w:tcW w:w="592" w:type="dxa"/>
            <w:shd w:val="clear" w:color="auto" w:fill="auto"/>
            <w:vAlign w:val="center"/>
          </w:tcPr>
          <w:p w14:paraId="40C10380"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47B00CD5" w14:textId="04231168" w:rsidR="00065356" w:rsidRPr="00871F3E" w:rsidRDefault="00065356" w:rsidP="00806C90">
            <w:pPr>
              <w:ind w:firstLine="0"/>
              <w:jc w:val="left"/>
              <w:rPr>
                <w:rFonts w:ascii="Tahoma" w:hAnsi="Tahoma" w:cs="Tahoma"/>
                <w:sz w:val="20"/>
                <w:szCs w:val="20"/>
              </w:rPr>
            </w:pPr>
            <w:r w:rsidRPr="00871F3E">
              <w:rPr>
                <w:rFonts w:ascii="Tahoma" w:hAnsi="Tahoma" w:cs="Tahoma"/>
                <w:sz w:val="20"/>
                <w:szCs w:val="20"/>
              </w:rPr>
              <w:t>Акт приема-передачи строительной площадки</w:t>
            </w:r>
          </w:p>
        </w:tc>
        <w:bookmarkStart w:id="5" w:name="_MON_1769004983"/>
        <w:bookmarkEnd w:id="5"/>
        <w:tc>
          <w:tcPr>
            <w:tcW w:w="2466" w:type="dxa"/>
            <w:shd w:val="clear" w:color="auto" w:fill="auto"/>
            <w:vAlign w:val="center"/>
          </w:tcPr>
          <w:p w14:paraId="47E91E38" w14:textId="5688301D" w:rsidR="00065356" w:rsidRPr="00871F3E" w:rsidRDefault="00037633" w:rsidP="004A0173">
            <w:pPr>
              <w:ind w:left="454" w:firstLine="0"/>
              <w:rPr>
                <w:rFonts w:ascii="Tahoma" w:hAnsi="Tahoma" w:cs="Tahoma"/>
                <w:sz w:val="20"/>
                <w:szCs w:val="20"/>
              </w:rPr>
            </w:pPr>
            <w:r w:rsidRPr="00871F3E">
              <w:rPr>
                <w:rFonts w:ascii="Tahoma" w:hAnsi="Tahoma" w:cs="Tahoma"/>
                <w:sz w:val="20"/>
                <w:szCs w:val="20"/>
              </w:rPr>
              <w:object w:dxaOrig="1348" w:dyaOrig="872" w14:anchorId="505F8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67.5pt;height:43.5pt" o:ole="">
                  <v:imagedata r:id="rId11" o:title=""/>
                </v:shape>
                <o:OLEObject Type="Embed" ProgID="Word.Document.12" ShapeID="_x0000_i1175" DrawAspect="Icon" ObjectID="_1809766448" r:id="rId12">
                  <o:FieldCodes>\s</o:FieldCodes>
                </o:OLEObject>
              </w:object>
            </w:r>
          </w:p>
        </w:tc>
        <w:tc>
          <w:tcPr>
            <w:tcW w:w="7730" w:type="dxa"/>
            <w:shd w:val="clear" w:color="auto" w:fill="auto"/>
            <w:vAlign w:val="center"/>
          </w:tcPr>
          <w:p w14:paraId="55393830" w14:textId="50C4F54E" w:rsidR="00065356" w:rsidRPr="00871F3E" w:rsidRDefault="00065356" w:rsidP="00AD12B1">
            <w:pPr>
              <w:spacing w:before="120" w:after="120"/>
              <w:ind w:firstLine="0"/>
              <w:rPr>
                <w:rFonts w:ascii="Tahoma" w:hAnsi="Tahoma" w:cs="Tahoma"/>
                <w:sz w:val="20"/>
                <w:szCs w:val="20"/>
              </w:rPr>
            </w:pPr>
            <w:r w:rsidRPr="00871F3E">
              <w:rPr>
                <w:rFonts w:ascii="Tahoma" w:hAnsi="Tahoma" w:cs="Tahoma"/>
                <w:sz w:val="20"/>
                <w:szCs w:val="20"/>
              </w:rPr>
              <w:t>Акт, подтверждающий передачу Компанией строительной площадки Контрагенту для проведения работ.</w:t>
            </w:r>
          </w:p>
        </w:tc>
      </w:tr>
      <w:tr w:rsidR="00065356" w:rsidRPr="00871F3E" w14:paraId="5F373F65" w14:textId="77777777" w:rsidTr="00903F99">
        <w:tc>
          <w:tcPr>
            <w:tcW w:w="592" w:type="dxa"/>
            <w:shd w:val="clear" w:color="auto" w:fill="auto"/>
            <w:vAlign w:val="center"/>
          </w:tcPr>
          <w:p w14:paraId="2DE563DF"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543540DF" w14:textId="0CE281E8" w:rsidR="00065356" w:rsidRPr="00871F3E" w:rsidRDefault="00065356" w:rsidP="00806C90">
            <w:pPr>
              <w:ind w:firstLine="0"/>
              <w:jc w:val="left"/>
              <w:rPr>
                <w:rFonts w:ascii="Tahoma" w:hAnsi="Tahoma" w:cs="Tahoma"/>
                <w:sz w:val="20"/>
                <w:szCs w:val="20"/>
              </w:rPr>
            </w:pPr>
            <w:r w:rsidRPr="00871F3E">
              <w:rPr>
                <w:rFonts w:ascii="Tahoma" w:hAnsi="Tahoma" w:cs="Tahoma"/>
                <w:sz w:val="20"/>
                <w:szCs w:val="20"/>
              </w:rPr>
              <w:t>Акт о выявленных недостатках</w:t>
            </w:r>
          </w:p>
        </w:tc>
        <w:bookmarkStart w:id="6" w:name="_MON_1804590486"/>
        <w:bookmarkEnd w:id="6"/>
        <w:tc>
          <w:tcPr>
            <w:tcW w:w="2466" w:type="dxa"/>
            <w:shd w:val="clear" w:color="auto" w:fill="auto"/>
            <w:vAlign w:val="center"/>
          </w:tcPr>
          <w:p w14:paraId="1A068334" w14:textId="76CD24EE" w:rsidR="00065356" w:rsidRPr="00871F3E" w:rsidRDefault="00037633" w:rsidP="004A0173">
            <w:pPr>
              <w:ind w:left="313" w:firstLine="0"/>
              <w:rPr>
                <w:rFonts w:ascii="Tahoma" w:hAnsi="Tahoma" w:cs="Tahoma"/>
                <w:sz w:val="20"/>
                <w:szCs w:val="20"/>
              </w:rPr>
            </w:pPr>
            <w:r w:rsidRPr="00871F3E">
              <w:rPr>
                <w:rFonts w:ascii="Tahoma" w:hAnsi="Tahoma" w:cs="Tahoma"/>
                <w:sz w:val="20"/>
                <w:szCs w:val="20"/>
              </w:rPr>
              <w:object w:dxaOrig="1360" w:dyaOrig="880" w14:anchorId="7660F989">
                <v:shape id="_x0000_i1177" type="#_x0000_t75" style="width:68.25pt;height:44.25pt" o:ole="">
                  <v:imagedata r:id="rId13" o:title=""/>
                </v:shape>
                <o:OLEObject Type="Embed" ProgID="Word.Document.12" ShapeID="_x0000_i1177" DrawAspect="Icon" ObjectID="_1809766449" r:id="rId14">
                  <o:FieldCodes>\s</o:FieldCodes>
                </o:OLEObject>
              </w:object>
            </w:r>
          </w:p>
        </w:tc>
        <w:tc>
          <w:tcPr>
            <w:tcW w:w="7730" w:type="dxa"/>
            <w:shd w:val="clear" w:color="auto" w:fill="auto"/>
            <w:vAlign w:val="center"/>
          </w:tcPr>
          <w:p w14:paraId="06E433B7" w14:textId="304990DE" w:rsidR="00065356" w:rsidRPr="00871F3E" w:rsidRDefault="00065356" w:rsidP="00AD12B1">
            <w:pPr>
              <w:spacing w:before="120" w:after="120"/>
              <w:ind w:firstLine="0"/>
              <w:rPr>
                <w:rFonts w:ascii="Tahoma" w:hAnsi="Tahoma" w:cs="Tahoma"/>
                <w:sz w:val="20"/>
                <w:szCs w:val="20"/>
              </w:rPr>
            </w:pPr>
            <w:r w:rsidRPr="00871F3E">
              <w:rPr>
                <w:rFonts w:ascii="Tahoma" w:hAnsi="Tahoma" w:cs="Tahoma"/>
                <w:sz w:val="20"/>
                <w:szCs w:val="20"/>
              </w:rPr>
              <w:t>Акт, составляемый в случае обнаружения любых недостатков</w:t>
            </w:r>
            <w:r w:rsidRPr="00871F3E" w:rsidDel="00C95A55">
              <w:rPr>
                <w:rFonts w:ascii="Tahoma" w:hAnsi="Tahoma" w:cs="Tahoma"/>
                <w:sz w:val="20"/>
                <w:szCs w:val="20"/>
              </w:rPr>
              <w:t xml:space="preserve"> </w:t>
            </w:r>
            <w:r w:rsidRPr="00871F3E">
              <w:rPr>
                <w:rFonts w:ascii="Tahoma" w:hAnsi="Tahoma" w:cs="Tahoma"/>
                <w:sz w:val="20"/>
                <w:szCs w:val="20"/>
              </w:rPr>
              <w:t>при исполнении Контрагентом договора в целях фиксации замечаний.</w:t>
            </w:r>
          </w:p>
        </w:tc>
      </w:tr>
      <w:tr w:rsidR="00065356" w:rsidRPr="00871F3E" w14:paraId="497E42E7" w14:textId="77777777" w:rsidTr="00903F99">
        <w:tc>
          <w:tcPr>
            <w:tcW w:w="592" w:type="dxa"/>
            <w:shd w:val="clear" w:color="auto" w:fill="auto"/>
            <w:vAlign w:val="center"/>
          </w:tcPr>
          <w:p w14:paraId="177C9407"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21478D63" w14:textId="67168476" w:rsidR="00065356" w:rsidRPr="00871F3E" w:rsidRDefault="00065356" w:rsidP="00806C90">
            <w:pPr>
              <w:ind w:firstLine="0"/>
              <w:jc w:val="left"/>
              <w:rPr>
                <w:rFonts w:ascii="Tahoma" w:hAnsi="Tahoma" w:cs="Tahoma"/>
                <w:sz w:val="20"/>
                <w:szCs w:val="20"/>
              </w:rPr>
            </w:pPr>
            <w:r w:rsidRPr="00871F3E">
              <w:rPr>
                <w:rFonts w:ascii="Tahoma" w:hAnsi="Tahoma" w:cs="Tahoma"/>
                <w:sz w:val="20"/>
                <w:szCs w:val="20"/>
              </w:rPr>
              <w:t>Акт о завершении демонтажных работ</w:t>
            </w:r>
          </w:p>
        </w:tc>
        <w:bookmarkStart w:id="7" w:name="_MON_1804084785"/>
        <w:bookmarkEnd w:id="7"/>
        <w:tc>
          <w:tcPr>
            <w:tcW w:w="2466" w:type="dxa"/>
            <w:shd w:val="clear" w:color="auto" w:fill="auto"/>
            <w:vAlign w:val="center"/>
          </w:tcPr>
          <w:p w14:paraId="5107D552" w14:textId="3FFF699F" w:rsidR="00065356" w:rsidRPr="00871F3E" w:rsidRDefault="00037633" w:rsidP="004A0173">
            <w:pPr>
              <w:ind w:left="313" w:firstLine="0"/>
              <w:rPr>
                <w:rFonts w:ascii="Tahoma" w:hAnsi="Tahoma" w:cs="Tahoma"/>
                <w:sz w:val="20"/>
                <w:szCs w:val="20"/>
              </w:rPr>
            </w:pPr>
            <w:r w:rsidRPr="00871F3E">
              <w:rPr>
                <w:rFonts w:ascii="Tahoma" w:hAnsi="Tahoma" w:cs="Tahoma"/>
                <w:sz w:val="20"/>
                <w:szCs w:val="20"/>
              </w:rPr>
              <w:object w:dxaOrig="1360" w:dyaOrig="880" w14:anchorId="01938062">
                <v:shape id="_x0000_i1179" type="#_x0000_t75" style="width:68.25pt;height:44.25pt" o:ole="">
                  <v:imagedata r:id="rId15" o:title=""/>
                </v:shape>
                <o:OLEObject Type="Embed" ProgID="Word.Document.12" ShapeID="_x0000_i1179" DrawAspect="Icon" ObjectID="_1809766450" r:id="rId16">
                  <o:FieldCodes>\s</o:FieldCodes>
                </o:OLEObject>
              </w:object>
            </w:r>
          </w:p>
        </w:tc>
        <w:tc>
          <w:tcPr>
            <w:tcW w:w="7730" w:type="dxa"/>
            <w:shd w:val="clear" w:color="auto" w:fill="auto"/>
            <w:vAlign w:val="center"/>
          </w:tcPr>
          <w:p w14:paraId="348F9A22" w14:textId="38A2B4ED" w:rsidR="00065356" w:rsidRPr="00871F3E" w:rsidRDefault="00065356" w:rsidP="00AD12B1">
            <w:pPr>
              <w:spacing w:before="120" w:after="120"/>
              <w:ind w:firstLine="0"/>
              <w:rPr>
                <w:rFonts w:ascii="Tahoma" w:hAnsi="Tahoma" w:cs="Tahoma"/>
                <w:sz w:val="20"/>
                <w:szCs w:val="20"/>
              </w:rPr>
            </w:pPr>
            <w:r w:rsidRPr="00871F3E">
              <w:rPr>
                <w:rFonts w:ascii="Tahoma" w:hAnsi="Tahoma" w:cs="Tahoma"/>
                <w:sz w:val="20"/>
                <w:szCs w:val="20"/>
              </w:rPr>
              <w:t>Акт, подтверждающий факт выполнения Контрагентом Демонтажных работ</w:t>
            </w:r>
            <w:r w:rsidR="00871F3E" w:rsidRPr="00871F3E">
              <w:rPr>
                <w:rFonts w:ascii="Tahoma" w:hAnsi="Tahoma" w:cs="Tahoma"/>
                <w:sz w:val="20"/>
                <w:szCs w:val="20"/>
              </w:rPr>
              <w:t>.</w:t>
            </w:r>
          </w:p>
        </w:tc>
      </w:tr>
      <w:tr w:rsidR="00065356" w:rsidRPr="00871F3E" w14:paraId="1006A68B" w14:textId="77777777" w:rsidTr="00903F99">
        <w:tc>
          <w:tcPr>
            <w:tcW w:w="592" w:type="dxa"/>
            <w:shd w:val="clear" w:color="auto" w:fill="auto"/>
            <w:vAlign w:val="center"/>
          </w:tcPr>
          <w:p w14:paraId="0BD0ED31"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692828EB" w14:textId="1ECAB8D2" w:rsidR="00065356" w:rsidRPr="00871F3E" w:rsidRDefault="00065356" w:rsidP="00806C90">
            <w:pPr>
              <w:ind w:firstLine="0"/>
              <w:jc w:val="left"/>
              <w:rPr>
                <w:rFonts w:ascii="Tahoma" w:hAnsi="Tahoma" w:cs="Tahoma"/>
                <w:sz w:val="20"/>
                <w:szCs w:val="20"/>
              </w:rPr>
            </w:pPr>
            <w:r w:rsidRPr="00871F3E">
              <w:rPr>
                <w:rFonts w:ascii="Tahoma" w:hAnsi="Tahoma" w:cs="Tahoma"/>
                <w:sz w:val="20"/>
                <w:szCs w:val="20"/>
              </w:rPr>
              <w:t>Акт о завершении работ по Договору</w:t>
            </w:r>
          </w:p>
        </w:tc>
        <w:bookmarkStart w:id="8" w:name="_MON_1804063002"/>
        <w:bookmarkEnd w:id="8"/>
        <w:tc>
          <w:tcPr>
            <w:tcW w:w="2466" w:type="dxa"/>
            <w:shd w:val="clear" w:color="auto" w:fill="auto"/>
            <w:vAlign w:val="center"/>
          </w:tcPr>
          <w:p w14:paraId="44B6C172" w14:textId="5ECAAB35" w:rsidR="00065356" w:rsidRPr="00871F3E" w:rsidRDefault="00037633" w:rsidP="004A0173">
            <w:pPr>
              <w:ind w:left="313" w:firstLine="0"/>
              <w:rPr>
                <w:rFonts w:ascii="Tahoma" w:hAnsi="Tahoma" w:cs="Tahoma"/>
                <w:sz w:val="20"/>
                <w:szCs w:val="20"/>
              </w:rPr>
            </w:pPr>
            <w:r w:rsidRPr="00871F3E">
              <w:rPr>
                <w:rFonts w:ascii="Tahoma" w:hAnsi="Tahoma" w:cs="Tahoma"/>
                <w:sz w:val="20"/>
                <w:szCs w:val="20"/>
              </w:rPr>
              <w:object w:dxaOrig="1360" w:dyaOrig="880" w14:anchorId="3CA14F0D">
                <v:shape id="_x0000_i1181" type="#_x0000_t75" style="width:68.25pt;height:44.25pt" o:ole="">
                  <v:imagedata r:id="rId17" o:title=""/>
                </v:shape>
                <o:OLEObject Type="Embed" ProgID="Word.Document.12" ShapeID="_x0000_i1181" DrawAspect="Icon" ObjectID="_1809766451" r:id="rId18">
                  <o:FieldCodes>\s</o:FieldCodes>
                </o:OLEObject>
              </w:object>
            </w:r>
          </w:p>
        </w:tc>
        <w:tc>
          <w:tcPr>
            <w:tcW w:w="7730" w:type="dxa"/>
            <w:shd w:val="clear" w:color="auto" w:fill="auto"/>
            <w:vAlign w:val="center"/>
          </w:tcPr>
          <w:p w14:paraId="322818D8" w14:textId="647FC07D" w:rsidR="00065356" w:rsidRPr="00871F3E" w:rsidRDefault="00065356" w:rsidP="00AD12B1">
            <w:pPr>
              <w:spacing w:before="120" w:after="120"/>
              <w:ind w:firstLine="0"/>
              <w:rPr>
                <w:rFonts w:ascii="Tahoma" w:hAnsi="Tahoma" w:cs="Tahoma"/>
                <w:sz w:val="20"/>
                <w:szCs w:val="20"/>
              </w:rPr>
            </w:pPr>
            <w:r w:rsidRPr="00871F3E">
              <w:rPr>
                <w:rFonts w:ascii="Tahoma" w:hAnsi="Tahoma" w:cs="Tahoma"/>
                <w:sz w:val="20"/>
                <w:szCs w:val="20"/>
              </w:rPr>
              <w:t xml:space="preserve">Акт, подтверждающий факт выполнения Контрагентом работ (за исключением обязательств гарантийного </w:t>
            </w:r>
            <w:r w:rsidR="003B66E2" w:rsidRPr="00871F3E">
              <w:rPr>
                <w:rFonts w:ascii="Tahoma" w:hAnsi="Tahoma" w:cs="Tahoma"/>
                <w:sz w:val="20"/>
                <w:szCs w:val="20"/>
              </w:rPr>
              <w:t>срока</w:t>
            </w:r>
            <w:r w:rsidRPr="00871F3E">
              <w:rPr>
                <w:rFonts w:ascii="Tahoma" w:hAnsi="Tahoma" w:cs="Tahoma"/>
                <w:sz w:val="20"/>
                <w:szCs w:val="20"/>
              </w:rPr>
              <w:t>), который не приводит к окончанию строительства и необходимости сдачи-приемки завершенного строительством объекта капитального строительства по Акту по форме НН.КС-11.1/НН.КС-14 и приемку Компанией их результата в установленном договором порядке в случаях.</w:t>
            </w:r>
          </w:p>
        </w:tc>
      </w:tr>
      <w:tr w:rsidR="00065356" w:rsidRPr="00871F3E" w14:paraId="23816C18" w14:textId="53BB7F7A" w:rsidTr="00903F99">
        <w:tc>
          <w:tcPr>
            <w:tcW w:w="592" w:type="dxa"/>
            <w:shd w:val="clear" w:color="auto" w:fill="auto"/>
            <w:vAlign w:val="center"/>
          </w:tcPr>
          <w:p w14:paraId="10156FE0" w14:textId="374037B4"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2171A557" w14:textId="7C02020C" w:rsidR="00065356" w:rsidRPr="00871F3E" w:rsidRDefault="00065356" w:rsidP="00341E6E">
            <w:pPr>
              <w:ind w:firstLine="0"/>
              <w:jc w:val="left"/>
              <w:rPr>
                <w:rFonts w:ascii="Tahoma" w:hAnsi="Tahoma" w:cs="Tahoma"/>
                <w:sz w:val="20"/>
                <w:szCs w:val="20"/>
              </w:rPr>
            </w:pPr>
            <w:r w:rsidRPr="00871F3E">
              <w:rPr>
                <w:rFonts w:ascii="Tahoma" w:hAnsi="Tahoma" w:cs="Tahoma"/>
                <w:sz w:val="20"/>
                <w:szCs w:val="20"/>
              </w:rPr>
              <w:t xml:space="preserve">Акт о завершении гарантийного </w:t>
            </w:r>
            <w:r w:rsidR="00341E6E" w:rsidRPr="00871F3E">
              <w:rPr>
                <w:rFonts w:ascii="Tahoma" w:hAnsi="Tahoma" w:cs="Tahoma"/>
                <w:sz w:val="20"/>
                <w:szCs w:val="20"/>
              </w:rPr>
              <w:t>срока</w:t>
            </w:r>
          </w:p>
        </w:tc>
        <w:bookmarkStart w:id="9" w:name="_MON_1804062862"/>
        <w:bookmarkEnd w:id="9"/>
        <w:tc>
          <w:tcPr>
            <w:tcW w:w="2466" w:type="dxa"/>
            <w:shd w:val="clear" w:color="auto" w:fill="auto"/>
            <w:vAlign w:val="center"/>
          </w:tcPr>
          <w:p w14:paraId="1FE0C097" w14:textId="1465E64D" w:rsidR="00065356" w:rsidRPr="00871F3E" w:rsidRDefault="00037633" w:rsidP="004A0173">
            <w:pPr>
              <w:ind w:left="313" w:firstLine="0"/>
              <w:rPr>
                <w:rFonts w:ascii="Tahoma" w:hAnsi="Tahoma" w:cs="Tahoma"/>
                <w:sz w:val="20"/>
                <w:szCs w:val="20"/>
              </w:rPr>
            </w:pPr>
            <w:r w:rsidRPr="00871F3E">
              <w:rPr>
                <w:rFonts w:ascii="Tahoma" w:hAnsi="Tahoma" w:cs="Tahoma"/>
                <w:sz w:val="20"/>
                <w:szCs w:val="20"/>
              </w:rPr>
              <w:object w:dxaOrig="1360" w:dyaOrig="880" w14:anchorId="68606FE2">
                <v:shape id="_x0000_i1183" type="#_x0000_t75" style="width:68.25pt;height:44.25pt" o:ole="">
                  <v:imagedata r:id="rId19" o:title=""/>
                </v:shape>
                <o:OLEObject Type="Embed" ProgID="Word.Document.12" ShapeID="_x0000_i1183" DrawAspect="Icon" ObjectID="_1809766452" r:id="rId20">
                  <o:FieldCodes>\s</o:FieldCodes>
                </o:OLEObject>
              </w:object>
            </w:r>
          </w:p>
        </w:tc>
        <w:tc>
          <w:tcPr>
            <w:tcW w:w="7730" w:type="dxa"/>
            <w:shd w:val="clear" w:color="auto" w:fill="auto"/>
            <w:vAlign w:val="center"/>
          </w:tcPr>
          <w:p w14:paraId="0C492D5C" w14:textId="391A14F4" w:rsidR="00065356" w:rsidRPr="00871F3E" w:rsidRDefault="00065356" w:rsidP="00AD12B1">
            <w:pPr>
              <w:spacing w:before="120" w:after="120"/>
              <w:ind w:firstLine="0"/>
              <w:rPr>
                <w:rFonts w:ascii="Tahoma" w:hAnsi="Tahoma" w:cs="Tahoma"/>
                <w:sz w:val="20"/>
                <w:szCs w:val="20"/>
              </w:rPr>
            </w:pPr>
            <w:r w:rsidRPr="00871F3E">
              <w:rPr>
                <w:rFonts w:ascii="Tahoma" w:hAnsi="Tahoma" w:cs="Tahoma"/>
                <w:sz w:val="20"/>
                <w:szCs w:val="20"/>
              </w:rPr>
              <w:t xml:space="preserve">Акт, подтверждающий полное и надлежащее исполнение Контрагентом обязательств в течение гарантийного </w:t>
            </w:r>
            <w:r w:rsidR="00341E6E" w:rsidRPr="00871F3E">
              <w:rPr>
                <w:rFonts w:ascii="Tahoma" w:hAnsi="Tahoma" w:cs="Tahoma"/>
                <w:sz w:val="20"/>
                <w:szCs w:val="20"/>
              </w:rPr>
              <w:t>срока</w:t>
            </w:r>
            <w:r w:rsidRPr="00871F3E">
              <w:rPr>
                <w:rFonts w:ascii="Tahoma" w:hAnsi="Tahoma" w:cs="Tahoma"/>
                <w:sz w:val="20"/>
                <w:szCs w:val="20"/>
              </w:rPr>
              <w:t>, а также служащий как основание для выплаты Компанией Контрагенту гарантийного удержания (если предусмотрено Договором)</w:t>
            </w:r>
            <w:r w:rsidR="00871F3E" w:rsidRPr="00871F3E">
              <w:rPr>
                <w:rFonts w:ascii="Tahoma" w:hAnsi="Tahoma" w:cs="Tahoma"/>
                <w:sz w:val="20"/>
                <w:szCs w:val="20"/>
              </w:rPr>
              <w:t>.</w:t>
            </w:r>
          </w:p>
        </w:tc>
      </w:tr>
      <w:tr w:rsidR="00F64080" w:rsidRPr="00871F3E" w14:paraId="5C5E8429" w14:textId="77777777" w:rsidTr="00903F99">
        <w:tc>
          <w:tcPr>
            <w:tcW w:w="592" w:type="dxa"/>
            <w:shd w:val="clear" w:color="auto" w:fill="auto"/>
            <w:vAlign w:val="center"/>
          </w:tcPr>
          <w:p w14:paraId="0B778BF4" w14:textId="77777777" w:rsidR="00F64080" w:rsidRPr="00871F3E" w:rsidRDefault="00F64080"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0440D82D" w14:textId="41BA54BE" w:rsidR="00F64080" w:rsidRPr="00871F3E" w:rsidRDefault="00F64080" w:rsidP="00806C90">
            <w:pPr>
              <w:ind w:firstLine="0"/>
              <w:jc w:val="left"/>
              <w:rPr>
                <w:rFonts w:ascii="Tahoma" w:hAnsi="Tahoma" w:cs="Tahoma"/>
                <w:sz w:val="20"/>
                <w:szCs w:val="20"/>
              </w:rPr>
            </w:pPr>
            <w:r w:rsidRPr="00871F3E">
              <w:rPr>
                <w:rFonts w:ascii="Tahoma" w:hAnsi="Tahoma" w:cs="Tahoma"/>
                <w:sz w:val="20"/>
                <w:szCs w:val="20"/>
              </w:rPr>
              <w:t>Акт о приемке выполненных работ КС-2</w:t>
            </w:r>
          </w:p>
        </w:tc>
        <w:bookmarkStart w:id="10" w:name="_MON_1803475649"/>
        <w:bookmarkEnd w:id="10"/>
        <w:tc>
          <w:tcPr>
            <w:tcW w:w="2466" w:type="dxa"/>
            <w:shd w:val="clear" w:color="auto" w:fill="auto"/>
            <w:vAlign w:val="center"/>
          </w:tcPr>
          <w:p w14:paraId="46B1E33B" w14:textId="6A79372C" w:rsidR="00F64080" w:rsidRPr="00871F3E" w:rsidRDefault="00037633" w:rsidP="00806C90">
            <w:pPr>
              <w:ind w:firstLine="0"/>
              <w:rPr>
                <w:rFonts w:ascii="Tahoma" w:hAnsi="Tahoma" w:cs="Tahoma"/>
                <w:sz w:val="20"/>
                <w:szCs w:val="20"/>
              </w:rPr>
            </w:pPr>
            <w:r w:rsidRPr="00871F3E">
              <w:rPr>
                <w:rFonts w:ascii="Tahoma" w:hAnsi="Tahoma" w:cs="Tahoma"/>
                <w:sz w:val="20"/>
                <w:szCs w:val="20"/>
              </w:rPr>
              <w:object w:dxaOrig="2250" w:dyaOrig="1485" w14:anchorId="30769241">
                <v:shape id="_x0000_i1185" type="#_x0000_t75" style="width:112.5pt;height:74.25pt" o:ole="">
                  <v:imagedata r:id="rId21" o:title=""/>
                </v:shape>
                <o:OLEObject Type="Embed" ProgID="Word.Document.8" ShapeID="_x0000_i1185" DrawAspect="Icon" ObjectID="_1809766453" r:id="rId22">
                  <o:FieldCodes>\s</o:FieldCodes>
                </o:OLEObject>
              </w:object>
            </w:r>
          </w:p>
        </w:tc>
        <w:tc>
          <w:tcPr>
            <w:tcW w:w="7730" w:type="dxa"/>
            <w:shd w:val="clear" w:color="auto" w:fill="auto"/>
            <w:vAlign w:val="center"/>
          </w:tcPr>
          <w:p w14:paraId="316720B5" w14:textId="3DE195C4" w:rsidR="00F64080" w:rsidRPr="00871F3E" w:rsidRDefault="00F64080" w:rsidP="00AD12B1">
            <w:pPr>
              <w:spacing w:before="120" w:after="120"/>
              <w:ind w:firstLine="0"/>
              <w:rPr>
                <w:rFonts w:ascii="Tahoma" w:hAnsi="Tahoma" w:cs="Tahoma"/>
                <w:sz w:val="20"/>
                <w:szCs w:val="20"/>
              </w:rPr>
            </w:pPr>
            <w:r w:rsidRPr="00871F3E">
              <w:rPr>
                <w:rFonts w:ascii="Tahoma" w:hAnsi="Tahoma" w:cs="Tahoma"/>
                <w:sz w:val="20"/>
                <w:szCs w:val="20"/>
              </w:rPr>
              <w:t>Акт, подтверждающий выполнение Контрагентом соответствующего объема Работ за Отчетный период, подписанный Уполномоченными представителями Сторон, являющийся основанием для подписания Сторонами Справки о стоимости выполненных работ и затрат, и выставления Подрядчиком счета Компании на оплату выполненных Работ.</w:t>
            </w:r>
          </w:p>
        </w:tc>
      </w:tr>
      <w:tr w:rsidR="00065356" w:rsidRPr="00871F3E" w14:paraId="0D4B5776" w14:textId="77777777" w:rsidTr="00903F99">
        <w:tc>
          <w:tcPr>
            <w:tcW w:w="592" w:type="dxa"/>
            <w:shd w:val="clear" w:color="auto" w:fill="auto"/>
            <w:vAlign w:val="center"/>
          </w:tcPr>
          <w:p w14:paraId="4A3F5BC8"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7BB0D760" w14:textId="2B15287B" w:rsidR="00065356" w:rsidRPr="00871F3E" w:rsidRDefault="00065356" w:rsidP="00806C90">
            <w:pPr>
              <w:ind w:firstLine="0"/>
              <w:jc w:val="left"/>
              <w:rPr>
                <w:rFonts w:ascii="Tahoma" w:hAnsi="Tahoma" w:cs="Tahoma"/>
                <w:sz w:val="20"/>
                <w:szCs w:val="20"/>
              </w:rPr>
            </w:pPr>
            <w:r w:rsidRPr="00871F3E">
              <w:rPr>
                <w:rFonts w:ascii="Tahoma" w:hAnsi="Tahoma" w:cs="Tahoma"/>
                <w:sz w:val="20"/>
                <w:szCs w:val="20"/>
              </w:rPr>
              <w:t xml:space="preserve">Акт фиксации достижения вехи </w:t>
            </w:r>
          </w:p>
        </w:tc>
        <w:bookmarkStart w:id="11" w:name="_MON_1769005433"/>
        <w:bookmarkEnd w:id="11"/>
        <w:tc>
          <w:tcPr>
            <w:tcW w:w="2466" w:type="dxa"/>
            <w:shd w:val="clear" w:color="auto" w:fill="auto"/>
            <w:vAlign w:val="center"/>
          </w:tcPr>
          <w:p w14:paraId="4A438844" w14:textId="27070EE3" w:rsidR="00065356" w:rsidRPr="00871F3E" w:rsidRDefault="00037633" w:rsidP="004A0173">
            <w:pPr>
              <w:ind w:left="313" w:firstLine="0"/>
              <w:rPr>
                <w:rFonts w:ascii="Tahoma" w:hAnsi="Tahoma" w:cs="Tahoma"/>
                <w:sz w:val="20"/>
                <w:szCs w:val="20"/>
              </w:rPr>
            </w:pPr>
            <w:r w:rsidRPr="00871F3E">
              <w:rPr>
                <w:rFonts w:ascii="Tahoma" w:hAnsi="Tahoma" w:cs="Tahoma"/>
                <w:sz w:val="20"/>
                <w:szCs w:val="20"/>
              </w:rPr>
              <w:object w:dxaOrig="1348" w:dyaOrig="872" w14:anchorId="65BEAFB4">
                <v:shape id="_x0000_i1187" type="#_x0000_t75" style="width:67.5pt;height:43.5pt" o:ole="">
                  <v:imagedata r:id="rId23" o:title=""/>
                </v:shape>
                <o:OLEObject Type="Embed" ProgID="Word.Document.12" ShapeID="_x0000_i1187" DrawAspect="Icon" ObjectID="_1809766454" r:id="rId24">
                  <o:FieldCodes>\s</o:FieldCodes>
                </o:OLEObject>
              </w:object>
            </w:r>
          </w:p>
        </w:tc>
        <w:tc>
          <w:tcPr>
            <w:tcW w:w="7730" w:type="dxa"/>
            <w:shd w:val="clear" w:color="auto" w:fill="auto"/>
            <w:vAlign w:val="center"/>
          </w:tcPr>
          <w:p w14:paraId="1BCF856D" w14:textId="1E1A07FA" w:rsidR="00065356" w:rsidRPr="00871F3E" w:rsidRDefault="00065356" w:rsidP="00AD12B1">
            <w:pPr>
              <w:spacing w:before="120" w:after="120"/>
              <w:ind w:firstLine="0"/>
              <w:rPr>
                <w:rFonts w:ascii="Tahoma" w:hAnsi="Tahoma" w:cs="Tahoma"/>
                <w:sz w:val="20"/>
                <w:szCs w:val="20"/>
              </w:rPr>
            </w:pPr>
            <w:r w:rsidRPr="00871F3E">
              <w:rPr>
                <w:rFonts w:ascii="Tahoma" w:hAnsi="Tahoma" w:cs="Tahoma"/>
                <w:sz w:val="20"/>
                <w:szCs w:val="20"/>
              </w:rPr>
              <w:t>Акт, фиксирующий дату или событие, определенные в Реестре вех проекта, к которому должен быть завершен определенный объем работ соответствующего вида / комплекс работ, указанный в Реестре вех.</w:t>
            </w:r>
          </w:p>
        </w:tc>
      </w:tr>
      <w:tr w:rsidR="00065356" w:rsidRPr="00871F3E" w14:paraId="39F46806" w14:textId="77777777" w:rsidTr="00903F99">
        <w:tc>
          <w:tcPr>
            <w:tcW w:w="592" w:type="dxa"/>
            <w:shd w:val="clear" w:color="auto" w:fill="auto"/>
            <w:vAlign w:val="center"/>
          </w:tcPr>
          <w:p w14:paraId="287BE288"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33AE4703" w14:textId="5DF50F76" w:rsidR="00065356" w:rsidRPr="00871F3E" w:rsidRDefault="00065356" w:rsidP="00806C90">
            <w:pPr>
              <w:ind w:firstLine="0"/>
              <w:jc w:val="left"/>
              <w:rPr>
                <w:rFonts w:ascii="Tahoma" w:hAnsi="Tahoma" w:cs="Tahoma"/>
                <w:sz w:val="20"/>
                <w:szCs w:val="20"/>
              </w:rPr>
            </w:pPr>
            <w:r w:rsidRPr="00871F3E">
              <w:rPr>
                <w:rFonts w:ascii="Tahoma" w:hAnsi="Tahoma" w:cs="Tahoma"/>
                <w:sz w:val="20"/>
                <w:szCs w:val="20"/>
              </w:rPr>
              <w:t>Акт-допуск на объект</w:t>
            </w:r>
          </w:p>
        </w:tc>
        <w:bookmarkStart w:id="12" w:name="_MON_1769005052"/>
        <w:bookmarkEnd w:id="12"/>
        <w:tc>
          <w:tcPr>
            <w:tcW w:w="2466" w:type="dxa"/>
            <w:shd w:val="clear" w:color="auto" w:fill="auto"/>
            <w:vAlign w:val="center"/>
          </w:tcPr>
          <w:p w14:paraId="3FE6FC21" w14:textId="3551807F" w:rsidR="00065356" w:rsidRPr="00871F3E" w:rsidRDefault="00037633" w:rsidP="004A0173">
            <w:pPr>
              <w:ind w:left="313" w:firstLine="0"/>
              <w:rPr>
                <w:rFonts w:ascii="Tahoma" w:hAnsi="Tahoma" w:cs="Tahoma"/>
                <w:sz w:val="20"/>
                <w:szCs w:val="20"/>
              </w:rPr>
            </w:pPr>
            <w:r w:rsidRPr="00871F3E">
              <w:rPr>
                <w:rFonts w:ascii="Tahoma" w:hAnsi="Tahoma" w:cs="Tahoma"/>
                <w:sz w:val="20"/>
                <w:szCs w:val="20"/>
              </w:rPr>
              <w:object w:dxaOrig="1348" w:dyaOrig="872" w14:anchorId="1D5F1BEE">
                <v:shape id="_x0000_i1189" type="#_x0000_t75" style="width:67.5pt;height:43.5pt" o:ole="">
                  <v:imagedata r:id="rId25" o:title=""/>
                </v:shape>
                <o:OLEObject Type="Embed" ProgID="Word.Document.8" ShapeID="_x0000_i1189" DrawAspect="Icon" ObjectID="_1809766455" r:id="rId26">
                  <o:FieldCodes>\s</o:FieldCodes>
                </o:OLEObject>
              </w:object>
            </w:r>
          </w:p>
        </w:tc>
        <w:tc>
          <w:tcPr>
            <w:tcW w:w="7730" w:type="dxa"/>
            <w:shd w:val="clear" w:color="auto" w:fill="auto"/>
            <w:vAlign w:val="center"/>
          </w:tcPr>
          <w:p w14:paraId="1B63671D" w14:textId="485D4242" w:rsidR="00065356" w:rsidRPr="00871F3E" w:rsidRDefault="00065356" w:rsidP="00AD12B1">
            <w:pPr>
              <w:spacing w:before="120" w:after="120"/>
              <w:ind w:firstLine="0"/>
              <w:rPr>
                <w:rFonts w:ascii="Tahoma" w:hAnsi="Tahoma" w:cs="Tahoma"/>
                <w:sz w:val="20"/>
                <w:szCs w:val="20"/>
              </w:rPr>
            </w:pPr>
            <w:r w:rsidRPr="00871F3E">
              <w:rPr>
                <w:rFonts w:ascii="Tahoma" w:hAnsi="Tahoma" w:cs="Tahoma"/>
                <w:sz w:val="20"/>
                <w:szCs w:val="20"/>
              </w:rPr>
              <w:t>Акт, оформляемый Сторонами в соответствии с ФНиП «Обеспечение промышленной безопасности при организации работ на опасных производственных объектах горно-металлургической промышленности» (утв. Приказом Ростехнадзора от 13.11.2020 №440) документ, определяющий допуск и условия производства работ Контрагентом на территории Компании.</w:t>
            </w:r>
          </w:p>
        </w:tc>
      </w:tr>
      <w:tr w:rsidR="00065356" w:rsidRPr="00871F3E" w14:paraId="4AAD9B8F" w14:textId="77777777" w:rsidTr="00903F99">
        <w:tc>
          <w:tcPr>
            <w:tcW w:w="592" w:type="dxa"/>
            <w:shd w:val="clear" w:color="auto" w:fill="auto"/>
            <w:vAlign w:val="center"/>
          </w:tcPr>
          <w:p w14:paraId="11E2ADBB"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402F8BF7" w14:textId="6F197C2E" w:rsidR="00065356" w:rsidRPr="00871F3E" w:rsidRDefault="00065356" w:rsidP="00806C90">
            <w:pPr>
              <w:ind w:firstLine="0"/>
              <w:jc w:val="left"/>
              <w:rPr>
                <w:rFonts w:ascii="Tahoma" w:hAnsi="Tahoma" w:cs="Tahoma"/>
                <w:sz w:val="20"/>
                <w:szCs w:val="20"/>
              </w:rPr>
            </w:pPr>
            <w:r w:rsidRPr="00871F3E">
              <w:rPr>
                <w:rFonts w:ascii="Tahoma" w:hAnsi="Tahoma" w:cs="Tahoma"/>
                <w:sz w:val="20"/>
                <w:szCs w:val="20"/>
              </w:rPr>
              <w:t>График обеспечения МТР в зоне ответственности Контрагента</w:t>
            </w:r>
          </w:p>
        </w:tc>
        <w:bookmarkStart w:id="13" w:name="_MON_1769435589"/>
        <w:bookmarkEnd w:id="13"/>
        <w:tc>
          <w:tcPr>
            <w:tcW w:w="2466" w:type="dxa"/>
            <w:shd w:val="clear" w:color="auto" w:fill="auto"/>
            <w:vAlign w:val="center"/>
          </w:tcPr>
          <w:p w14:paraId="7B1962EF" w14:textId="2F6DE534" w:rsidR="00065356" w:rsidRPr="00871F3E" w:rsidRDefault="00037633" w:rsidP="004A0173">
            <w:pPr>
              <w:ind w:left="313" w:firstLine="0"/>
              <w:rPr>
                <w:rFonts w:ascii="Tahoma" w:hAnsi="Tahoma" w:cs="Tahoma"/>
                <w:sz w:val="20"/>
                <w:szCs w:val="20"/>
              </w:rPr>
            </w:pPr>
            <w:r w:rsidRPr="00871F3E">
              <w:rPr>
                <w:rFonts w:ascii="Tahoma" w:hAnsi="Tahoma" w:cs="Tahoma"/>
                <w:sz w:val="20"/>
                <w:szCs w:val="20"/>
              </w:rPr>
              <w:object w:dxaOrig="1348" w:dyaOrig="872" w14:anchorId="09B6ECFE">
                <v:shape id="_x0000_i1191" type="#_x0000_t75" style="width:67.5pt;height:43.5pt" o:ole="">
                  <v:imagedata r:id="rId27" o:title=""/>
                </v:shape>
                <o:OLEObject Type="Embed" ProgID="Word.Document.12" ShapeID="_x0000_i1191" DrawAspect="Icon" ObjectID="_1809766456" r:id="rId28">
                  <o:FieldCodes>\s</o:FieldCodes>
                </o:OLEObject>
              </w:object>
            </w:r>
          </w:p>
        </w:tc>
        <w:tc>
          <w:tcPr>
            <w:tcW w:w="7730" w:type="dxa"/>
            <w:shd w:val="clear" w:color="auto" w:fill="auto"/>
            <w:vAlign w:val="center"/>
          </w:tcPr>
          <w:p w14:paraId="17F573B9" w14:textId="590FEDC2" w:rsidR="00065356" w:rsidRPr="00871F3E" w:rsidRDefault="00065356" w:rsidP="00AD12B1">
            <w:pPr>
              <w:spacing w:before="120" w:after="120"/>
              <w:ind w:firstLine="0"/>
              <w:rPr>
                <w:rFonts w:ascii="Tahoma" w:hAnsi="Tahoma" w:cs="Tahoma"/>
                <w:sz w:val="20"/>
                <w:szCs w:val="20"/>
              </w:rPr>
            </w:pPr>
            <w:r w:rsidRPr="00871F3E">
              <w:rPr>
                <w:rFonts w:ascii="Tahoma" w:hAnsi="Tahoma" w:cs="Tahoma"/>
                <w:sz w:val="20"/>
                <w:szCs w:val="20"/>
              </w:rPr>
              <w:t>График, отражающий перечень материалов и оборудования, который обеспечивает Контрагент по Договору в разбивке на Объект / Титульный объект/Этап/Пусковой комплекс (не является поставкой)</w:t>
            </w:r>
            <w:r w:rsidR="00871F3E" w:rsidRPr="00871F3E">
              <w:rPr>
                <w:rFonts w:ascii="Tahoma" w:hAnsi="Tahoma" w:cs="Tahoma"/>
                <w:sz w:val="20"/>
                <w:szCs w:val="20"/>
              </w:rPr>
              <w:t>.</w:t>
            </w:r>
          </w:p>
        </w:tc>
      </w:tr>
      <w:tr w:rsidR="00065356" w:rsidRPr="00871F3E" w14:paraId="0D8B261A" w14:textId="77777777" w:rsidTr="00903F99">
        <w:tc>
          <w:tcPr>
            <w:tcW w:w="592" w:type="dxa"/>
            <w:shd w:val="clear" w:color="auto" w:fill="auto"/>
            <w:vAlign w:val="center"/>
          </w:tcPr>
          <w:p w14:paraId="4C280049"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359FC6C3" w14:textId="7AF448C5" w:rsidR="00065356" w:rsidRPr="00871F3E" w:rsidRDefault="00065356" w:rsidP="00806C90">
            <w:pPr>
              <w:ind w:firstLine="0"/>
              <w:jc w:val="left"/>
              <w:rPr>
                <w:rFonts w:ascii="Tahoma" w:hAnsi="Tahoma" w:cs="Tahoma"/>
                <w:sz w:val="20"/>
                <w:szCs w:val="20"/>
              </w:rPr>
            </w:pPr>
            <w:r w:rsidRPr="00871F3E">
              <w:rPr>
                <w:rFonts w:ascii="Tahoma" w:hAnsi="Tahoma" w:cs="Tahoma"/>
                <w:sz w:val="20"/>
                <w:szCs w:val="20"/>
              </w:rPr>
              <w:t>График финансирования</w:t>
            </w:r>
          </w:p>
        </w:tc>
        <w:bookmarkStart w:id="14" w:name="_MON_1769272068"/>
        <w:bookmarkEnd w:id="14"/>
        <w:tc>
          <w:tcPr>
            <w:tcW w:w="2466" w:type="dxa"/>
            <w:shd w:val="clear" w:color="auto" w:fill="auto"/>
            <w:vAlign w:val="center"/>
          </w:tcPr>
          <w:p w14:paraId="4D99034D" w14:textId="002CB0E7" w:rsidR="00065356" w:rsidRPr="00871F3E" w:rsidRDefault="00241376" w:rsidP="004A0173">
            <w:pPr>
              <w:ind w:left="313" w:firstLine="0"/>
              <w:rPr>
                <w:rFonts w:ascii="Tahoma" w:hAnsi="Tahoma" w:cs="Tahoma"/>
                <w:sz w:val="20"/>
                <w:szCs w:val="20"/>
              </w:rPr>
            </w:pPr>
            <w:r w:rsidRPr="00871F3E">
              <w:rPr>
                <w:rFonts w:ascii="Tahoma" w:hAnsi="Tahoma" w:cs="Tahoma"/>
                <w:sz w:val="20"/>
                <w:szCs w:val="20"/>
              </w:rPr>
              <w:object w:dxaOrig="1348" w:dyaOrig="872" w14:anchorId="2782212B">
                <v:shape id="_x0000_i1228" type="#_x0000_t75" style="width:68.25pt;height:44.25pt" o:ole="">
                  <v:imagedata r:id="rId29" o:title=""/>
                </v:shape>
                <o:OLEObject Type="Embed" ProgID="Excel.Sheet.12" ShapeID="_x0000_i1228" DrawAspect="Icon" ObjectID="_1809766457" r:id="rId30"/>
              </w:object>
            </w:r>
          </w:p>
        </w:tc>
        <w:tc>
          <w:tcPr>
            <w:tcW w:w="7730" w:type="dxa"/>
            <w:shd w:val="clear" w:color="auto" w:fill="auto"/>
            <w:vAlign w:val="center"/>
          </w:tcPr>
          <w:p w14:paraId="0220805C" w14:textId="28B81BCD" w:rsidR="00065356" w:rsidRPr="00871F3E" w:rsidRDefault="00065356" w:rsidP="00AD12B1">
            <w:pPr>
              <w:spacing w:before="120" w:after="120"/>
              <w:ind w:firstLine="0"/>
              <w:rPr>
                <w:rFonts w:ascii="Tahoma" w:hAnsi="Tahoma" w:cs="Tahoma"/>
                <w:sz w:val="20"/>
                <w:szCs w:val="20"/>
              </w:rPr>
            </w:pPr>
            <w:r w:rsidRPr="00871F3E">
              <w:rPr>
                <w:rFonts w:ascii="Tahoma" w:hAnsi="Tahoma" w:cs="Tahoma"/>
                <w:sz w:val="20"/>
                <w:szCs w:val="20"/>
              </w:rPr>
              <w:t>График, применяемый в целях систематического контроля оплаты цены Договора с помесячной разбивкой.</w:t>
            </w:r>
          </w:p>
        </w:tc>
      </w:tr>
      <w:tr w:rsidR="00065356" w:rsidRPr="00871F3E" w14:paraId="76E2D389" w14:textId="77777777" w:rsidTr="00903F99">
        <w:tc>
          <w:tcPr>
            <w:tcW w:w="592" w:type="dxa"/>
            <w:shd w:val="clear" w:color="auto" w:fill="auto"/>
            <w:vAlign w:val="center"/>
          </w:tcPr>
          <w:p w14:paraId="323E2EED"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169B0135" w14:textId="0C037220" w:rsidR="00065356" w:rsidRPr="00871F3E" w:rsidDel="00806C90" w:rsidRDefault="00065356" w:rsidP="00806C90">
            <w:pPr>
              <w:ind w:firstLine="0"/>
              <w:jc w:val="left"/>
              <w:rPr>
                <w:rFonts w:ascii="Tahoma" w:hAnsi="Tahoma" w:cs="Tahoma"/>
                <w:sz w:val="20"/>
                <w:szCs w:val="20"/>
              </w:rPr>
            </w:pPr>
            <w:r w:rsidRPr="00871F3E">
              <w:rPr>
                <w:rFonts w:ascii="Tahoma" w:hAnsi="Tahoma" w:cs="Tahoma"/>
                <w:sz w:val="20"/>
                <w:szCs w:val="20"/>
              </w:rPr>
              <w:t>Заявка на выдачу МТР Компании</w:t>
            </w:r>
          </w:p>
        </w:tc>
        <w:bookmarkStart w:id="15" w:name="_MON_1800275462"/>
        <w:bookmarkEnd w:id="15"/>
        <w:tc>
          <w:tcPr>
            <w:tcW w:w="2466" w:type="dxa"/>
            <w:shd w:val="clear" w:color="auto" w:fill="auto"/>
            <w:vAlign w:val="center"/>
          </w:tcPr>
          <w:p w14:paraId="538A1031" w14:textId="51D0B889" w:rsidR="00065356" w:rsidRPr="00871F3E" w:rsidDel="00806C90" w:rsidRDefault="00241376" w:rsidP="004A0173">
            <w:pPr>
              <w:ind w:left="313" w:firstLine="0"/>
              <w:rPr>
                <w:rFonts w:ascii="Tahoma" w:hAnsi="Tahoma" w:cs="Tahoma"/>
                <w:sz w:val="20"/>
                <w:szCs w:val="20"/>
              </w:rPr>
            </w:pPr>
            <w:r w:rsidRPr="00871F3E">
              <w:rPr>
                <w:rFonts w:ascii="Tahoma" w:hAnsi="Tahoma" w:cs="Tahoma"/>
                <w:sz w:val="20"/>
                <w:szCs w:val="20"/>
              </w:rPr>
              <w:object w:dxaOrig="1348" w:dyaOrig="872" w14:anchorId="7B3DDBFC">
                <v:shape id="_x0000_i1230" type="#_x0000_t75" style="width:66.75pt;height:44.25pt" o:ole="">
                  <v:imagedata r:id="rId31" o:title=""/>
                </v:shape>
                <o:OLEObject Type="Embed" ProgID="Excel.Sheet.12" ShapeID="_x0000_i1230" DrawAspect="Icon" ObjectID="_1809766458" r:id="rId32"/>
              </w:object>
            </w:r>
          </w:p>
        </w:tc>
        <w:tc>
          <w:tcPr>
            <w:tcW w:w="7730" w:type="dxa"/>
            <w:shd w:val="clear" w:color="auto" w:fill="auto"/>
            <w:vAlign w:val="center"/>
          </w:tcPr>
          <w:p w14:paraId="729BFBA5" w14:textId="58CC617F" w:rsidR="00065356" w:rsidRPr="00871F3E" w:rsidDel="00806C90" w:rsidRDefault="00065356" w:rsidP="00AD12B1">
            <w:pPr>
              <w:spacing w:before="120" w:after="120"/>
              <w:ind w:firstLine="0"/>
              <w:rPr>
                <w:rFonts w:ascii="Tahoma" w:hAnsi="Tahoma" w:cs="Tahoma"/>
                <w:sz w:val="20"/>
                <w:szCs w:val="20"/>
              </w:rPr>
            </w:pPr>
            <w:r w:rsidRPr="00871F3E">
              <w:rPr>
                <w:rFonts w:ascii="Tahoma" w:hAnsi="Tahoma" w:cs="Tahoma"/>
                <w:sz w:val="20"/>
                <w:szCs w:val="20"/>
              </w:rPr>
              <w:t>Заявка, заполняемая Контрагентом, по которой осуществляется запрос материалов, оборудования, необходимый для выполнения работ по договору. Применяется при давальческой схеме предоставления материалов и оборудования, когда материалы и оборудование обеспечивается Компанией, а не Контрагентом.</w:t>
            </w:r>
          </w:p>
        </w:tc>
      </w:tr>
      <w:tr w:rsidR="00060315" w:rsidRPr="00871F3E" w14:paraId="3E356084" w14:textId="77777777" w:rsidTr="00903F99">
        <w:tc>
          <w:tcPr>
            <w:tcW w:w="592" w:type="dxa"/>
            <w:shd w:val="clear" w:color="auto" w:fill="auto"/>
            <w:vAlign w:val="center"/>
          </w:tcPr>
          <w:p w14:paraId="7FDE2848" w14:textId="77777777" w:rsidR="00060315" w:rsidRPr="00871F3E" w:rsidRDefault="00060315"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08BC5DE7" w14:textId="1DD74D70" w:rsidR="00060315" w:rsidRPr="00871F3E" w:rsidRDefault="00060315" w:rsidP="00806C90">
            <w:pPr>
              <w:ind w:firstLine="0"/>
              <w:jc w:val="left"/>
              <w:rPr>
                <w:rFonts w:ascii="Tahoma" w:hAnsi="Tahoma" w:cs="Tahoma"/>
                <w:sz w:val="20"/>
                <w:szCs w:val="20"/>
              </w:rPr>
            </w:pPr>
            <w:r w:rsidRPr="00871F3E">
              <w:rPr>
                <w:rFonts w:ascii="Tahoma" w:hAnsi="Tahoma" w:cs="Tahoma"/>
                <w:sz w:val="20"/>
                <w:szCs w:val="20"/>
              </w:rPr>
              <w:t>Запрос на согласование процентной ставки</w:t>
            </w:r>
          </w:p>
        </w:tc>
        <w:bookmarkStart w:id="16" w:name="_MON_1804950535"/>
        <w:bookmarkEnd w:id="16"/>
        <w:tc>
          <w:tcPr>
            <w:tcW w:w="2466" w:type="dxa"/>
            <w:shd w:val="clear" w:color="auto" w:fill="auto"/>
            <w:vAlign w:val="center"/>
          </w:tcPr>
          <w:p w14:paraId="3D6B1141" w14:textId="10DEA2EC" w:rsidR="00060315" w:rsidRPr="00871F3E" w:rsidRDefault="00037633" w:rsidP="004A0173">
            <w:pPr>
              <w:ind w:left="313" w:firstLine="0"/>
              <w:rPr>
                <w:rFonts w:ascii="Tahoma" w:hAnsi="Tahoma" w:cs="Tahoma"/>
                <w:sz w:val="20"/>
                <w:szCs w:val="20"/>
              </w:rPr>
            </w:pPr>
            <w:r w:rsidRPr="00871F3E">
              <w:rPr>
                <w:rFonts w:ascii="Tahoma" w:hAnsi="Tahoma" w:cs="Tahoma"/>
                <w:sz w:val="20"/>
                <w:szCs w:val="20"/>
              </w:rPr>
              <w:object w:dxaOrig="1360" w:dyaOrig="880" w14:anchorId="7B4364B2">
                <v:shape id="_x0000_i1197" type="#_x0000_t75" style="width:68.25pt;height:44.25pt" o:ole="">
                  <v:imagedata r:id="rId33" o:title=""/>
                </v:shape>
                <o:OLEObject Type="Embed" ProgID="Word.Document.12" ShapeID="_x0000_i1197" DrawAspect="Icon" ObjectID="_1809766459" r:id="rId34">
                  <o:FieldCodes>\s</o:FieldCodes>
                </o:OLEObject>
              </w:object>
            </w:r>
          </w:p>
        </w:tc>
        <w:tc>
          <w:tcPr>
            <w:tcW w:w="7730" w:type="dxa"/>
            <w:shd w:val="clear" w:color="auto" w:fill="auto"/>
            <w:vAlign w:val="center"/>
          </w:tcPr>
          <w:p w14:paraId="4F81B624" w14:textId="24C28B71" w:rsidR="00060315" w:rsidRPr="00871F3E" w:rsidRDefault="004B4D77" w:rsidP="00AD12B1">
            <w:pPr>
              <w:spacing w:before="120" w:after="120"/>
              <w:ind w:firstLine="0"/>
              <w:rPr>
                <w:rFonts w:ascii="Tahoma" w:hAnsi="Tahoma" w:cs="Tahoma"/>
                <w:sz w:val="20"/>
                <w:szCs w:val="20"/>
              </w:rPr>
            </w:pPr>
            <w:r w:rsidRPr="00871F3E">
              <w:rPr>
                <w:rFonts w:ascii="Tahoma" w:hAnsi="Tahoma" w:cs="Tahoma"/>
                <w:sz w:val="20"/>
                <w:szCs w:val="20"/>
              </w:rPr>
              <w:t>Запрос, заполняемый Стороной по договору, инициирующей изменение значения Х в рамках коммерческого кредита.</w:t>
            </w:r>
          </w:p>
        </w:tc>
      </w:tr>
      <w:tr w:rsidR="00065356" w:rsidRPr="00871F3E" w14:paraId="7C9EE33E" w14:textId="0C3E9D66" w:rsidTr="00903F99">
        <w:tc>
          <w:tcPr>
            <w:tcW w:w="592" w:type="dxa"/>
            <w:shd w:val="clear" w:color="auto" w:fill="auto"/>
            <w:vAlign w:val="center"/>
          </w:tcPr>
          <w:p w14:paraId="45CD7CF8" w14:textId="37B96479"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773FFFD2" w14:textId="4D3D085B" w:rsidR="00065356" w:rsidRPr="00871F3E" w:rsidRDefault="00065356" w:rsidP="0099085E">
            <w:pPr>
              <w:ind w:firstLine="0"/>
              <w:jc w:val="left"/>
              <w:rPr>
                <w:rFonts w:ascii="Tahoma" w:hAnsi="Tahoma" w:cs="Tahoma"/>
                <w:sz w:val="20"/>
                <w:szCs w:val="20"/>
              </w:rPr>
            </w:pPr>
            <w:r w:rsidRPr="00871F3E">
              <w:rPr>
                <w:rFonts w:ascii="Tahoma" w:hAnsi="Tahoma" w:cs="Tahoma"/>
                <w:sz w:val="20"/>
                <w:szCs w:val="20"/>
              </w:rPr>
              <w:t xml:space="preserve">Независимая гарантия платежа </w:t>
            </w:r>
          </w:p>
        </w:tc>
        <w:bookmarkStart w:id="17" w:name="_MON_1801500600"/>
        <w:bookmarkEnd w:id="17"/>
        <w:tc>
          <w:tcPr>
            <w:tcW w:w="2466" w:type="dxa"/>
            <w:shd w:val="clear" w:color="auto" w:fill="auto"/>
            <w:vAlign w:val="center"/>
          </w:tcPr>
          <w:p w14:paraId="6D46114C" w14:textId="2376D2B8" w:rsidR="00065356" w:rsidRPr="00871F3E" w:rsidRDefault="00037633" w:rsidP="004A0173">
            <w:pPr>
              <w:ind w:left="313" w:firstLine="0"/>
              <w:rPr>
                <w:rFonts w:ascii="Tahoma" w:hAnsi="Tahoma" w:cs="Tahoma"/>
                <w:sz w:val="20"/>
                <w:szCs w:val="20"/>
              </w:rPr>
            </w:pPr>
            <w:r w:rsidRPr="00871F3E">
              <w:rPr>
                <w:rFonts w:ascii="Tahoma" w:hAnsi="Tahoma" w:cs="Tahoma"/>
                <w:sz w:val="20"/>
                <w:szCs w:val="20"/>
              </w:rPr>
              <w:object w:dxaOrig="1360" w:dyaOrig="880" w14:anchorId="7A23A0F8">
                <v:shape id="_x0000_i1199" type="#_x0000_t75" style="width:68.25pt;height:44.25pt" o:ole="">
                  <v:imagedata r:id="rId35" o:title=""/>
                </v:shape>
                <o:OLEObject Type="Embed" ProgID="Word.Document.12" ShapeID="_x0000_i1199" DrawAspect="Icon" ObjectID="_1809766460" r:id="rId36">
                  <o:FieldCodes>\s</o:FieldCodes>
                </o:OLEObject>
              </w:object>
            </w:r>
          </w:p>
        </w:tc>
        <w:tc>
          <w:tcPr>
            <w:tcW w:w="7730" w:type="dxa"/>
            <w:shd w:val="clear" w:color="auto" w:fill="auto"/>
            <w:vAlign w:val="center"/>
          </w:tcPr>
          <w:p w14:paraId="3412941C" w14:textId="34A48F2B" w:rsidR="00065356" w:rsidRPr="00871F3E" w:rsidRDefault="00065356" w:rsidP="00AD12B1">
            <w:pPr>
              <w:spacing w:before="120" w:after="120"/>
              <w:ind w:firstLine="0"/>
              <w:rPr>
                <w:rFonts w:ascii="Tahoma" w:hAnsi="Tahoma" w:cs="Tahoma"/>
                <w:sz w:val="20"/>
                <w:szCs w:val="20"/>
              </w:rPr>
            </w:pPr>
            <w:r w:rsidRPr="00871F3E">
              <w:rPr>
                <w:rFonts w:ascii="Tahoma" w:hAnsi="Tahoma" w:cs="Tahoma"/>
                <w:sz w:val="20"/>
                <w:szCs w:val="20"/>
              </w:rPr>
              <w:t>Независимая гарантия платежа. Применяется для договоров</w:t>
            </w:r>
            <w:r w:rsidR="00142AE6">
              <w:rPr>
                <w:rFonts w:ascii="Tahoma" w:hAnsi="Tahoma" w:cs="Tahoma"/>
                <w:sz w:val="20"/>
                <w:szCs w:val="20"/>
              </w:rPr>
              <w:t>,</w:t>
            </w:r>
            <w:r w:rsidRPr="00871F3E">
              <w:rPr>
                <w:rFonts w:ascii="Tahoma" w:hAnsi="Tahoma" w:cs="Tahoma"/>
                <w:sz w:val="20"/>
                <w:szCs w:val="20"/>
              </w:rPr>
              <w:t xml:space="preserve"> доходных для Компании.</w:t>
            </w:r>
          </w:p>
        </w:tc>
      </w:tr>
      <w:tr w:rsidR="00065356" w:rsidRPr="00871F3E" w14:paraId="4B737553" w14:textId="77777777" w:rsidTr="00903F99">
        <w:tc>
          <w:tcPr>
            <w:tcW w:w="592" w:type="dxa"/>
            <w:shd w:val="clear" w:color="auto" w:fill="auto"/>
            <w:vAlign w:val="center"/>
          </w:tcPr>
          <w:p w14:paraId="005FA1E2"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16C21338" w14:textId="77777777" w:rsidR="00065356" w:rsidRPr="00871F3E" w:rsidRDefault="00065356" w:rsidP="00806C90">
            <w:pPr>
              <w:ind w:firstLine="0"/>
              <w:jc w:val="left"/>
              <w:rPr>
                <w:rFonts w:ascii="Tahoma" w:hAnsi="Tahoma" w:cs="Tahoma"/>
                <w:sz w:val="20"/>
                <w:szCs w:val="20"/>
              </w:rPr>
            </w:pPr>
            <w:r w:rsidRPr="00871F3E">
              <w:rPr>
                <w:rFonts w:ascii="Tahoma" w:hAnsi="Tahoma" w:cs="Tahoma"/>
                <w:sz w:val="20"/>
                <w:szCs w:val="20"/>
              </w:rPr>
              <w:t xml:space="preserve">Независимая гарантия </w:t>
            </w:r>
          </w:p>
          <w:p w14:paraId="6FD207D5" w14:textId="2E680437" w:rsidR="00065356" w:rsidRPr="00871F3E" w:rsidRDefault="00065356" w:rsidP="00806C90">
            <w:pPr>
              <w:ind w:firstLine="0"/>
              <w:jc w:val="left"/>
              <w:rPr>
                <w:rFonts w:ascii="Tahoma" w:hAnsi="Tahoma" w:cs="Tahoma"/>
                <w:sz w:val="20"/>
                <w:szCs w:val="20"/>
              </w:rPr>
            </w:pPr>
            <w:r w:rsidRPr="00871F3E">
              <w:rPr>
                <w:rFonts w:ascii="Tahoma" w:hAnsi="Tahoma" w:cs="Tahoma"/>
                <w:sz w:val="20"/>
                <w:szCs w:val="20"/>
              </w:rPr>
              <w:t>исполнения обязательств</w:t>
            </w:r>
          </w:p>
        </w:tc>
        <w:tc>
          <w:tcPr>
            <w:tcW w:w="2466" w:type="dxa"/>
            <w:shd w:val="clear" w:color="auto" w:fill="auto"/>
            <w:vAlign w:val="center"/>
          </w:tcPr>
          <w:p w14:paraId="33DFC438" w14:textId="3801E6F7" w:rsidR="00065356" w:rsidRPr="00871F3E" w:rsidRDefault="00065356" w:rsidP="004A0173">
            <w:pPr>
              <w:ind w:left="313" w:firstLine="0"/>
              <w:rPr>
                <w:rFonts w:ascii="Tahoma" w:hAnsi="Tahoma" w:cs="Tahoma"/>
                <w:sz w:val="20"/>
                <w:szCs w:val="20"/>
              </w:rPr>
            </w:pPr>
          </w:p>
          <w:bookmarkStart w:id="18" w:name="_MON_1801500489"/>
          <w:bookmarkEnd w:id="18"/>
          <w:p w14:paraId="67836113" w14:textId="01D6ECAE" w:rsidR="00065356" w:rsidRPr="00871F3E" w:rsidRDefault="00037633" w:rsidP="004A0173">
            <w:pPr>
              <w:ind w:left="313" w:firstLine="0"/>
              <w:rPr>
                <w:rFonts w:ascii="Tahoma" w:hAnsi="Tahoma" w:cs="Tahoma"/>
                <w:sz w:val="20"/>
                <w:szCs w:val="20"/>
              </w:rPr>
            </w:pPr>
            <w:r w:rsidRPr="00871F3E">
              <w:rPr>
                <w:rFonts w:ascii="Tahoma" w:hAnsi="Tahoma" w:cs="Tahoma"/>
                <w:sz w:val="20"/>
                <w:szCs w:val="20"/>
              </w:rPr>
              <w:object w:dxaOrig="1360" w:dyaOrig="880" w14:anchorId="155742E0">
                <v:shape id="_x0000_i1201" type="#_x0000_t75" style="width:68.25pt;height:44.25pt" o:ole="">
                  <v:imagedata r:id="rId37" o:title=""/>
                </v:shape>
                <o:OLEObject Type="Embed" ProgID="Word.Document.12" ShapeID="_x0000_i1201" DrawAspect="Icon" ObjectID="_1809766461" r:id="rId38">
                  <o:FieldCodes>\s</o:FieldCodes>
                </o:OLEObject>
              </w:object>
            </w:r>
          </w:p>
        </w:tc>
        <w:tc>
          <w:tcPr>
            <w:tcW w:w="7730" w:type="dxa"/>
            <w:shd w:val="clear" w:color="auto" w:fill="auto"/>
            <w:vAlign w:val="center"/>
          </w:tcPr>
          <w:p w14:paraId="3630174E" w14:textId="49D5D44D" w:rsidR="00065356" w:rsidRPr="00871F3E" w:rsidRDefault="00065356" w:rsidP="00AD12B1">
            <w:pPr>
              <w:spacing w:before="120" w:after="120"/>
              <w:ind w:firstLine="0"/>
              <w:rPr>
                <w:rFonts w:ascii="Tahoma" w:hAnsi="Tahoma" w:cs="Tahoma"/>
                <w:sz w:val="20"/>
                <w:szCs w:val="20"/>
              </w:rPr>
            </w:pPr>
            <w:r w:rsidRPr="00871F3E">
              <w:rPr>
                <w:rFonts w:ascii="Tahoma" w:hAnsi="Tahoma" w:cs="Tahoma"/>
                <w:sz w:val="20"/>
                <w:szCs w:val="20"/>
              </w:rPr>
              <w:t>Независимая гарантия исполнения обязательств.</w:t>
            </w:r>
          </w:p>
        </w:tc>
      </w:tr>
      <w:tr w:rsidR="00065356" w:rsidRPr="00871F3E" w14:paraId="385EB2F0" w14:textId="77777777" w:rsidTr="00903F99">
        <w:tc>
          <w:tcPr>
            <w:tcW w:w="592" w:type="dxa"/>
            <w:shd w:val="clear" w:color="auto" w:fill="auto"/>
            <w:vAlign w:val="center"/>
          </w:tcPr>
          <w:p w14:paraId="421E645E"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1443E6AF" w14:textId="77777777" w:rsidR="00065356" w:rsidRPr="00871F3E" w:rsidRDefault="00065356" w:rsidP="00806C90">
            <w:pPr>
              <w:ind w:firstLine="0"/>
              <w:jc w:val="left"/>
              <w:rPr>
                <w:rFonts w:ascii="Tahoma" w:hAnsi="Tahoma" w:cs="Tahoma"/>
                <w:sz w:val="20"/>
                <w:szCs w:val="20"/>
              </w:rPr>
            </w:pPr>
            <w:r w:rsidRPr="00871F3E">
              <w:rPr>
                <w:rFonts w:ascii="Tahoma" w:hAnsi="Tahoma" w:cs="Tahoma"/>
                <w:sz w:val="20"/>
                <w:szCs w:val="20"/>
              </w:rPr>
              <w:t xml:space="preserve">Независимая гарантия </w:t>
            </w:r>
          </w:p>
          <w:p w14:paraId="22FD36BA" w14:textId="3F29406B" w:rsidR="00065356" w:rsidRPr="00871F3E" w:rsidRDefault="00065356" w:rsidP="003B66E2">
            <w:pPr>
              <w:ind w:firstLine="0"/>
              <w:jc w:val="left"/>
              <w:rPr>
                <w:rFonts w:ascii="Tahoma" w:hAnsi="Tahoma" w:cs="Tahoma"/>
                <w:sz w:val="20"/>
                <w:szCs w:val="20"/>
              </w:rPr>
            </w:pPr>
            <w:r w:rsidRPr="00871F3E">
              <w:rPr>
                <w:rFonts w:ascii="Tahoma" w:hAnsi="Tahoma" w:cs="Tahoma"/>
                <w:sz w:val="20"/>
                <w:szCs w:val="20"/>
              </w:rPr>
              <w:t xml:space="preserve">исполнения обязательств в гарантийный </w:t>
            </w:r>
            <w:r w:rsidR="003B66E2" w:rsidRPr="00871F3E">
              <w:rPr>
                <w:rFonts w:ascii="Tahoma" w:hAnsi="Tahoma" w:cs="Tahoma"/>
                <w:sz w:val="20"/>
                <w:szCs w:val="20"/>
              </w:rPr>
              <w:t>срок</w:t>
            </w:r>
          </w:p>
        </w:tc>
        <w:tc>
          <w:tcPr>
            <w:tcW w:w="2466" w:type="dxa"/>
            <w:shd w:val="clear" w:color="auto" w:fill="auto"/>
            <w:vAlign w:val="center"/>
          </w:tcPr>
          <w:p w14:paraId="5117ADE5" w14:textId="3C0654A4" w:rsidR="00065356" w:rsidRPr="00871F3E" w:rsidRDefault="00065356" w:rsidP="004A0173">
            <w:pPr>
              <w:ind w:left="313" w:firstLine="0"/>
              <w:rPr>
                <w:rFonts w:ascii="Tahoma" w:hAnsi="Tahoma" w:cs="Tahoma"/>
                <w:sz w:val="20"/>
                <w:szCs w:val="20"/>
              </w:rPr>
            </w:pPr>
          </w:p>
          <w:bookmarkStart w:id="19" w:name="_MON_1801500504"/>
          <w:bookmarkEnd w:id="19"/>
          <w:p w14:paraId="67294978" w14:textId="59975451" w:rsidR="00065356" w:rsidRPr="00871F3E" w:rsidRDefault="00037633" w:rsidP="004A0173">
            <w:pPr>
              <w:ind w:left="313" w:firstLine="0"/>
              <w:rPr>
                <w:rFonts w:ascii="Tahoma" w:hAnsi="Tahoma" w:cs="Tahoma"/>
                <w:sz w:val="20"/>
                <w:szCs w:val="20"/>
              </w:rPr>
            </w:pPr>
            <w:r w:rsidRPr="00871F3E">
              <w:rPr>
                <w:rFonts w:ascii="Tahoma" w:hAnsi="Tahoma" w:cs="Tahoma"/>
                <w:sz w:val="20"/>
                <w:szCs w:val="20"/>
              </w:rPr>
              <w:object w:dxaOrig="1360" w:dyaOrig="880" w14:anchorId="220DBCEF">
                <v:shape id="_x0000_i1203" type="#_x0000_t75" style="width:68.25pt;height:44.25pt" o:ole="">
                  <v:imagedata r:id="rId39" o:title=""/>
                </v:shape>
                <o:OLEObject Type="Embed" ProgID="Word.Document.12" ShapeID="_x0000_i1203" DrawAspect="Icon" ObjectID="_1809766462" r:id="rId40">
                  <o:FieldCodes>\s</o:FieldCodes>
                </o:OLEObject>
              </w:object>
            </w:r>
          </w:p>
        </w:tc>
        <w:tc>
          <w:tcPr>
            <w:tcW w:w="7730" w:type="dxa"/>
            <w:shd w:val="clear" w:color="auto" w:fill="auto"/>
            <w:vAlign w:val="center"/>
          </w:tcPr>
          <w:p w14:paraId="35F480DF" w14:textId="7C6430CA" w:rsidR="00065356" w:rsidRPr="00871F3E" w:rsidRDefault="00065356" w:rsidP="00AD12B1">
            <w:pPr>
              <w:spacing w:before="120" w:after="120"/>
              <w:ind w:firstLine="0"/>
              <w:rPr>
                <w:rFonts w:ascii="Tahoma" w:hAnsi="Tahoma" w:cs="Tahoma"/>
                <w:sz w:val="20"/>
                <w:szCs w:val="20"/>
              </w:rPr>
            </w:pPr>
            <w:r w:rsidRPr="00871F3E">
              <w:rPr>
                <w:rFonts w:ascii="Tahoma" w:hAnsi="Tahoma" w:cs="Tahoma"/>
                <w:sz w:val="20"/>
                <w:szCs w:val="20"/>
              </w:rPr>
              <w:t xml:space="preserve">Независимая гарантия исполнения обязательств в гарантийный </w:t>
            </w:r>
            <w:r w:rsidR="003B66E2" w:rsidRPr="00871F3E">
              <w:rPr>
                <w:rFonts w:ascii="Tahoma" w:hAnsi="Tahoma" w:cs="Tahoma"/>
                <w:sz w:val="20"/>
                <w:szCs w:val="20"/>
              </w:rPr>
              <w:t>срок</w:t>
            </w:r>
            <w:r w:rsidRPr="00871F3E">
              <w:rPr>
                <w:rFonts w:ascii="Tahoma" w:hAnsi="Tahoma" w:cs="Tahoma"/>
                <w:sz w:val="20"/>
                <w:szCs w:val="20"/>
              </w:rPr>
              <w:t>.</w:t>
            </w:r>
          </w:p>
        </w:tc>
      </w:tr>
      <w:tr w:rsidR="00065356" w:rsidRPr="00871F3E" w14:paraId="43AEB2DD" w14:textId="77777777" w:rsidTr="00903F99">
        <w:tc>
          <w:tcPr>
            <w:tcW w:w="592" w:type="dxa"/>
            <w:shd w:val="clear" w:color="auto" w:fill="auto"/>
            <w:vAlign w:val="center"/>
          </w:tcPr>
          <w:p w14:paraId="64009489"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054F2803" w14:textId="64D3FC9E" w:rsidR="00065356" w:rsidRPr="00871F3E" w:rsidDel="00806C90" w:rsidRDefault="00065356" w:rsidP="00806C90">
            <w:pPr>
              <w:ind w:firstLine="0"/>
              <w:jc w:val="left"/>
              <w:rPr>
                <w:rFonts w:ascii="Tahoma" w:hAnsi="Tahoma" w:cs="Tahoma"/>
                <w:sz w:val="20"/>
                <w:szCs w:val="20"/>
              </w:rPr>
            </w:pPr>
            <w:r w:rsidRPr="00871F3E">
              <w:rPr>
                <w:rFonts w:ascii="Tahoma" w:hAnsi="Tahoma" w:cs="Tahoma"/>
                <w:sz w:val="20"/>
                <w:szCs w:val="20"/>
              </w:rPr>
              <w:t>Независимая гарантия возврата авансового платежа</w:t>
            </w:r>
          </w:p>
        </w:tc>
        <w:bookmarkStart w:id="20" w:name="_MON_1801500531"/>
        <w:bookmarkEnd w:id="20"/>
        <w:tc>
          <w:tcPr>
            <w:tcW w:w="2466" w:type="dxa"/>
            <w:shd w:val="clear" w:color="auto" w:fill="auto"/>
            <w:vAlign w:val="center"/>
          </w:tcPr>
          <w:p w14:paraId="48BE9F35" w14:textId="29A94E56" w:rsidR="00065356" w:rsidRPr="00871F3E" w:rsidDel="00806C90" w:rsidRDefault="00037633" w:rsidP="004A0173">
            <w:pPr>
              <w:ind w:left="313" w:firstLine="0"/>
              <w:rPr>
                <w:rFonts w:ascii="Tahoma" w:hAnsi="Tahoma" w:cs="Tahoma"/>
                <w:sz w:val="20"/>
                <w:szCs w:val="20"/>
              </w:rPr>
            </w:pPr>
            <w:r w:rsidRPr="00871F3E">
              <w:rPr>
                <w:rFonts w:ascii="Tahoma" w:hAnsi="Tahoma" w:cs="Tahoma"/>
                <w:sz w:val="20"/>
                <w:szCs w:val="20"/>
              </w:rPr>
              <w:object w:dxaOrig="1360" w:dyaOrig="880" w14:anchorId="65CB4BCF">
                <v:shape id="_x0000_i1205" type="#_x0000_t75" style="width:68.25pt;height:44.25pt" o:ole="">
                  <v:imagedata r:id="rId41" o:title=""/>
                </v:shape>
                <o:OLEObject Type="Embed" ProgID="Word.Document.12" ShapeID="_x0000_i1205" DrawAspect="Icon" ObjectID="_1809766463" r:id="rId42">
                  <o:FieldCodes>\s</o:FieldCodes>
                </o:OLEObject>
              </w:object>
            </w:r>
          </w:p>
        </w:tc>
        <w:tc>
          <w:tcPr>
            <w:tcW w:w="7730" w:type="dxa"/>
            <w:shd w:val="clear" w:color="auto" w:fill="auto"/>
            <w:vAlign w:val="center"/>
          </w:tcPr>
          <w:p w14:paraId="53EE7CDC" w14:textId="5ECC2763" w:rsidR="00065356" w:rsidRPr="00871F3E" w:rsidDel="00806C90" w:rsidRDefault="00065356" w:rsidP="00AD12B1">
            <w:pPr>
              <w:spacing w:before="120" w:after="120"/>
              <w:ind w:firstLine="0"/>
              <w:rPr>
                <w:rFonts w:ascii="Tahoma" w:hAnsi="Tahoma" w:cs="Tahoma"/>
                <w:sz w:val="20"/>
                <w:szCs w:val="20"/>
              </w:rPr>
            </w:pPr>
            <w:r w:rsidRPr="00871F3E">
              <w:rPr>
                <w:rFonts w:ascii="Tahoma" w:hAnsi="Tahoma" w:cs="Tahoma"/>
                <w:sz w:val="20"/>
                <w:szCs w:val="20"/>
              </w:rPr>
              <w:t>Независимая гарантия возврата авансового платежа</w:t>
            </w:r>
            <w:r w:rsidR="00871F3E" w:rsidRPr="00871F3E">
              <w:rPr>
                <w:rFonts w:ascii="Tahoma" w:hAnsi="Tahoma" w:cs="Tahoma"/>
                <w:sz w:val="20"/>
                <w:szCs w:val="20"/>
              </w:rPr>
              <w:t>.</w:t>
            </w:r>
          </w:p>
        </w:tc>
      </w:tr>
      <w:tr w:rsidR="00065356" w:rsidRPr="00871F3E" w14:paraId="5BB235E5" w14:textId="77777777" w:rsidTr="00903F99">
        <w:tc>
          <w:tcPr>
            <w:tcW w:w="592" w:type="dxa"/>
            <w:shd w:val="clear" w:color="auto" w:fill="auto"/>
            <w:vAlign w:val="center"/>
          </w:tcPr>
          <w:p w14:paraId="39E9E65A"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5D36DB77" w14:textId="60586517" w:rsidR="00065356" w:rsidRPr="00871F3E" w:rsidRDefault="00065356" w:rsidP="00806C90">
            <w:pPr>
              <w:ind w:firstLine="0"/>
              <w:jc w:val="left"/>
              <w:rPr>
                <w:rFonts w:ascii="Tahoma" w:hAnsi="Tahoma" w:cs="Tahoma"/>
                <w:sz w:val="20"/>
                <w:szCs w:val="20"/>
              </w:rPr>
            </w:pPr>
            <w:r w:rsidRPr="00871F3E">
              <w:rPr>
                <w:rFonts w:ascii="Tahoma" w:hAnsi="Tahoma" w:cs="Tahoma"/>
                <w:sz w:val="20"/>
                <w:szCs w:val="20"/>
              </w:rPr>
              <w:t>Отчет о фактически понесенных дополнительных расходах</w:t>
            </w:r>
          </w:p>
        </w:tc>
        <w:bookmarkStart w:id="21" w:name="_MON_1770547750"/>
        <w:bookmarkEnd w:id="21"/>
        <w:tc>
          <w:tcPr>
            <w:tcW w:w="2466" w:type="dxa"/>
            <w:shd w:val="clear" w:color="auto" w:fill="auto"/>
            <w:vAlign w:val="center"/>
          </w:tcPr>
          <w:p w14:paraId="1C8E5D18" w14:textId="68E16DF7" w:rsidR="00065356" w:rsidRPr="00871F3E" w:rsidRDefault="00037633" w:rsidP="004A0173">
            <w:pPr>
              <w:ind w:left="313" w:firstLine="0"/>
              <w:rPr>
                <w:rFonts w:ascii="Tahoma" w:hAnsi="Tahoma" w:cs="Tahoma"/>
                <w:sz w:val="20"/>
                <w:szCs w:val="20"/>
              </w:rPr>
            </w:pPr>
            <w:r w:rsidRPr="00871F3E">
              <w:rPr>
                <w:rFonts w:ascii="Tahoma" w:hAnsi="Tahoma" w:cs="Tahoma"/>
                <w:sz w:val="20"/>
                <w:szCs w:val="20"/>
              </w:rPr>
              <w:object w:dxaOrig="1348" w:dyaOrig="872" w14:anchorId="3A2AFDCB">
                <v:shape id="_x0000_i1207" type="#_x0000_t75" style="width:67.5pt;height:43.5pt" o:ole="">
                  <v:imagedata r:id="rId43" o:title=""/>
                </v:shape>
                <o:OLEObject Type="Embed" ProgID="Word.Document.12" ShapeID="_x0000_i1207" DrawAspect="Icon" ObjectID="_1809766464" r:id="rId44">
                  <o:FieldCodes>\s</o:FieldCodes>
                </o:OLEObject>
              </w:object>
            </w:r>
          </w:p>
        </w:tc>
        <w:tc>
          <w:tcPr>
            <w:tcW w:w="7730" w:type="dxa"/>
            <w:shd w:val="clear" w:color="auto" w:fill="auto"/>
            <w:vAlign w:val="center"/>
          </w:tcPr>
          <w:p w14:paraId="1C9614AC" w14:textId="4161C4EA" w:rsidR="00065356" w:rsidRPr="00871F3E" w:rsidRDefault="00065356" w:rsidP="00AD12B1">
            <w:pPr>
              <w:spacing w:before="120" w:after="120"/>
              <w:ind w:firstLine="0"/>
              <w:rPr>
                <w:rFonts w:ascii="Tahoma" w:hAnsi="Tahoma" w:cs="Tahoma"/>
                <w:sz w:val="20"/>
                <w:szCs w:val="20"/>
              </w:rPr>
            </w:pPr>
            <w:r w:rsidRPr="00871F3E">
              <w:rPr>
                <w:rFonts w:ascii="Tahoma" w:hAnsi="Tahoma" w:cs="Tahoma"/>
                <w:sz w:val="20"/>
                <w:szCs w:val="20"/>
              </w:rPr>
              <w:t>Упрощенный отчет для о фактически понесенных дополнительных расходах – применяется для стандартных сделок</w:t>
            </w:r>
            <w:r w:rsidR="00871F3E" w:rsidRPr="00871F3E">
              <w:rPr>
                <w:rFonts w:ascii="Tahoma" w:hAnsi="Tahoma" w:cs="Tahoma"/>
                <w:sz w:val="20"/>
                <w:szCs w:val="20"/>
              </w:rPr>
              <w:t>.</w:t>
            </w:r>
          </w:p>
        </w:tc>
      </w:tr>
      <w:tr w:rsidR="00065356" w:rsidRPr="00871F3E" w14:paraId="558F16B7" w14:textId="77777777" w:rsidTr="00903F99">
        <w:tc>
          <w:tcPr>
            <w:tcW w:w="592" w:type="dxa"/>
            <w:shd w:val="clear" w:color="auto" w:fill="auto"/>
            <w:vAlign w:val="center"/>
          </w:tcPr>
          <w:p w14:paraId="60A172E9"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2CC24257" w14:textId="47F024FD" w:rsidR="00065356" w:rsidRPr="00871F3E" w:rsidDel="00592CF8" w:rsidRDefault="00065356" w:rsidP="00806C90">
            <w:pPr>
              <w:ind w:firstLine="0"/>
              <w:jc w:val="left"/>
              <w:rPr>
                <w:rFonts w:ascii="Tahoma" w:hAnsi="Tahoma" w:cs="Tahoma"/>
                <w:sz w:val="20"/>
                <w:szCs w:val="20"/>
              </w:rPr>
            </w:pPr>
            <w:r w:rsidRPr="00871F3E">
              <w:rPr>
                <w:rFonts w:ascii="Tahoma" w:hAnsi="Tahoma" w:cs="Tahoma"/>
                <w:sz w:val="20"/>
                <w:szCs w:val="20"/>
              </w:rPr>
              <w:t>Отчет о состоянии травматизма</w:t>
            </w:r>
          </w:p>
        </w:tc>
        <w:bookmarkStart w:id="22" w:name="_MON_1769012479"/>
        <w:bookmarkEnd w:id="22"/>
        <w:tc>
          <w:tcPr>
            <w:tcW w:w="2466" w:type="dxa"/>
            <w:shd w:val="clear" w:color="auto" w:fill="auto"/>
            <w:vAlign w:val="center"/>
          </w:tcPr>
          <w:p w14:paraId="3377DA73" w14:textId="26EC1B17" w:rsidR="00065356" w:rsidRPr="00871F3E" w:rsidDel="00592CF8" w:rsidRDefault="00065356" w:rsidP="004A0173">
            <w:pPr>
              <w:ind w:left="313" w:firstLine="0"/>
              <w:rPr>
                <w:rFonts w:ascii="Tahoma" w:hAnsi="Tahoma" w:cs="Tahoma"/>
                <w:sz w:val="20"/>
                <w:szCs w:val="20"/>
              </w:rPr>
            </w:pPr>
            <w:r w:rsidRPr="00871F3E">
              <w:rPr>
                <w:rFonts w:ascii="Tahoma" w:hAnsi="Tahoma" w:cs="Tahoma"/>
                <w:sz w:val="20"/>
                <w:szCs w:val="20"/>
              </w:rPr>
              <w:object w:dxaOrig="1539" w:dyaOrig="998" w14:anchorId="62C7D2BA">
                <v:shape id="_x0000_i1047" type="#_x0000_t75" style="width:78.75pt;height:50.25pt" o:ole="">
                  <v:imagedata r:id="rId45" o:title=""/>
                </v:shape>
                <o:OLEObject Type="Embed" ProgID="Word.Document.12" ShapeID="_x0000_i1047" DrawAspect="Icon" ObjectID="_1809766465" r:id="rId46">
                  <o:FieldCodes>\s</o:FieldCodes>
                </o:OLEObject>
              </w:object>
            </w:r>
          </w:p>
        </w:tc>
        <w:tc>
          <w:tcPr>
            <w:tcW w:w="7730" w:type="dxa"/>
            <w:shd w:val="clear" w:color="auto" w:fill="auto"/>
            <w:vAlign w:val="center"/>
          </w:tcPr>
          <w:p w14:paraId="4AD7FBF3" w14:textId="77777777" w:rsidR="00065356" w:rsidRPr="00871F3E" w:rsidRDefault="00065356" w:rsidP="00AD12B1">
            <w:pPr>
              <w:spacing w:before="120" w:after="120"/>
              <w:ind w:firstLine="0"/>
              <w:rPr>
                <w:rFonts w:ascii="Tahoma" w:hAnsi="Tahoma" w:cs="Tahoma"/>
                <w:sz w:val="20"/>
                <w:szCs w:val="20"/>
              </w:rPr>
            </w:pPr>
            <w:r w:rsidRPr="00871F3E">
              <w:rPr>
                <w:rFonts w:ascii="Tahoma" w:hAnsi="Tahoma" w:cs="Tahoma"/>
                <w:sz w:val="20"/>
                <w:szCs w:val="20"/>
              </w:rPr>
              <w:t>Отчет, по форме которого Контрагент обязан предоставлять Компании сведения о состоянии производственного травматизма среди работников</w:t>
            </w:r>
          </w:p>
          <w:p w14:paraId="18043543" w14:textId="5AE974C3" w:rsidR="00065356" w:rsidRPr="00871F3E" w:rsidDel="00592CF8" w:rsidRDefault="00065356" w:rsidP="00AD12B1">
            <w:pPr>
              <w:spacing w:before="120" w:after="120"/>
              <w:ind w:firstLine="0"/>
              <w:rPr>
                <w:rFonts w:ascii="Tahoma" w:hAnsi="Tahoma" w:cs="Tahoma"/>
                <w:sz w:val="20"/>
                <w:szCs w:val="20"/>
              </w:rPr>
            </w:pPr>
            <w:r w:rsidRPr="00871F3E">
              <w:rPr>
                <w:rFonts w:ascii="Tahoma" w:hAnsi="Tahoma" w:cs="Tahoma"/>
                <w:sz w:val="20"/>
                <w:szCs w:val="20"/>
              </w:rPr>
              <w:t>Контрагента, третьих лиц-физических лиц, привлеченных Контрагентом, и работников привлеченных третьих лиц по месту выполнения работ.</w:t>
            </w:r>
          </w:p>
        </w:tc>
      </w:tr>
      <w:tr w:rsidR="00065356" w:rsidRPr="00871F3E" w14:paraId="493755DC" w14:textId="77777777" w:rsidTr="00903F99">
        <w:tc>
          <w:tcPr>
            <w:tcW w:w="592" w:type="dxa"/>
            <w:shd w:val="clear" w:color="auto" w:fill="auto"/>
            <w:vAlign w:val="center"/>
          </w:tcPr>
          <w:p w14:paraId="5B105EBB"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1E0F040D" w14:textId="3406B3E5" w:rsidR="00065356" w:rsidRPr="00871F3E" w:rsidRDefault="00065356" w:rsidP="00806C90">
            <w:pPr>
              <w:ind w:firstLine="0"/>
              <w:jc w:val="left"/>
              <w:rPr>
                <w:rFonts w:ascii="Tahoma" w:hAnsi="Tahoma" w:cs="Tahoma"/>
                <w:sz w:val="20"/>
                <w:szCs w:val="20"/>
              </w:rPr>
            </w:pPr>
            <w:r w:rsidRPr="00871F3E">
              <w:rPr>
                <w:rFonts w:ascii="Tahoma" w:hAnsi="Tahoma" w:cs="Tahoma"/>
                <w:sz w:val="20"/>
                <w:szCs w:val="20"/>
              </w:rPr>
              <w:t>Отчет о понесенных расходах при исполнении поручения</w:t>
            </w:r>
          </w:p>
        </w:tc>
        <w:bookmarkStart w:id="23" w:name="_MON_1769007973"/>
        <w:bookmarkEnd w:id="23"/>
        <w:tc>
          <w:tcPr>
            <w:tcW w:w="2466" w:type="dxa"/>
            <w:shd w:val="clear" w:color="auto" w:fill="auto"/>
            <w:vAlign w:val="center"/>
          </w:tcPr>
          <w:p w14:paraId="411B3194" w14:textId="68B7D9A5" w:rsidR="00065356" w:rsidRPr="00871F3E" w:rsidRDefault="00037633" w:rsidP="004A0173">
            <w:pPr>
              <w:ind w:left="313" w:firstLine="0"/>
              <w:rPr>
                <w:rFonts w:ascii="Tahoma" w:hAnsi="Tahoma" w:cs="Tahoma"/>
                <w:sz w:val="20"/>
                <w:szCs w:val="20"/>
              </w:rPr>
            </w:pPr>
            <w:r w:rsidRPr="00871F3E">
              <w:rPr>
                <w:rFonts w:ascii="Tahoma" w:hAnsi="Tahoma" w:cs="Tahoma"/>
                <w:sz w:val="20"/>
                <w:szCs w:val="20"/>
              </w:rPr>
              <w:object w:dxaOrig="1348" w:dyaOrig="872" w14:anchorId="00302825">
                <v:shape id="_x0000_i1209" type="#_x0000_t75" style="width:67.5pt;height:43.5pt" o:ole="">
                  <v:imagedata r:id="rId47" o:title=""/>
                </v:shape>
                <o:OLEObject Type="Embed" ProgID="Word.Document.12" ShapeID="_x0000_i1209" DrawAspect="Icon" ObjectID="_1809766466" r:id="rId48">
                  <o:FieldCodes>\s</o:FieldCodes>
                </o:OLEObject>
              </w:object>
            </w:r>
          </w:p>
        </w:tc>
        <w:tc>
          <w:tcPr>
            <w:tcW w:w="7730" w:type="dxa"/>
            <w:shd w:val="clear" w:color="auto" w:fill="auto"/>
            <w:vAlign w:val="center"/>
          </w:tcPr>
          <w:p w14:paraId="4B49BFD9" w14:textId="30452397" w:rsidR="00065356" w:rsidRPr="00871F3E" w:rsidRDefault="00065356" w:rsidP="00AD12B1">
            <w:pPr>
              <w:spacing w:before="120" w:after="120"/>
              <w:ind w:firstLine="0"/>
              <w:rPr>
                <w:rFonts w:ascii="Tahoma" w:hAnsi="Tahoma" w:cs="Tahoma"/>
                <w:sz w:val="20"/>
                <w:szCs w:val="20"/>
              </w:rPr>
            </w:pPr>
            <w:r w:rsidRPr="00871F3E">
              <w:rPr>
                <w:rFonts w:ascii="Tahoma" w:hAnsi="Tahoma" w:cs="Tahoma"/>
                <w:sz w:val="20"/>
                <w:szCs w:val="20"/>
              </w:rPr>
              <w:t>Форма отчета о понесенных расходах при исполнении поручения при проведении государственной/негосударственной экспертизы.</w:t>
            </w:r>
          </w:p>
        </w:tc>
      </w:tr>
      <w:tr w:rsidR="00065356" w:rsidRPr="00871F3E" w14:paraId="57CF1EF6" w14:textId="77777777" w:rsidTr="00903F99">
        <w:tc>
          <w:tcPr>
            <w:tcW w:w="592" w:type="dxa"/>
            <w:shd w:val="clear" w:color="auto" w:fill="auto"/>
            <w:vAlign w:val="center"/>
          </w:tcPr>
          <w:p w14:paraId="63742F3E"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7B45557B" w14:textId="37C8957A" w:rsidR="00065356" w:rsidRPr="00871F3E" w:rsidRDefault="00065356" w:rsidP="00806C90">
            <w:pPr>
              <w:ind w:firstLine="0"/>
              <w:jc w:val="left"/>
              <w:rPr>
                <w:rFonts w:ascii="Tahoma" w:hAnsi="Tahoma" w:cs="Tahoma"/>
                <w:sz w:val="20"/>
                <w:szCs w:val="20"/>
              </w:rPr>
            </w:pPr>
            <w:r w:rsidRPr="00871F3E">
              <w:rPr>
                <w:rFonts w:ascii="Tahoma" w:hAnsi="Tahoma" w:cs="Tahoma"/>
                <w:sz w:val="20"/>
                <w:szCs w:val="20"/>
              </w:rPr>
              <w:t>Отчет об использовании аванса</w:t>
            </w:r>
          </w:p>
        </w:tc>
        <w:bookmarkStart w:id="24" w:name="_MON_1769005361"/>
        <w:bookmarkEnd w:id="24"/>
        <w:tc>
          <w:tcPr>
            <w:tcW w:w="2466" w:type="dxa"/>
            <w:shd w:val="clear" w:color="auto" w:fill="auto"/>
            <w:vAlign w:val="center"/>
          </w:tcPr>
          <w:p w14:paraId="2DED4878" w14:textId="07CD266E" w:rsidR="00065356" w:rsidRPr="00871F3E" w:rsidRDefault="00065356" w:rsidP="004A0173">
            <w:pPr>
              <w:ind w:left="313" w:firstLine="0"/>
              <w:rPr>
                <w:rFonts w:ascii="Tahoma" w:hAnsi="Tahoma" w:cs="Tahoma"/>
                <w:sz w:val="20"/>
                <w:szCs w:val="20"/>
              </w:rPr>
            </w:pPr>
            <w:r w:rsidRPr="00871F3E">
              <w:rPr>
                <w:rFonts w:ascii="Tahoma" w:hAnsi="Tahoma" w:cs="Tahoma"/>
                <w:sz w:val="20"/>
                <w:szCs w:val="20"/>
              </w:rPr>
              <w:object w:dxaOrig="1348" w:dyaOrig="872" w14:anchorId="251B29D6">
                <v:shape id="_x0000_i1049" type="#_x0000_t75" style="width:68.25pt;height:44.25pt" o:ole="">
                  <v:imagedata r:id="rId49" o:title=""/>
                </v:shape>
                <o:OLEObject Type="Embed" ProgID="Word.Document.12" ShapeID="_x0000_i1049" DrawAspect="Icon" ObjectID="_1809766467" r:id="rId50">
                  <o:FieldCodes>\s</o:FieldCodes>
                </o:OLEObject>
              </w:object>
            </w:r>
          </w:p>
        </w:tc>
        <w:tc>
          <w:tcPr>
            <w:tcW w:w="7730" w:type="dxa"/>
            <w:shd w:val="clear" w:color="auto" w:fill="auto"/>
            <w:vAlign w:val="center"/>
          </w:tcPr>
          <w:p w14:paraId="0301F5F2" w14:textId="6870BE05" w:rsidR="00065356" w:rsidRPr="00871F3E" w:rsidRDefault="00065356" w:rsidP="00AD12B1">
            <w:pPr>
              <w:spacing w:before="120" w:after="120"/>
              <w:ind w:firstLine="0"/>
              <w:rPr>
                <w:rFonts w:ascii="Tahoma" w:hAnsi="Tahoma" w:cs="Tahoma"/>
                <w:sz w:val="20"/>
                <w:szCs w:val="20"/>
              </w:rPr>
            </w:pPr>
            <w:r w:rsidRPr="00871F3E">
              <w:rPr>
                <w:rFonts w:ascii="Tahoma" w:hAnsi="Tahoma" w:cs="Tahoma"/>
                <w:sz w:val="20"/>
                <w:szCs w:val="20"/>
              </w:rPr>
              <w:t>Отчет, применяемый для документального подтверждения целевого использования денежных средств, перечисляемых Контрагенту в качестве аванса.</w:t>
            </w:r>
          </w:p>
        </w:tc>
      </w:tr>
      <w:tr w:rsidR="00065356" w:rsidRPr="00871F3E" w14:paraId="0A9F1654" w14:textId="77777777" w:rsidTr="00903F99">
        <w:tc>
          <w:tcPr>
            <w:tcW w:w="592" w:type="dxa"/>
            <w:shd w:val="clear" w:color="auto" w:fill="auto"/>
            <w:vAlign w:val="center"/>
          </w:tcPr>
          <w:p w14:paraId="46B42F00"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097BDA69" w14:textId="5DBEB59C" w:rsidR="00065356" w:rsidRPr="00871F3E" w:rsidRDefault="00065356" w:rsidP="00806C90">
            <w:pPr>
              <w:ind w:firstLine="0"/>
              <w:jc w:val="left"/>
              <w:rPr>
                <w:rFonts w:ascii="Tahoma" w:hAnsi="Tahoma" w:cs="Tahoma"/>
                <w:sz w:val="20"/>
                <w:szCs w:val="20"/>
              </w:rPr>
            </w:pPr>
            <w:r w:rsidRPr="00871F3E">
              <w:rPr>
                <w:rFonts w:ascii="Tahoma" w:hAnsi="Tahoma" w:cs="Tahoma"/>
                <w:bCs/>
                <w:sz w:val="20"/>
                <w:szCs w:val="20"/>
              </w:rPr>
              <w:t>Перечень документов третьих лиц</w:t>
            </w:r>
          </w:p>
        </w:tc>
        <w:bookmarkStart w:id="25" w:name="_MON_1769433477"/>
        <w:bookmarkEnd w:id="25"/>
        <w:tc>
          <w:tcPr>
            <w:tcW w:w="2466" w:type="dxa"/>
            <w:shd w:val="clear" w:color="auto" w:fill="auto"/>
            <w:vAlign w:val="center"/>
          </w:tcPr>
          <w:p w14:paraId="6F76A597" w14:textId="5651A85B" w:rsidR="00065356" w:rsidRPr="00871F3E" w:rsidRDefault="00037633" w:rsidP="004A0173">
            <w:pPr>
              <w:ind w:left="313" w:firstLine="0"/>
              <w:rPr>
                <w:rFonts w:ascii="Tahoma" w:hAnsi="Tahoma" w:cs="Tahoma"/>
                <w:sz w:val="20"/>
                <w:szCs w:val="20"/>
              </w:rPr>
            </w:pPr>
            <w:r w:rsidRPr="00871F3E">
              <w:rPr>
                <w:rFonts w:ascii="Tahoma" w:hAnsi="Tahoma" w:cs="Tahoma"/>
                <w:sz w:val="20"/>
                <w:szCs w:val="20"/>
              </w:rPr>
              <w:object w:dxaOrig="1348" w:dyaOrig="872" w14:anchorId="6BED7C7B">
                <v:shape id="_x0000_i1211" type="#_x0000_t75" style="width:67.5pt;height:43.5pt" o:ole="">
                  <v:imagedata r:id="rId51" o:title=""/>
                </v:shape>
                <o:OLEObject Type="Embed" ProgID="Word.Document.12" ShapeID="_x0000_i1211" DrawAspect="Icon" ObjectID="_1809766468" r:id="rId52">
                  <o:FieldCodes>\s</o:FieldCodes>
                </o:OLEObject>
              </w:object>
            </w:r>
          </w:p>
        </w:tc>
        <w:tc>
          <w:tcPr>
            <w:tcW w:w="7730" w:type="dxa"/>
            <w:shd w:val="clear" w:color="auto" w:fill="auto"/>
            <w:vAlign w:val="center"/>
          </w:tcPr>
          <w:p w14:paraId="35BB7B95" w14:textId="21BBF651" w:rsidR="00065356" w:rsidRPr="00871F3E" w:rsidRDefault="00065356" w:rsidP="00AD12B1">
            <w:pPr>
              <w:spacing w:before="120" w:after="120"/>
              <w:ind w:firstLine="0"/>
              <w:rPr>
                <w:rFonts w:ascii="Tahoma" w:hAnsi="Tahoma" w:cs="Tahoma"/>
                <w:sz w:val="20"/>
                <w:szCs w:val="20"/>
              </w:rPr>
            </w:pPr>
            <w:r w:rsidRPr="00871F3E">
              <w:rPr>
                <w:rFonts w:ascii="Tahoma" w:hAnsi="Tahoma" w:cs="Tahoma"/>
                <w:sz w:val="20"/>
                <w:szCs w:val="20"/>
              </w:rPr>
              <w:t>Стандартный перечень документов третьего лица, передаваемых Контрагентом для согласования Компанией привлекаемого им для исполнения обязанностей по сделке третьего лица.</w:t>
            </w:r>
          </w:p>
        </w:tc>
      </w:tr>
      <w:tr w:rsidR="00065356" w:rsidRPr="00871F3E" w14:paraId="60EE0005" w14:textId="77777777" w:rsidTr="00903F99">
        <w:tc>
          <w:tcPr>
            <w:tcW w:w="592" w:type="dxa"/>
            <w:shd w:val="clear" w:color="auto" w:fill="auto"/>
            <w:vAlign w:val="center"/>
          </w:tcPr>
          <w:p w14:paraId="1A3A62F1"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4CF28A6C" w14:textId="69C1F7AD" w:rsidR="00065356" w:rsidRPr="00871F3E" w:rsidRDefault="00065356" w:rsidP="00806C90">
            <w:pPr>
              <w:ind w:firstLine="0"/>
              <w:jc w:val="left"/>
              <w:rPr>
                <w:rFonts w:ascii="Tahoma" w:hAnsi="Tahoma" w:cs="Tahoma"/>
                <w:bCs/>
                <w:sz w:val="20"/>
                <w:szCs w:val="20"/>
              </w:rPr>
            </w:pPr>
            <w:r w:rsidRPr="00871F3E">
              <w:rPr>
                <w:rFonts w:ascii="Tahoma" w:hAnsi="Tahoma" w:cs="Tahoma"/>
                <w:bCs/>
                <w:sz w:val="20"/>
                <w:szCs w:val="20"/>
              </w:rPr>
              <w:t>Расчет процентов за пользование коммерческим кредитом</w:t>
            </w:r>
          </w:p>
        </w:tc>
        <w:bookmarkStart w:id="26" w:name="_MON_1803900231"/>
        <w:bookmarkEnd w:id="26"/>
        <w:tc>
          <w:tcPr>
            <w:tcW w:w="2466" w:type="dxa"/>
            <w:shd w:val="clear" w:color="auto" w:fill="auto"/>
            <w:vAlign w:val="center"/>
          </w:tcPr>
          <w:p w14:paraId="0FB52708" w14:textId="534F054D" w:rsidR="00065356" w:rsidRPr="00871F3E" w:rsidRDefault="00037633" w:rsidP="004A0173">
            <w:pPr>
              <w:ind w:left="313" w:firstLine="0"/>
              <w:rPr>
                <w:rFonts w:ascii="Tahoma" w:hAnsi="Tahoma" w:cs="Tahoma"/>
                <w:sz w:val="20"/>
                <w:szCs w:val="20"/>
              </w:rPr>
            </w:pPr>
            <w:r w:rsidRPr="00871F3E">
              <w:rPr>
                <w:rFonts w:ascii="Tahoma" w:hAnsi="Tahoma" w:cs="Tahoma"/>
                <w:sz w:val="20"/>
                <w:szCs w:val="20"/>
              </w:rPr>
              <w:object w:dxaOrig="1360" w:dyaOrig="880" w14:anchorId="38F93CE3">
                <v:shape id="_x0000_i1213" type="#_x0000_t75" style="width:68.25pt;height:44.25pt" o:ole="">
                  <v:imagedata r:id="rId53" o:title=""/>
                </v:shape>
                <o:OLEObject Type="Embed" ProgID="Word.Document.12" ShapeID="_x0000_i1213" DrawAspect="Icon" ObjectID="_1809766469" r:id="rId54">
                  <o:FieldCodes>\s</o:FieldCodes>
                </o:OLEObject>
              </w:object>
            </w:r>
          </w:p>
        </w:tc>
        <w:tc>
          <w:tcPr>
            <w:tcW w:w="7730" w:type="dxa"/>
            <w:shd w:val="clear" w:color="auto" w:fill="auto"/>
            <w:vAlign w:val="center"/>
          </w:tcPr>
          <w:p w14:paraId="33A7108F" w14:textId="7562E892" w:rsidR="00065356" w:rsidRPr="00871F3E" w:rsidRDefault="00065356" w:rsidP="00AD12B1">
            <w:pPr>
              <w:spacing w:before="120" w:after="120"/>
              <w:ind w:firstLine="0"/>
              <w:rPr>
                <w:rFonts w:ascii="Tahoma" w:hAnsi="Tahoma" w:cs="Tahoma"/>
                <w:sz w:val="20"/>
                <w:szCs w:val="20"/>
              </w:rPr>
            </w:pPr>
            <w:r w:rsidRPr="00871F3E">
              <w:rPr>
                <w:rFonts w:ascii="Tahoma" w:hAnsi="Tahoma" w:cs="Tahoma"/>
                <w:sz w:val="20"/>
                <w:szCs w:val="20"/>
              </w:rPr>
              <w:t>Расчет процентов за пользование коммерческим кредитом при применении к условиям договора увеличенной отсрочки платежа.</w:t>
            </w:r>
          </w:p>
        </w:tc>
      </w:tr>
      <w:tr w:rsidR="00065356" w:rsidRPr="00871F3E" w14:paraId="56CDAE81" w14:textId="77777777" w:rsidTr="00903F99">
        <w:tc>
          <w:tcPr>
            <w:tcW w:w="592" w:type="dxa"/>
            <w:shd w:val="clear" w:color="auto" w:fill="auto"/>
            <w:vAlign w:val="center"/>
          </w:tcPr>
          <w:p w14:paraId="732E0051"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46CF29FF" w14:textId="1CF307A4" w:rsidR="00065356" w:rsidRPr="00871F3E" w:rsidRDefault="00065356" w:rsidP="00806C90">
            <w:pPr>
              <w:ind w:firstLine="0"/>
              <w:jc w:val="left"/>
              <w:rPr>
                <w:rFonts w:ascii="Tahoma" w:hAnsi="Tahoma" w:cs="Tahoma"/>
                <w:bCs/>
                <w:sz w:val="20"/>
                <w:szCs w:val="20"/>
              </w:rPr>
            </w:pPr>
            <w:r w:rsidRPr="00871F3E">
              <w:rPr>
                <w:rFonts w:ascii="Tahoma" w:hAnsi="Tahoma" w:cs="Tahoma"/>
                <w:sz w:val="20"/>
                <w:szCs w:val="20"/>
              </w:rPr>
              <w:t>Сводная справка о фактически понесенных компенсируемых затратах</w:t>
            </w:r>
          </w:p>
        </w:tc>
        <w:bookmarkStart w:id="27" w:name="_MON_1769272328"/>
        <w:bookmarkEnd w:id="27"/>
        <w:tc>
          <w:tcPr>
            <w:tcW w:w="2466" w:type="dxa"/>
            <w:shd w:val="clear" w:color="auto" w:fill="auto"/>
            <w:vAlign w:val="center"/>
          </w:tcPr>
          <w:p w14:paraId="148AFE2C" w14:textId="0B182994" w:rsidR="00065356" w:rsidRPr="00871F3E" w:rsidRDefault="00241376" w:rsidP="004A0173">
            <w:pPr>
              <w:ind w:left="313" w:firstLine="0"/>
              <w:rPr>
                <w:rFonts w:ascii="Tahoma" w:hAnsi="Tahoma" w:cs="Tahoma"/>
                <w:sz w:val="20"/>
                <w:szCs w:val="20"/>
              </w:rPr>
            </w:pPr>
            <w:r w:rsidRPr="00871F3E">
              <w:rPr>
                <w:rFonts w:ascii="Tahoma" w:hAnsi="Tahoma" w:cs="Tahoma"/>
                <w:sz w:val="20"/>
                <w:szCs w:val="20"/>
              </w:rPr>
              <w:object w:dxaOrig="1348" w:dyaOrig="872" w14:anchorId="3278D580">
                <v:shape id="_x0000_i1232" type="#_x0000_t75" style="width:68.25pt;height:44.25pt" o:ole="">
                  <v:imagedata r:id="rId55" o:title=""/>
                </v:shape>
                <o:OLEObject Type="Embed" ProgID="Excel.Sheet.12" ShapeID="_x0000_i1232" DrawAspect="Icon" ObjectID="_1809766470" r:id="rId56"/>
              </w:object>
            </w:r>
          </w:p>
        </w:tc>
        <w:tc>
          <w:tcPr>
            <w:tcW w:w="7730" w:type="dxa"/>
            <w:shd w:val="clear" w:color="auto" w:fill="auto"/>
            <w:vAlign w:val="center"/>
          </w:tcPr>
          <w:p w14:paraId="33458BFE" w14:textId="78DED6D5" w:rsidR="00065356" w:rsidRPr="00871F3E" w:rsidRDefault="00065356" w:rsidP="00AD12B1">
            <w:pPr>
              <w:spacing w:before="120" w:after="120"/>
              <w:ind w:firstLine="0"/>
              <w:rPr>
                <w:rFonts w:ascii="Tahoma" w:hAnsi="Tahoma" w:cs="Tahoma"/>
                <w:sz w:val="20"/>
                <w:szCs w:val="20"/>
              </w:rPr>
            </w:pPr>
            <w:r w:rsidRPr="00871F3E">
              <w:rPr>
                <w:rFonts w:ascii="Tahoma" w:hAnsi="Tahoma" w:cs="Tahoma"/>
                <w:sz w:val="20"/>
                <w:szCs w:val="20"/>
              </w:rPr>
              <w:t>Сводная справка, составляемая на основании подтверждающих документов, о фактически понесенных компенсируемых затратах, на основании которой их стоимость включается отдельной строкой в надлежащим образом оформленную общую Справку по форме № НН.КС-3.1 за отчетный период. Предъявление отдельной Справки по форме № НН.КС-3.1 и отдельной счет-фактуры по ПКЗ не допускается. Применяется для договоров на выполнение строительно-монтажных работ.</w:t>
            </w:r>
          </w:p>
        </w:tc>
      </w:tr>
      <w:tr w:rsidR="00065356" w:rsidRPr="00871F3E" w14:paraId="544A64B4" w14:textId="77777777" w:rsidTr="00903F99">
        <w:tc>
          <w:tcPr>
            <w:tcW w:w="592" w:type="dxa"/>
            <w:shd w:val="clear" w:color="auto" w:fill="auto"/>
            <w:vAlign w:val="center"/>
          </w:tcPr>
          <w:p w14:paraId="5EB69909"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1E19E256" w14:textId="5A45BFB4" w:rsidR="00065356" w:rsidRPr="00871F3E" w:rsidRDefault="00065356" w:rsidP="00806C90">
            <w:pPr>
              <w:ind w:firstLine="0"/>
              <w:jc w:val="left"/>
              <w:rPr>
                <w:rFonts w:ascii="Tahoma" w:hAnsi="Tahoma" w:cs="Tahoma"/>
                <w:sz w:val="20"/>
                <w:szCs w:val="20"/>
              </w:rPr>
            </w:pPr>
            <w:r w:rsidRPr="00871F3E">
              <w:rPr>
                <w:rFonts w:ascii="Tahoma" w:hAnsi="Tahoma" w:cs="Tahoma"/>
                <w:sz w:val="20"/>
                <w:szCs w:val="20"/>
              </w:rPr>
              <w:t>Сводный реестр стоимости выполненных проектных и изыскательских работ</w:t>
            </w:r>
          </w:p>
        </w:tc>
        <w:bookmarkStart w:id="28" w:name="_MON_1809179186"/>
        <w:bookmarkEnd w:id="28"/>
        <w:tc>
          <w:tcPr>
            <w:tcW w:w="2466" w:type="dxa"/>
            <w:shd w:val="clear" w:color="auto" w:fill="auto"/>
            <w:vAlign w:val="center"/>
          </w:tcPr>
          <w:p w14:paraId="620CBE94" w14:textId="4DA9B819" w:rsidR="00065356" w:rsidRPr="00871F3E" w:rsidRDefault="00241376" w:rsidP="004A0173">
            <w:pPr>
              <w:ind w:left="313" w:firstLine="0"/>
              <w:rPr>
                <w:rFonts w:ascii="Tahoma" w:hAnsi="Tahoma" w:cs="Tahoma"/>
                <w:sz w:val="20"/>
                <w:szCs w:val="20"/>
              </w:rPr>
            </w:pPr>
            <w:r w:rsidRPr="00871F3E">
              <w:rPr>
                <w:rFonts w:ascii="Tahoma" w:hAnsi="Tahoma" w:cs="Tahoma"/>
                <w:sz w:val="20"/>
                <w:szCs w:val="20"/>
              </w:rPr>
              <w:object w:dxaOrig="2250" w:dyaOrig="1485" w14:anchorId="6EB0D20D">
                <v:shape id="_x0000_i1234" type="#_x0000_t75" style="width:66pt;height:42.75pt" o:ole="">
                  <v:imagedata r:id="rId57" o:title=""/>
                </v:shape>
                <o:OLEObject Type="Embed" ProgID="Excel.Sheet.12" ShapeID="_x0000_i1234" DrawAspect="Icon" ObjectID="_1809766471" r:id="rId58"/>
              </w:object>
            </w:r>
          </w:p>
        </w:tc>
        <w:tc>
          <w:tcPr>
            <w:tcW w:w="7730" w:type="dxa"/>
            <w:shd w:val="clear" w:color="auto" w:fill="auto"/>
            <w:vAlign w:val="center"/>
          </w:tcPr>
          <w:p w14:paraId="266B175A" w14:textId="2165207E" w:rsidR="00065356" w:rsidRPr="00871F3E" w:rsidRDefault="00065356" w:rsidP="00AD12B1">
            <w:pPr>
              <w:pStyle w:val="afe"/>
              <w:spacing w:before="120" w:after="120"/>
              <w:ind w:firstLine="0"/>
              <w:rPr>
                <w:rFonts w:ascii="Tahoma" w:hAnsi="Tahoma" w:cs="Tahoma"/>
              </w:rPr>
            </w:pPr>
            <w:r w:rsidRPr="00871F3E">
              <w:rPr>
                <w:rFonts w:ascii="Tahoma" w:hAnsi="Tahoma" w:cs="Tahoma"/>
              </w:rPr>
              <w:t>Сводная справка формируется при следующих условиях, в т.ч., но не ограничиваясь:</w:t>
            </w:r>
          </w:p>
          <w:p w14:paraId="756B9C54" w14:textId="77777777" w:rsidR="00065356" w:rsidRPr="00871F3E" w:rsidRDefault="00065356" w:rsidP="00AD12B1">
            <w:pPr>
              <w:pStyle w:val="afe"/>
              <w:spacing w:before="120" w:after="120"/>
              <w:ind w:firstLine="0"/>
              <w:rPr>
                <w:rFonts w:ascii="Tahoma" w:hAnsi="Tahoma" w:cs="Tahoma"/>
              </w:rPr>
            </w:pPr>
            <w:r w:rsidRPr="00871F3E">
              <w:rPr>
                <w:rFonts w:ascii="Tahoma" w:hAnsi="Tahoma" w:cs="Tahoma"/>
              </w:rPr>
              <w:t>- наличие более трех видов Документации,</w:t>
            </w:r>
          </w:p>
          <w:p w14:paraId="3C592B0B" w14:textId="77777777" w:rsidR="00065356" w:rsidRPr="00871F3E" w:rsidRDefault="00065356" w:rsidP="00AD12B1">
            <w:pPr>
              <w:pStyle w:val="afe"/>
              <w:spacing w:before="120" w:after="120"/>
              <w:ind w:firstLine="0"/>
              <w:rPr>
                <w:rFonts w:ascii="Tahoma" w:hAnsi="Tahoma" w:cs="Tahoma"/>
              </w:rPr>
            </w:pPr>
            <w:r w:rsidRPr="00871F3E">
              <w:rPr>
                <w:rFonts w:ascii="Tahoma" w:hAnsi="Tahoma" w:cs="Tahoma"/>
              </w:rPr>
              <w:t>- наличие Частей Документации,</w:t>
            </w:r>
          </w:p>
          <w:p w14:paraId="1DF81C98" w14:textId="43D50775" w:rsidR="00065356" w:rsidRPr="00871F3E" w:rsidRDefault="00065356" w:rsidP="00AD12B1">
            <w:pPr>
              <w:pStyle w:val="afe"/>
              <w:spacing w:before="120" w:after="120"/>
              <w:ind w:firstLine="0"/>
              <w:rPr>
                <w:rFonts w:ascii="Tahoma" w:hAnsi="Tahoma" w:cs="Tahoma"/>
              </w:rPr>
            </w:pPr>
            <w:r w:rsidRPr="00871F3E">
              <w:rPr>
                <w:rFonts w:ascii="Tahoma" w:hAnsi="Tahoma" w:cs="Tahoma"/>
              </w:rPr>
              <w:t>- в Календарном плане проектных работ разделение одного из видов Документации на несколько этапов работ.</w:t>
            </w:r>
          </w:p>
        </w:tc>
      </w:tr>
      <w:tr w:rsidR="00065356" w:rsidRPr="00871F3E" w14:paraId="6E6E6488" w14:textId="77777777" w:rsidTr="00903F99">
        <w:tc>
          <w:tcPr>
            <w:tcW w:w="592" w:type="dxa"/>
            <w:shd w:val="clear" w:color="auto" w:fill="auto"/>
            <w:vAlign w:val="center"/>
          </w:tcPr>
          <w:p w14:paraId="11FE08E3"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59A7B19F" w14:textId="18568724" w:rsidR="00065356" w:rsidRPr="00871F3E" w:rsidRDefault="00065356" w:rsidP="00806C90">
            <w:pPr>
              <w:ind w:firstLine="0"/>
              <w:jc w:val="left"/>
              <w:rPr>
                <w:rFonts w:ascii="Tahoma" w:hAnsi="Tahoma" w:cs="Tahoma"/>
                <w:sz w:val="20"/>
                <w:szCs w:val="20"/>
              </w:rPr>
            </w:pPr>
            <w:r w:rsidRPr="00871F3E">
              <w:rPr>
                <w:rFonts w:ascii="Tahoma" w:hAnsi="Tahoma" w:cs="Tahoma"/>
                <w:sz w:val="20"/>
                <w:szCs w:val="20"/>
              </w:rPr>
              <w:t>Справка о составе документации</w:t>
            </w:r>
          </w:p>
        </w:tc>
        <w:bookmarkStart w:id="29" w:name="_MON_1769004937"/>
        <w:bookmarkEnd w:id="29"/>
        <w:tc>
          <w:tcPr>
            <w:tcW w:w="2466" w:type="dxa"/>
            <w:shd w:val="clear" w:color="auto" w:fill="auto"/>
            <w:vAlign w:val="center"/>
          </w:tcPr>
          <w:p w14:paraId="115613B4" w14:textId="61B3DD3F" w:rsidR="00065356" w:rsidRPr="00871F3E" w:rsidRDefault="00037633" w:rsidP="004A0173">
            <w:pPr>
              <w:ind w:left="313" w:firstLine="0"/>
              <w:rPr>
                <w:rFonts w:ascii="Tahoma" w:hAnsi="Tahoma" w:cs="Tahoma"/>
                <w:sz w:val="20"/>
                <w:szCs w:val="20"/>
              </w:rPr>
            </w:pPr>
            <w:r w:rsidRPr="00871F3E">
              <w:rPr>
                <w:rFonts w:ascii="Tahoma" w:hAnsi="Tahoma" w:cs="Tahoma"/>
                <w:sz w:val="20"/>
                <w:szCs w:val="20"/>
              </w:rPr>
              <w:object w:dxaOrig="1348" w:dyaOrig="872" w14:anchorId="4A8B2521">
                <v:shape id="_x0000_i1219" type="#_x0000_t75" style="width:67.5pt;height:43.5pt" o:ole="">
                  <v:imagedata r:id="rId59" o:title=""/>
                </v:shape>
                <o:OLEObject Type="Embed" ProgID="Word.Document.12" ShapeID="_x0000_i1219" DrawAspect="Icon" ObjectID="_1809766472" r:id="rId60">
                  <o:FieldCodes>\s</o:FieldCodes>
                </o:OLEObject>
              </w:object>
            </w:r>
          </w:p>
        </w:tc>
        <w:tc>
          <w:tcPr>
            <w:tcW w:w="7730" w:type="dxa"/>
            <w:shd w:val="clear" w:color="auto" w:fill="auto"/>
            <w:vAlign w:val="center"/>
          </w:tcPr>
          <w:p w14:paraId="2E3EAC4B" w14:textId="64D79B12" w:rsidR="00065356" w:rsidRPr="00871F3E" w:rsidRDefault="00065356" w:rsidP="00AD12B1">
            <w:pPr>
              <w:spacing w:before="120" w:after="120"/>
              <w:ind w:firstLine="0"/>
              <w:rPr>
                <w:rFonts w:ascii="Tahoma" w:hAnsi="Tahoma" w:cs="Tahoma"/>
                <w:sz w:val="20"/>
                <w:szCs w:val="20"/>
              </w:rPr>
            </w:pPr>
            <w:r w:rsidRPr="00871F3E">
              <w:rPr>
                <w:rFonts w:ascii="Tahoma" w:hAnsi="Tahoma" w:cs="Tahoma"/>
                <w:sz w:val="20"/>
                <w:szCs w:val="20"/>
              </w:rPr>
              <w:t>Справка применяется в случае выполнения проектно-изыскательных работ в качестве сводного акта, отражающего статус разработки документации, в т.ч. краткие сведения о невыполнении составляющих документации и причинах.</w:t>
            </w:r>
          </w:p>
        </w:tc>
      </w:tr>
      <w:tr w:rsidR="00065356" w:rsidRPr="00871F3E" w14:paraId="3A008822" w14:textId="0A22B200" w:rsidTr="00903F99">
        <w:tc>
          <w:tcPr>
            <w:tcW w:w="592" w:type="dxa"/>
            <w:shd w:val="clear" w:color="auto" w:fill="auto"/>
            <w:vAlign w:val="center"/>
          </w:tcPr>
          <w:p w14:paraId="12CB242C"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auto"/>
            <w:vAlign w:val="center"/>
          </w:tcPr>
          <w:p w14:paraId="16376B00" w14:textId="44ED517A" w:rsidR="00065356" w:rsidRPr="00871F3E" w:rsidRDefault="00065356" w:rsidP="00806C90">
            <w:pPr>
              <w:ind w:firstLine="0"/>
              <w:jc w:val="left"/>
              <w:rPr>
                <w:rFonts w:ascii="Tahoma" w:hAnsi="Tahoma" w:cs="Tahoma"/>
                <w:sz w:val="20"/>
                <w:szCs w:val="20"/>
              </w:rPr>
            </w:pPr>
            <w:r w:rsidRPr="00871F3E">
              <w:rPr>
                <w:rFonts w:ascii="Tahoma" w:hAnsi="Tahoma" w:cs="Tahoma"/>
                <w:sz w:val="20"/>
                <w:szCs w:val="20"/>
              </w:rPr>
              <w:t>Спецификация товара</w:t>
            </w:r>
          </w:p>
        </w:tc>
        <w:bookmarkStart w:id="30" w:name="_MON_1769358867"/>
        <w:bookmarkEnd w:id="30"/>
        <w:tc>
          <w:tcPr>
            <w:tcW w:w="2466" w:type="dxa"/>
            <w:shd w:val="clear" w:color="auto" w:fill="auto"/>
            <w:vAlign w:val="center"/>
          </w:tcPr>
          <w:p w14:paraId="6710AF9F" w14:textId="13D24630" w:rsidR="00065356" w:rsidRPr="00871F3E" w:rsidRDefault="00037633" w:rsidP="004A0173">
            <w:pPr>
              <w:ind w:left="313" w:firstLine="0"/>
              <w:rPr>
                <w:rFonts w:ascii="Tahoma" w:hAnsi="Tahoma" w:cs="Tahoma"/>
                <w:sz w:val="20"/>
                <w:szCs w:val="20"/>
              </w:rPr>
            </w:pPr>
            <w:r w:rsidRPr="00871F3E">
              <w:rPr>
                <w:rFonts w:ascii="Tahoma" w:hAnsi="Tahoma" w:cs="Tahoma"/>
                <w:sz w:val="20"/>
                <w:szCs w:val="20"/>
              </w:rPr>
              <w:object w:dxaOrig="1348" w:dyaOrig="872" w14:anchorId="40678100">
                <v:shape id="_x0000_i1221" type="#_x0000_t75" style="width:67.5pt;height:43.5pt" o:ole="">
                  <v:imagedata r:id="rId61" o:title=""/>
                </v:shape>
                <o:OLEObject Type="Embed" ProgID="Word.Document.12" ShapeID="_x0000_i1221" DrawAspect="Icon" ObjectID="_1809766473" r:id="rId62">
                  <o:FieldCodes>\s</o:FieldCodes>
                </o:OLEObject>
              </w:object>
            </w:r>
          </w:p>
        </w:tc>
        <w:tc>
          <w:tcPr>
            <w:tcW w:w="7730" w:type="dxa"/>
            <w:shd w:val="clear" w:color="auto" w:fill="auto"/>
            <w:vAlign w:val="center"/>
          </w:tcPr>
          <w:p w14:paraId="062E51B0" w14:textId="72C37420" w:rsidR="00065356" w:rsidRPr="00871F3E" w:rsidRDefault="00065356" w:rsidP="00AD12B1">
            <w:pPr>
              <w:spacing w:before="120" w:after="120"/>
              <w:ind w:firstLine="0"/>
              <w:rPr>
                <w:rFonts w:ascii="Tahoma" w:hAnsi="Tahoma" w:cs="Tahoma"/>
                <w:sz w:val="20"/>
                <w:szCs w:val="20"/>
              </w:rPr>
            </w:pPr>
            <w:r w:rsidRPr="00871F3E">
              <w:rPr>
                <w:rFonts w:ascii="Tahoma" w:hAnsi="Tahoma" w:cs="Tahoma"/>
                <w:sz w:val="20"/>
                <w:szCs w:val="20"/>
              </w:rPr>
              <w:t>Документ, в котором стороны перечисляют и подробно описывают поставляемые товары, в частности, их наименование, состав, марку, модель, технические характеристики, код ЕНС.</w:t>
            </w:r>
          </w:p>
        </w:tc>
      </w:tr>
      <w:tr w:rsidR="00065356" w:rsidRPr="00871F3E" w14:paraId="4116F585" w14:textId="77777777" w:rsidTr="00903F99">
        <w:trPr>
          <w:trHeight w:val="1351"/>
        </w:trPr>
        <w:tc>
          <w:tcPr>
            <w:tcW w:w="592" w:type="dxa"/>
            <w:shd w:val="clear" w:color="auto" w:fill="FFFFFF" w:themeFill="background1"/>
            <w:vAlign w:val="center"/>
          </w:tcPr>
          <w:p w14:paraId="2FF9BC49" w14:textId="77777777" w:rsidR="00065356" w:rsidRPr="00871F3E" w:rsidRDefault="00065356" w:rsidP="00806C90">
            <w:pPr>
              <w:pStyle w:val="afff0"/>
              <w:numPr>
                <w:ilvl w:val="0"/>
                <w:numId w:val="56"/>
              </w:numPr>
              <w:jc w:val="center"/>
              <w:rPr>
                <w:rFonts w:ascii="Tahoma" w:hAnsi="Tahoma" w:cs="Tahoma"/>
                <w:sz w:val="20"/>
                <w:szCs w:val="20"/>
              </w:rPr>
            </w:pPr>
          </w:p>
        </w:tc>
        <w:tc>
          <w:tcPr>
            <w:tcW w:w="3387" w:type="dxa"/>
            <w:shd w:val="clear" w:color="auto" w:fill="FFFFFF" w:themeFill="background1"/>
            <w:vAlign w:val="center"/>
          </w:tcPr>
          <w:p w14:paraId="1AB919F5" w14:textId="188EA418" w:rsidR="00065356" w:rsidRPr="00871F3E" w:rsidDel="00592CF8" w:rsidRDefault="00065356" w:rsidP="00806C90">
            <w:pPr>
              <w:ind w:firstLine="0"/>
              <w:jc w:val="left"/>
              <w:rPr>
                <w:rFonts w:ascii="Tahoma" w:hAnsi="Tahoma" w:cs="Tahoma"/>
                <w:sz w:val="20"/>
                <w:szCs w:val="20"/>
              </w:rPr>
            </w:pPr>
            <w:r w:rsidRPr="00871F3E">
              <w:rPr>
                <w:rFonts w:ascii="Tahoma" w:hAnsi="Tahoma" w:cs="Tahoma"/>
                <w:sz w:val="20"/>
                <w:szCs w:val="20"/>
              </w:rPr>
              <w:t>Акт приема-передачи имущества</w:t>
            </w:r>
          </w:p>
        </w:tc>
        <w:bookmarkStart w:id="31" w:name="_MON_1801500049"/>
        <w:bookmarkEnd w:id="31"/>
        <w:tc>
          <w:tcPr>
            <w:tcW w:w="2466" w:type="dxa"/>
            <w:shd w:val="clear" w:color="auto" w:fill="FFFFFF" w:themeFill="background1"/>
            <w:vAlign w:val="center"/>
          </w:tcPr>
          <w:p w14:paraId="4A2592E3" w14:textId="22534CC8" w:rsidR="00065356" w:rsidRPr="00871F3E" w:rsidDel="00592CF8" w:rsidRDefault="00037633" w:rsidP="004A0173">
            <w:pPr>
              <w:ind w:left="313" w:firstLine="0"/>
              <w:rPr>
                <w:rFonts w:ascii="Tahoma" w:hAnsi="Tahoma" w:cs="Tahoma"/>
                <w:sz w:val="20"/>
                <w:szCs w:val="20"/>
              </w:rPr>
            </w:pPr>
            <w:r w:rsidRPr="00871F3E">
              <w:rPr>
                <w:rFonts w:ascii="Tahoma" w:hAnsi="Tahoma" w:cs="Tahoma"/>
                <w:sz w:val="20"/>
                <w:szCs w:val="20"/>
              </w:rPr>
              <w:object w:dxaOrig="1360" w:dyaOrig="880" w14:anchorId="1CF8A4AB">
                <v:shape id="_x0000_i1223" type="#_x0000_t75" style="width:68.25pt;height:44.25pt" o:ole="">
                  <v:imagedata r:id="rId63" o:title=""/>
                </v:shape>
                <o:OLEObject Type="Embed" ProgID="Word.Document.12" ShapeID="_x0000_i1223" DrawAspect="Icon" ObjectID="_1809766474" r:id="rId64">
                  <o:FieldCodes>\s</o:FieldCodes>
                </o:OLEObject>
              </w:object>
            </w:r>
          </w:p>
        </w:tc>
        <w:tc>
          <w:tcPr>
            <w:tcW w:w="7730" w:type="dxa"/>
            <w:shd w:val="clear" w:color="auto" w:fill="FFFFFF" w:themeFill="background1"/>
            <w:vAlign w:val="center"/>
          </w:tcPr>
          <w:p w14:paraId="1E80E1DD" w14:textId="3E6E0025" w:rsidR="00065356" w:rsidRPr="00871F3E" w:rsidDel="00592CF8" w:rsidRDefault="00065356" w:rsidP="00AD12B1">
            <w:pPr>
              <w:spacing w:before="120" w:after="120"/>
              <w:ind w:firstLine="0"/>
              <w:rPr>
                <w:rFonts w:ascii="Tahoma" w:hAnsi="Tahoma" w:cs="Tahoma"/>
                <w:sz w:val="20"/>
                <w:szCs w:val="20"/>
              </w:rPr>
            </w:pPr>
            <w:r w:rsidRPr="00871F3E">
              <w:rPr>
                <w:rFonts w:ascii="Tahoma" w:hAnsi="Tahoma" w:cs="Tahoma"/>
                <w:sz w:val="20"/>
                <w:szCs w:val="20"/>
              </w:rPr>
              <w:t xml:space="preserve">Акт применяется в случае передачи </w:t>
            </w:r>
            <w:r w:rsidR="007C4BF3" w:rsidRPr="00871F3E">
              <w:rPr>
                <w:rFonts w:ascii="Tahoma" w:hAnsi="Tahoma" w:cs="Tahoma"/>
                <w:sz w:val="20"/>
                <w:szCs w:val="20"/>
              </w:rPr>
              <w:t>Компанией</w:t>
            </w:r>
            <w:r w:rsidRPr="00871F3E">
              <w:rPr>
                <w:rFonts w:ascii="Tahoma" w:hAnsi="Tahoma" w:cs="Tahoma"/>
                <w:sz w:val="20"/>
                <w:szCs w:val="20"/>
              </w:rPr>
              <w:t xml:space="preserve"> </w:t>
            </w:r>
            <w:r w:rsidR="007C4BF3" w:rsidRPr="00871F3E">
              <w:rPr>
                <w:rFonts w:ascii="Tahoma" w:hAnsi="Tahoma" w:cs="Tahoma"/>
                <w:sz w:val="20"/>
                <w:szCs w:val="20"/>
              </w:rPr>
              <w:t>Контрагенту</w:t>
            </w:r>
            <w:r w:rsidRPr="00871F3E">
              <w:rPr>
                <w:rFonts w:ascii="Tahoma" w:hAnsi="Tahoma" w:cs="Tahoma"/>
                <w:sz w:val="20"/>
                <w:szCs w:val="20"/>
              </w:rPr>
              <w:t xml:space="preserve"> имуществ</w:t>
            </w:r>
            <w:r w:rsidR="007C4BF3" w:rsidRPr="00871F3E">
              <w:rPr>
                <w:rFonts w:ascii="Tahoma" w:hAnsi="Tahoma" w:cs="Tahoma"/>
                <w:sz w:val="20"/>
                <w:szCs w:val="20"/>
              </w:rPr>
              <w:t>а</w:t>
            </w:r>
            <w:r w:rsidRPr="00871F3E">
              <w:rPr>
                <w:rFonts w:ascii="Tahoma" w:hAnsi="Tahoma" w:cs="Tahoma"/>
                <w:sz w:val="20"/>
                <w:szCs w:val="20"/>
              </w:rPr>
              <w:t xml:space="preserve"> для ока</w:t>
            </w:r>
            <w:r w:rsidR="00871F3E" w:rsidRPr="00871F3E">
              <w:rPr>
                <w:rFonts w:ascii="Tahoma" w:hAnsi="Tahoma" w:cs="Tahoma"/>
                <w:sz w:val="20"/>
                <w:szCs w:val="20"/>
              </w:rPr>
              <w:t>зания услуг / выполнения работ.</w:t>
            </w:r>
          </w:p>
        </w:tc>
      </w:tr>
      <w:tr w:rsidR="00065356" w:rsidRPr="00871F3E" w14:paraId="645F62CB" w14:textId="77777777" w:rsidTr="00903F99">
        <w:tc>
          <w:tcPr>
            <w:tcW w:w="592" w:type="dxa"/>
            <w:shd w:val="clear" w:color="auto" w:fill="FFFFFF" w:themeFill="background1"/>
            <w:vAlign w:val="center"/>
          </w:tcPr>
          <w:p w14:paraId="67077ADD" w14:textId="77777777" w:rsidR="00065356" w:rsidRPr="00871F3E" w:rsidRDefault="00065356" w:rsidP="00A50CA0">
            <w:pPr>
              <w:pStyle w:val="afff0"/>
              <w:numPr>
                <w:ilvl w:val="0"/>
                <w:numId w:val="56"/>
              </w:numPr>
              <w:ind w:left="357" w:hanging="357"/>
              <w:jc w:val="center"/>
              <w:rPr>
                <w:rFonts w:ascii="Tahoma" w:hAnsi="Tahoma" w:cs="Tahoma"/>
                <w:sz w:val="20"/>
                <w:szCs w:val="20"/>
              </w:rPr>
            </w:pPr>
          </w:p>
        </w:tc>
        <w:tc>
          <w:tcPr>
            <w:tcW w:w="3387" w:type="dxa"/>
            <w:shd w:val="clear" w:color="auto" w:fill="FFFFFF" w:themeFill="background1"/>
            <w:vAlign w:val="center"/>
          </w:tcPr>
          <w:p w14:paraId="250161E1" w14:textId="535D3B67" w:rsidR="00065356" w:rsidRPr="00871F3E" w:rsidDel="00592CF8" w:rsidRDefault="00065356" w:rsidP="00806C90">
            <w:pPr>
              <w:ind w:firstLine="0"/>
              <w:jc w:val="left"/>
              <w:rPr>
                <w:rFonts w:ascii="Tahoma" w:hAnsi="Tahoma" w:cs="Tahoma"/>
                <w:sz w:val="20"/>
                <w:szCs w:val="20"/>
              </w:rPr>
            </w:pPr>
            <w:r w:rsidRPr="00871F3E">
              <w:rPr>
                <w:rFonts w:ascii="Tahoma" w:hAnsi="Tahoma" w:cs="Tahoma"/>
                <w:sz w:val="20"/>
                <w:szCs w:val="20"/>
              </w:rPr>
              <w:t>Перечень материалов Заказчика</w:t>
            </w:r>
          </w:p>
        </w:tc>
        <w:bookmarkStart w:id="32" w:name="_GoBack"/>
        <w:bookmarkStart w:id="33" w:name="_MON_1801500053"/>
        <w:bookmarkEnd w:id="33"/>
        <w:tc>
          <w:tcPr>
            <w:tcW w:w="2466" w:type="dxa"/>
            <w:shd w:val="clear" w:color="auto" w:fill="FFFFFF" w:themeFill="background1"/>
            <w:vAlign w:val="center"/>
          </w:tcPr>
          <w:p w14:paraId="4114B64D" w14:textId="3649CF8B" w:rsidR="00065356" w:rsidRPr="00871F3E" w:rsidDel="00592CF8" w:rsidRDefault="00037633" w:rsidP="004A0173">
            <w:pPr>
              <w:ind w:left="313" w:firstLine="0"/>
              <w:rPr>
                <w:rFonts w:ascii="Tahoma" w:hAnsi="Tahoma" w:cs="Tahoma"/>
                <w:sz w:val="20"/>
                <w:szCs w:val="20"/>
              </w:rPr>
            </w:pPr>
            <w:r w:rsidRPr="00871F3E">
              <w:rPr>
                <w:rFonts w:ascii="Tahoma" w:hAnsi="Tahoma" w:cs="Tahoma"/>
                <w:sz w:val="20"/>
                <w:szCs w:val="20"/>
              </w:rPr>
              <w:object w:dxaOrig="1360" w:dyaOrig="880" w14:anchorId="4B49163F">
                <v:shape id="_x0000_i1225" type="#_x0000_t75" style="width:68.25pt;height:44.25pt" o:ole="">
                  <v:imagedata r:id="rId65" o:title=""/>
                </v:shape>
                <o:OLEObject Type="Embed" ProgID="Word.Document.12" ShapeID="_x0000_i1225" DrawAspect="Icon" ObjectID="_1809766475" r:id="rId66">
                  <o:FieldCodes>\s</o:FieldCodes>
                </o:OLEObject>
              </w:object>
            </w:r>
            <w:bookmarkEnd w:id="32"/>
          </w:p>
        </w:tc>
        <w:tc>
          <w:tcPr>
            <w:tcW w:w="7730" w:type="dxa"/>
            <w:shd w:val="clear" w:color="auto" w:fill="FFFFFF" w:themeFill="background1"/>
            <w:vAlign w:val="center"/>
          </w:tcPr>
          <w:p w14:paraId="52A27F57" w14:textId="6470405B" w:rsidR="00065356" w:rsidRPr="00871F3E" w:rsidDel="00592CF8" w:rsidRDefault="00065356" w:rsidP="00AD12B1">
            <w:pPr>
              <w:spacing w:before="120" w:after="120"/>
              <w:ind w:firstLine="0"/>
              <w:rPr>
                <w:rFonts w:ascii="Tahoma" w:hAnsi="Tahoma" w:cs="Tahoma"/>
                <w:sz w:val="20"/>
                <w:szCs w:val="20"/>
              </w:rPr>
            </w:pPr>
            <w:r w:rsidRPr="00871F3E">
              <w:rPr>
                <w:rFonts w:ascii="Tahoma" w:hAnsi="Tahoma" w:cs="Tahoma"/>
                <w:sz w:val="20"/>
                <w:szCs w:val="20"/>
              </w:rPr>
              <w:t xml:space="preserve">Документ, в котором стороны перечисляют и подробно описывают перечень материалов </w:t>
            </w:r>
            <w:r w:rsidR="007C4BF3" w:rsidRPr="00871F3E">
              <w:rPr>
                <w:rFonts w:ascii="Tahoma" w:hAnsi="Tahoma" w:cs="Tahoma"/>
                <w:sz w:val="20"/>
                <w:szCs w:val="20"/>
              </w:rPr>
              <w:t>Компании</w:t>
            </w:r>
            <w:r w:rsidRPr="00871F3E">
              <w:rPr>
                <w:rFonts w:ascii="Tahoma" w:hAnsi="Tahoma" w:cs="Tahoma"/>
                <w:sz w:val="20"/>
                <w:szCs w:val="20"/>
              </w:rPr>
              <w:t xml:space="preserve">, подлежащие передаче </w:t>
            </w:r>
            <w:r w:rsidR="007C4BF3" w:rsidRPr="00871F3E">
              <w:rPr>
                <w:rFonts w:ascii="Tahoma" w:hAnsi="Tahoma" w:cs="Tahoma"/>
                <w:sz w:val="20"/>
                <w:szCs w:val="20"/>
              </w:rPr>
              <w:t>Контрагенту</w:t>
            </w:r>
            <w:r w:rsidRPr="00871F3E">
              <w:rPr>
                <w:rFonts w:ascii="Tahoma" w:hAnsi="Tahoma" w:cs="Tahoma"/>
                <w:sz w:val="20"/>
                <w:szCs w:val="20"/>
              </w:rPr>
              <w:t xml:space="preserve"> для оказ</w:t>
            </w:r>
            <w:r w:rsidR="00871F3E" w:rsidRPr="00871F3E">
              <w:rPr>
                <w:rFonts w:ascii="Tahoma" w:hAnsi="Tahoma" w:cs="Tahoma"/>
                <w:sz w:val="20"/>
                <w:szCs w:val="20"/>
              </w:rPr>
              <w:t>ания услуги / выполнения работ.</w:t>
            </w:r>
          </w:p>
        </w:tc>
      </w:tr>
    </w:tbl>
    <w:p w14:paraId="02CF3CC0" w14:textId="77777777" w:rsidR="00110593" w:rsidRPr="00871F3E" w:rsidRDefault="00110593" w:rsidP="00772A99">
      <w:pPr>
        <w:pStyle w:val="10"/>
        <w:numPr>
          <w:ilvl w:val="0"/>
          <w:numId w:val="0"/>
        </w:numPr>
        <w:spacing w:before="0" w:after="120"/>
        <w:rPr>
          <w:rFonts w:ascii="Tahoma" w:hAnsi="Tahoma" w:cs="Tahoma"/>
          <w:sz w:val="20"/>
          <w:szCs w:val="20"/>
        </w:rPr>
      </w:pPr>
      <w:bookmarkStart w:id="34" w:name="С_Выход_Н"/>
      <w:bookmarkStart w:id="35" w:name="С_Механизм_Н"/>
      <w:bookmarkStart w:id="36" w:name="_ПРИЛОЖЕНИЕ_А._Схема"/>
      <w:bookmarkStart w:id="37" w:name="_ПРИЛОЖЕНИЕ_А._Зависимость"/>
      <w:bookmarkStart w:id="38" w:name="_Схема_взаимодействия_участников"/>
      <w:bookmarkStart w:id="39" w:name="_ПРИЛОЖЕНИЕ_Б._Схема"/>
      <w:bookmarkStart w:id="40" w:name="_ПРИЛОЖЕНИЕ_Б._Роль"/>
      <w:bookmarkStart w:id="41" w:name="_ПРИЛОЖЕНИЕ_Б._Запрос"/>
      <w:bookmarkStart w:id="42" w:name="_ПРИЛОЖЕНИЕ_В._Запрос"/>
      <w:bookmarkStart w:id="43" w:name="_ПРИЛОЖЕНИЕ_БВ._Реестр"/>
      <w:bookmarkStart w:id="44" w:name="_ПРИЛОЖЕНИЕ_Г._Реестр"/>
      <w:bookmarkStart w:id="45" w:name="_ПРИЛОЖЕНИЕ_ГВ._Схема"/>
      <w:bookmarkStart w:id="46" w:name="_ПРИЛОЖЕНИЕ_Г._Схема"/>
      <w:bookmarkStart w:id="47" w:name="_ПРИЛОЖЕНИЕ_Д._Схема"/>
      <w:bookmarkStart w:id="48" w:name="_ПРИЛОЖЕНИЕ_Е._Матрица"/>
      <w:bookmarkEnd w:id="4"/>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sectPr w:rsidR="00110593" w:rsidRPr="00871F3E" w:rsidSect="001B795F">
      <w:headerReference w:type="first" r:id="rId67"/>
      <w:pgSz w:w="16838" w:h="11906" w:orient="landscape" w:code="9"/>
      <w:pgMar w:top="851" w:right="851"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4918" w14:textId="77777777" w:rsidR="00037633" w:rsidRDefault="00037633">
      <w:r>
        <w:separator/>
      </w:r>
    </w:p>
  </w:endnote>
  <w:endnote w:type="continuationSeparator" w:id="0">
    <w:p w14:paraId="55FF529E" w14:textId="77777777" w:rsidR="00037633" w:rsidRDefault="00037633">
      <w:r>
        <w:continuationSeparator/>
      </w:r>
    </w:p>
  </w:endnote>
  <w:endnote w:type="continuationNotice" w:id="1">
    <w:p w14:paraId="19492199" w14:textId="77777777" w:rsidR="00037633" w:rsidRDefault="00037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80E29" w14:textId="77777777" w:rsidR="00037633" w:rsidRDefault="00037633">
      <w:r>
        <w:separator/>
      </w:r>
    </w:p>
    <w:p w14:paraId="795406B8" w14:textId="77777777" w:rsidR="00037633" w:rsidRDefault="00037633"/>
  </w:footnote>
  <w:footnote w:type="continuationSeparator" w:id="0">
    <w:p w14:paraId="42FC4701" w14:textId="77777777" w:rsidR="00037633" w:rsidRDefault="00037633">
      <w:r>
        <w:continuationSeparator/>
      </w:r>
    </w:p>
  </w:footnote>
  <w:footnote w:type="continuationNotice" w:id="1">
    <w:p w14:paraId="2E99F812" w14:textId="77777777" w:rsidR="00037633" w:rsidRDefault="00037633"/>
  </w:footnote>
  <w:footnote w:id="2">
    <w:p w14:paraId="7D30D9AE" w14:textId="602D10D7" w:rsidR="00037633" w:rsidRDefault="00037633" w:rsidP="00871F3E">
      <w:pPr>
        <w:pStyle w:val="af9"/>
        <w:ind w:firstLine="0"/>
        <w:jc w:val="left"/>
        <w:rPr>
          <w:rFonts w:ascii="Tahoma" w:hAnsi="Tahoma" w:cs="Tahoma"/>
          <w:sz w:val="16"/>
          <w:szCs w:val="16"/>
        </w:rPr>
      </w:pPr>
      <w:r w:rsidRPr="00871F3E">
        <w:rPr>
          <w:rStyle w:val="af8"/>
          <w:rFonts w:ascii="Tahoma" w:hAnsi="Tahoma" w:cs="Tahoma"/>
          <w:sz w:val="16"/>
          <w:szCs w:val="16"/>
        </w:rPr>
        <w:footnoteRef/>
      </w:r>
      <w:r w:rsidRPr="00871F3E">
        <w:rPr>
          <w:rFonts w:ascii="Tahoma" w:hAnsi="Tahoma" w:cs="Tahoma"/>
          <w:sz w:val="16"/>
          <w:szCs w:val="16"/>
        </w:rPr>
        <w:t xml:space="preserve"> Компания – </w:t>
      </w:r>
      <w:r>
        <w:rPr>
          <w:rFonts w:ascii="Tahoma" w:hAnsi="Tahoma" w:cs="Tahoma"/>
          <w:sz w:val="16"/>
          <w:szCs w:val="16"/>
        </w:rPr>
        <w:t>ООО «ГРК «Быстринское»</w:t>
      </w:r>
      <w:r w:rsidRPr="00871F3E">
        <w:rPr>
          <w:rFonts w:ascii="Tahoma" w:hAnsi="Tahoma" w:cs="Tahoma"/>
          <w:sz w:val="16"/>
          <w:szCs w:val="16"/>
        </w:rPr>
        <w:t xml:space="preserve">. </w:t>
      </w:r>
    </w:p>
    <w:p w14:paraId="08FD6D42" w14:textId="77777777" w:rsidR="00037633" w:rsidRDefault="00037633" w:rsidP="00871F3E">
      <w:pPr>
        <w:pStyle w:val="af9"/>
        <w:ind w:firstLine="0"/>
        <w:jc w:val="left"/>
        <w:rPr>
          <w:rFonts w:ascii="Tahoma" w:hAnsi="Tahoma" w:cs="Tahoma"/>
          <w:sz w:val="16"/>
          <w:szCs w:val="16"/>
        </w:rPr>
      </w:pPr>
      <w:r w:rsidRPr="00871F3E">
        <w:rPr>
          <w:rFonts w:ascii="Tahoma" w:hAnsi="Tahoma" w:cs="Tahoma"/>
          <w:sz w:val="16"/>
          <w:szCs w:val="16"/>
        </w:rPr>
        <w:t xml:space="preserve">Контрагент – сторона Договора, заключенного с Компанией. </w:t>
      </w:r>
    </w:p>
    <w:p w14:paraId="46845715" w14:textId="77777777" w:rsidR="00037633" w:rsidRDefault="00037633" w:rsidP="00871F3E">
      <w:pPr>
        <w:pStyle w:val="af9"/>
        <w:ind w:firstLine="0"/>
        <w:jc w:val="left"/>
        <w:rPr>
          <w:rFonts w:ascii="Tahoma" w:hAnsi="Tahoma" w:cs="Tahoma"/>
          <w:sz w:val="16"/>
          <w:szCs w:val="16"/>
        </w:rPr>
      </w:pPr>
      <w:r w:rsidRPr="00871F3E">
        <w:rPr>
          <w:rFonts w:ascii="Tahoma" w:hAnsi="Tahoma" w:cs="Tahoma"/>
          <w:sz w:val="16"/>
          <w:szCs w:val="16"/>
        </w:rPr>
        <w:t xml:space="preserve">Стороны/Сторона – Компания и/или Контрагент. </w:t>
      </w:r>
    </w:p>
    <w:p w14:paraId="0313CFB9" w14:textId="7D552549" w:rsidR="00037633" w:rsidRPr="00871F3E" w:rsidRDefault="00037633" w:rsidP="00871F3E">
      <w:pPr>
        <w:pStyle w:val="af9"/>
        <w:ind w:firstLine="0"/>
        <w:jc w:val="left"/>
        <w:rPr>
          <w:rFonts w:ascii="Tahoma" w:hAnsi="Tahoma" w:cs="Tahoma"/>
          <w:sz w:val="16"/>
          <w:szCs w:val="16"/>
        </w:rPr>
      </w:pPr>
      <w:r w:rsidRPr="00871F3E">
        <w:rPr>
          <w:rFonts w:ascii="Tahoma" w:hAnsi="Tahoma" w:cs="Tahoma"/>
          <w:sz w:val="16"/>
          <w:szCs w:val="16"/>
        </w:rPr>
        <w:t>При подготовке документов «Компания» и «Контрагент» меняются на наименования Сторон в соответствии с Договором (если иное не указано в приложении).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82AB4" w14:textId="77777777" w:rsidR="00037633" w:rsidRDefault="00037633" w:rsidP="001235E1">
    <w:pPr>
      <w:pStyle w:val="af"/>
    </w:pPr>
  </w:p>
  <w:p w14:paraId="7B1B282F" w14:textId="77777777" w:rsidR="00037633" w:rsidRDefault="00037633" w:rsidP="00D822CD">
    <w:pPr>
      <w:pStyle w:val="af"/>
      <w:ind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B7A54E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790DCDC"/>
    <w:lvl w:ilvl="0">
      <w:start w:val="1"/>
      <w:numFmt w:val="bullet"/>
      <w:pStyle w:val="a"/>
      <w:lvlText w:val=""/>
      <w:lvlJc w:val="left"/>
      <w:pPr>
        <w:tabs>
          <w:tab w:val="num" w:pos="360"/>
        </w:tabs>
        <w:ind w:left="360" w:hanging="360"/>
      </w:pPr>
      <w:rPr>
        <w:rFonts w:ascii="Symbol" w:hAnsi="Symbol" w:cs="Symbol" w:hint="default"/>
      </w:rPr>
    </w:lvl>
  </w:abstractNum>
  <w:abstractNum w:abstractNumId="2" w15:restartNumberingAfterBreak="0">
    <w:nsid w:val="024370F8"/>
    <w:multiLevelType w:val="hybridMultilevel"/>
    <w:tmpl w:val="21D2F06E"/>
    <w:lvl w:ilvl="0" w:tplc="E1A03F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2522553"/>
    <w:multiLevelType w:val="multilevel"/>
    <w:tmpl w:val="2E5278D8"/>
    <w:lvl w:ilvl="0">
      <w:start w:val="1"/>
      <w:numFmt w:val="decimal"/>
      <w:lvlText w:val="%1"/>
      <w:lvlJc w:val="left"/>
      <w:pPr>
        <w:ind w:left="480" w:hanging="480"/>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A7268"/>
    <w:multiLevelType w:val="multilevel"/>
    <w:tmpl w:val="A22620AC"/>
    <w:lvl w:ilvl="0">
      <w:start w:val="1"/>
      <w:numFmt w:val="decimal"/>
      <w:suff w:val="space"/>
      <w:lvlText w:val="%1."/>
      <w:lvlJc w:val="left"/>
      <w:pPr>
        <w:ind w:left="1" w:firstLine="709"/>
      </w:pPr>
      <w:rPr>
        <w:rFonts w:hint="default"/>
      </w:rPr>
    </w:lvl>
    <w:lvl w:ilvl="1">
      <w:start w:val="1"/>
      <w:numFmt w:val="bullet"/>
      <w:lvlText w:val=""/>
      <w:lvlJc w:val="left"/>
      <w:pPr>
        <w:ind w:left="0" w:firstLine="709"/>
      </w:pPr>
      <w:rPr>
        <w:rFonts w:ascii="Symbol" w:hAnsi="Symbol" w:hint="default"/>
        <w:b/>
        <w:i w:val="0"/>
        <w:color w:val="auto"/>
        <w:sz w:val="24"/>
        <w:szCs w:val="24"/>
      </w:rPr>
    </w:lvl>
    <w:lvl w:ilvl="2">
      <w:start w:val="1"/>
      <w:numFmt w:val="bullet"/>
      <w:lvlText w:val=""/>
      <w:lvlJc w:val="left"/>
      <w:pPr>
        <w:ind w:left="0" w:firstLine="709"/>
      </w:pPr>
      <w:rPr>
        <w:rFonts w:ascii="Symbol" w:hAnsi="Symbol" w:hint="default"/>
        <w:b/>
        <w:i w:val="0"/>
        <w:color w:val="auto"/>
        <w:sz w:val="24"/>
        <w:szCs w:val="24"/>
      </w:rPr>
    </w:lvl>
    <w:lvl w:ilvl="3">
      <w:start w:val="1"/>
      <w:numFmt w:val="decimal"/>
      <w:suff w:val="space"/>
      <w:lvlText w:val="%1.%2.%3.%4"/>
      <w:lvlJc w:val="left"/>
      <w:pPr>
        <w:ind w:left="0" w:firstLine="709"/>
      </w:pPr>
      <w:rPr>
        <w:rFonts w:hint="default"/>
      </w:rPr>
    </w:lvl>
    <w:lvl w:ilvl="4">
      <w:start w:val="1"/>
      <w:numFmt w:val="decimal"/>
      <w:lvlText w:val="%1.%2.%3.%4.%5"/>
      <w:lvlJc w:val="left"/>
      <w:pPr>
        <w:tabs>
          <w:tab w:val="num" w:pos="3135"/>
        </w:tabs>
        <w:ind w:left="3135" w:hanging="1008"/>
      </w:pPr>
      <w:rPr>
        <w:rFonts w:hint="default"/>
      </w:rPr>
    </w:lvl>
    <w:lvl w:ilvl="5">
      <w:start w:val="1"/>
      <w:numFmt w:val="decimal"/>
      <w:lvlText w:val="%1.%2.%3.%4.%5.%6"/>
      <w:lvlJc w:val="left"/>
      <w:pPr>
        <w:tabs>
          <w:tab w:val="num" w:pos="3279"/>
        </w:tabs>
        <w:ind w:left="3279" w:hanging="1152"/>
      </w:pPr>
      <w:rPr>
        <w:rFonts w:hint="default"/>
      </w:rPr>
    </w:lvl>
    <w:lvl w:ilvl="6">
      <w:start w:val="1"/>
      <w:numFmt w:val="decimal"/>
      <w:lvlText w:val="%1.%2.%3.%4.%5.%6.%7"/>
      <w:lvlJc w:val="left"/>
      <w:pPr>
        <w:tabs>
          <w:tab w:val="num" w:pos="3423"/>
        </w:tabs>
        <w:ind w:left="3423" w:hanging="1296"/>
      </w:pPr>
      <w:rPr>
        <w:rFonts w:hint="default"/>
      </w:rPr>
    </w:lvl>
    <w:lvl w:ilvl="7">
      <w:start w:val="1"/>
      <w:numFmt w:val="decimal"/>
      <w:lvlText w:val="%1.%2.%3.%4.%5.%6.%7.%8"/>
      <w:lvlJc w:val="left"/>
      <w:pPr>
        <w:tabs>
          <w:tab w:val="num" w:pos="3567"/>
        </w:tabs>
        <w:ind w:left="3567" w:hanging="1440"/>
      </w:pPr>
      <w:rPr>
        <w:rFonts w:hint="default"/>
      </w:rPr>
    </w:lvl>
    <w:lvl w:ilvl="8">
      <w:start w:val="1"/>
      <w:numFmt w:val="decimal"/>
      <w:lvlText w:val="%1.%2.%3.%4.%5.%6.%7.%8.%9"/>
      <w:lvlJc w:val="left"/>
      <w:pPr>
        <w:tabs>
          <w:tab w:val="num" w:pos="3711"/>
        </w:tabs>
        <w:ind w:left="3711" w:hanging="1584"/>
      </w:pPr>
      <w:rPr>
        <w:rFonts w:hint="default"/>
      </w:rPr>
    </w:lvl>
  </w:abstractNum>
  <w:abstractNum w:abstractNumId="5" w15:restartNumberingAfterBreak="0">
    <w:nsid w:val="0A464501"/>
    <w:multiLevelType w:val="hybridMultilevel"/>
    <w:tmpl w:val="00F4CD3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0F572780"/>
    <w:multiLevelType w:val="multilevel"/>
    <w:tmpl w:val="5178BC2C"/>
    <w:lvl w:ilvl="0">
      <w:start w:val="1"/>
      <w:numFmt w:val="decimal"/>
      <w:pStyle w:val="101"/>
      <w:lvlText w:val="%1"/>
      <w:lvlJc w:val="left"/>
      <w:pPr>
        <w:tabs>
          <w:tab w:val="num" w:pos="360"/>
        </w:tabs>
        <w:ind w:left="360" w:hanging="360"/>
      </w:pPr>
      <w:rPr>
        <w:rFonts w:cs="Times New Roman" w:hint="default"/>
      </w:rPr>
    </w:lvl>
    <w:lvl w:ilvl="1">
      <w:start w:val="1"/>
      <w:numFmt w:val="decimal"/>
      <w:pStyle w:val="312"/>
      <w:lvlText w:val="%1.%2"/>
      <w:lvlJc w:val="left"/>
      <w:pPr>
        <w:tabs>
          <w:tab w:val="num" w:pos="1512"/>
        </w:tabs>
        <w:ind w:left="1512" w:hanging="432"/>
      </w:pPr>
      <w:rPr>
        <w:rFonts w:cs="Times New Roman" w:hint="default"/>
      </w:rPr>
    </w:lvl>
    <w:lvl w:ilvl="2">
      <w:start w:val="1"/>
      <w:numFmt w:val="decimal"/>
      <w:pStyle w:val="3121"/>
      <w:lvlText w:val="%1.%2.%3"/>
      <w:lvlJc w:val="left"/>
      <w:pPr>
        <w:tabs>
          <w:tab w:val="num" w:pos="504"/>
        </w:tabs>
        <w:ind w:left="50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5481AC5"/>
    <w:multiLevelType w:val="hybridMultilevel"/>
    <w:tmpl w:val="37E47EDA"/>
    <w:lvl w:ilvl="0" w:tplc="110E8A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4C635A"/>
    <w:multiLevelType w:val="multilevel"/>
    <w:tmpl w:val="0700F272"/>
    <w:lvl w:ilvl="0">
      <w:start w:val="1"/>
      <w:numFmt w:val="decimal"/>
      <w:suff w:val="space"/>
      <w:lvlText w:val="%1."/>
      <w:lvlJc w:val="left"/>
      <w:pPr>
        <w:ind w:left="0" w:firstLine="709"/>
      </w:pPr>
      <w:rPr>
        <w:rFonts w:ascii="Tahoma" w:eastAsia="Calibri" w:hAnsi="Tahoma" w:cs="Tahoma"/>
      </w:rPr>
    </w:lvl>
    <w:lvl w:ilvl="1">
      <w:start w:val="1"/>
      <w:numFmt w:val="decimal"/>
      <w:suff w:val="space"/>
      <w:lvlText w:val="%1.%2."/>
      <w:lvlJc w:val="left"/>
      <w:pPr>
        <w:ind w:left="0" w:firstLine="709"/>
      </w:pPr>
      <w:rPr>
        <w:rFonts w:hint="default"/>
        <w:color w:val="auto"/>
        <w:sz w:val="24"/>
        <w:szCs w:val="24"/>
      </w:rPr>
    </w:lvl>
    <w:lvl w:ilvl="2">
      <w:start w:val="1"/>
      <w:numFmt w:val="decimal"/>
      <w:suff w:val="space"/>
      <w:lvlText w:val="%1.%2.%3."/>
      <w:lvlJc w:val="left"/>
      <w:pPr>
        <w:ind w:left="0" w:firstLine="709"/>
      </w:pPr>
      <w:rPr>
        <w:rFonts w:hint="default"/>
        <w:i w:val="0"/>
        <w:color w:val="auto"/>
        <w:sz w:val="24"/>
        <w:szCs w:val="24"/>
      </w:rPr>
    </w:lvl>
    <w:lvl w:ilvl="3">
      <w:start w:val="1"/>
      <w:numFmt w:val="bullet"/>
      <w:lvlText w:val="-"/>
      <w:lvlJc w:val="left"/>
      <w:pPr>
        <w:ind w:left="0" w:firstLine="709"/>
      </w:pPr>
      <w:rPr>
        <w:rFonts w:ascii="Courier New" w:hAnsi="Courier New" w:hint="default"/>
      </w:rPr>
    </w:lvl>
    <w:lvl w:ilvl="4">
      <w:start w:val="1"/>
      <w:numFmt w:val="decimal"/>
      <w:lvlText w:val="%1.%2.%3.%4.%5"/>
      <w:lvlJc w:val="left"/>
      <w:pPr>
        <w:tabs>
          <w:tab w:val="num" w:pos="3135"/>
        </w:tabs>
        <w:ind w:left="3135" w:hanging="1008"/>
      </w:pPr>
      <w:rPr>
        <w:rFonts w:hint="default"/>
      </w:rPr>
    </w:lvl>
    <w:lvl w:ilvl="5">
      <w:start w:val="1"/>
      <w:numFmt w:val="decimal"/>
      <w:lvlText w:val="%1.%2.%3.%4.%5.%6"/>
      <w:lvlJc w:val="left"/>
      <w:pPr>
        <w:tabs>
          <w:tab w:val="num" w:pos="3279"/>
        </w:tabs>
        <w:ind w:left="3279" w:hanging="1152"/>
      </w:pPr>
      <w:rPr>
        <w:rFonts w:hint="default"/>
      </w:rPr>
    </w:lvl>
    <w:lvl w:ilvl="6">
      <w:start w:val="1"/>
      <w:numFmt w:val="decimal"/>
      <w:lvlText w:val="%1.%2.%3.%4.%5.%6.%7"/>
      <w:lvlJc w:val="left"/>
      <w:pPr>
        <w:tabs>
          <w:tab w:val="num" w:pos="3423"/>
        </w:tabs>
        <w:ind w:left="3423" w:hanging="1296"/>
      </w:pPr>
      <w:rPr>
        <w:rFonts w:hint="default"/>
      </w:rPr>
    </w:lvl>
    <w:lvl w:ilvl="7">
      <w:start w:val="1"/>
      <w:numFmt w:val="decimal"/>
      <w:lvlText w:val="%1.%2.%3.%4.%5.%6.%7.%8"/>
      <w:lvlJc w:val="left"/>
      <w:pPr>
        <w:tabs>
          <w:tab w:val="num" w:pos="3567"/>
        </w:tabs>
        <w:ind w:left="3567" w:hanging="1440"/>
      </w:pPr>
      <w:rPr>
        <w:rFonts w:hint="default"/>
      </w:rPr>
    </w:lvl>
    <w:lvl w:ilvl="8">
      <w:start w:val="1"/>
      <w:numFmt w:val="decimal"/>
      <w:lvlText w:val="%1.%2.%3.%4.%5.%6.%7.%8.%9"/>
      <w:lvlJc w:val="left"/>
      <w:pPr>
        <w:tabs>
          <w:tab w:val="num" w:pos="3711"/>
        </w:tabs>
        <w:ind w:left="3711" w:hanging="1584"/>
      </w:pPr>
      <w:rPr>
        <w:rFonts w:hint="default"/>
      </w:rPr>
    </w:lvl>
  </w:abstractNum>
  <w:abstractNum w:abstractNumId="9" w15:restartNumberingAfterBreak="0">
    <w:nsid w:val="1A7E160E"/>
    <w:multiLevelType w:val="hybridMultilevel"/>
    <w:tmpl w:val="13D671D8"/>
    <w:lvl w:ilvl="0" w:tplc="A22E4EC6">
      <w:start w:val="1"/>
      <w:numFmt w:val="bullet"/>
      <w:pStyle w:val="1"/>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2A4EBA"/>
    <w:multiLevelType w:val="multilevel"/>
    <w:tmpl w:val="DF822A22"/>
    <w:lvl w:ilvl="0">
      <w:start w:val="1"/>
      <w:numFmt w:val="decimal"/>
      <w:suff w:val="space"/>
      <w:lvlText w:val="%1."/>
      <w:lvlJc w:val="left"/>
      <w:pPr>
        <w:ind w:left="1" w:firstLine="709"/>
      </w:pPr>
      <w:rPr>
        <w:rFonts w:hint="default"/>
      </w:rPr>
    </w:lvl>
    <w:lvl w:ilvl="1">
      <w:start w:val="1"/>
      <w:numFmt w:val="decimal"/>
      <w:suff w:val="space"/>
      <w:lvlText w:val="%1.%2."/>
      <w:lvlJc w:val="left"/>
      <w:pPr>
        <w:ind w:left="0" w:firstLine="709"/>
      </w:pPr>
      <w:rPr>
        <w:rFonts w:hint="default"/>
        <w:b/>
        <w:i w:val="0"/>
        <w:color w:val="auto"/>
        <w:sz w:val="24"/>
        <w:szCs w:val="24"/>
      </w:rPr>
    </w:lvl>
    <w:lvl w:ilvl="2">
      <w:start w:val="1"/>
      <w:numFmt w:val="bullet"/>
      <w:lvlText w:val=""/>
      <w:lvlJc w:val="left"/>
      <w:pPr>
        <w:ind w:left="0" w:firstLine="709"/>
      </w:pPr>
      <w:rPr>
        <w:rFonts w:ascii="Symbol" w:hAnsi="Symbol" w:hint="default"/>
        <w:b/>
        <w:i w:val="0"/>
        <w:color w:val="auto"/>
        <w:sz w:val="24"/>
        <w:szCs w:val="24"/>
      </w:rPr>
    </w:lvl>
    <w:lvl w:ilvl="3">
      <w:start w:val="1"/>
      <w:numFmt w:val="decimal"/>
      <w:suff w:val="space"/>
      <w:lvlText w:val="%1.%2.%3.%4"/>
      <w:lvlJc w:val="left"/>
      <w:pPr>
        <w:ind w:left="0" w:firstLine="709"/>
      </w:pPr>
      <w:rPr>
        <w:rFonts w:hint="default"/>
      </w:rPr>
    </w:lvl>
    <w:lvl w:ilvl="4">
      <w:start w:val="1"/>
      <w:numFmt w:val="decimal"/>
      <w:lvlText w:val="%1.%2.%3.%4.%5"/>
      <w:lvlJc w:val="left"/>
      <w:pPr>
        <w:tabs>
          <w:tab w:val="num" w:pos="3135"/>
        </w:tabs>
        <w:ind w:left="3135" w:hanging="1008"/>
      </w:pPr>
      <w:rPr>
        <w:rFonts w:hint="default"/>
      </w:rPr>
    </w:lvl>
    <w:lvl w:ilvl="5">
      <w:start w:val="1"/>
      <w:numFmt w:val="decimal"/>
      <w:lvlText w:val="%1.%2.%3.%4.%5.%6"/>
      <w:lvlJc w:val="left"/>
      <w:pPr>
        <w:tabs>
          <w:tab w:val="num" w:pos="3279"/>
        </w:tabs>
        <w:ind w:left="3279" w:hanging="1152"/>
      </w:pPr>
      <w:rPr>
        <w:rFonts w:hint="default"/>
      </w:rPr>
    </w:lvl>
    <w:lvl w:ilvl="6">
      <w:start w:val="1"/>
      <w:numFmt w:val="decimal"/>
      <w:lvlText w:val="%1.%2.%3.%4.%5.%6.%7"/>
      <w:lvlJc w:val="left"/>
      <w:pPr>
        <w:tabs>
          <w:tab w:val="num" w:pos="3423"/>
        </w:tabs>
        <w:ind w:left="3423" w:hanging="1296"/>
      </w:pPr>
      <w:rPr>
        <w:rFonts w:hint="default"/>
      </w:rPr>
    </w:lvl>
    <w:lvl w:ilvl="7">
      <w:start w:val="1"/>
      <w:numFmt w:val="decimal"/>
      <w:lvlText w:val="%1.%2.%3.%4.%5.%6.%7.%8"/>
      <w:lvlJc w:val="left"/>
      <w:pPr>
        <w:tabs>
          <w:tab w:val="num" w:pos="3567"/>
        </w:tabs>
        <w:ind w:left="3567" w:hanging="1440"/>
      </w:pPr>
      <w:rPr>
        <w:rFonts w:hint="default"/>
      </w:rPr>
    </w:lvl>
    <w:lvl w:ilvl="8">
      <w:start w:val="1"/>
      <w:numFmt w:val="decimal"/>
      <w:lvlText w:val="%1.%2.%3.%4.%5.%6.%7.%8.%9"/>
      <w:lvlJc w:val="left"/>
      <w:pPr>
        <w:tabs>
          <w:tab w:val="num" w:pos="3711"/>
        </w:tabs>
        <w:ind w:left="3711" w:hanging="1584"/>
      </w:pPr>
      <w:rPr>
        <w:rFonts w:hint="default"/>
      </w:rPr>
    </w:lvl>
  </w:abstractNum>
  <w:abstractNum w:abstractNumId="11" w15:restartNumberingAfterBreak="0">
    <w:nsid w:val="235F317F"/>
    <w:multiLevelType w:val="multilevel"/>
    <w:tmpl w:val="4EEE7568"/>
    <w:lvl w:ilvl="0">
      <w:start w:val="1"/>
      <w:numFmt w:val="russianLower"/>
      <w:pStyle w:val="a0"/>
      <w:suff w:val="space"/>
      <w:lvlText w:val="%1)"/>
      <w:lvlJc w:val="left"/>
      <w:pPr>
        <w:ind w:left="0" w:firstLine="709"/>
      </w:pPr>
      <w:rPr>
        <w:rFonts w:hint="default"/>
      </w:rPr>
    </w:lvl>
    <w:lvl w:ilvl="1">
      <w:start w:val="1"/>
      <w:numFmt w:val="decimal"/>
      <w:suff w:val="space"/>
      <w:lvlText w:val="%2)"/>
      <w:lvlJc w:val="left"/>
      <w:pPr>
        <w:ind w:left="0" w:firstLine="1134"/>
      </w:pPr>
      <w:rPr>
        <w:rFonts w:hint="default"/>
      </w:rPr>
    </w:lvl>
    <w:lvl w:ilvl="2">
      <w:start w:val="1"/>
      <w:numFmt w:val="bullet"/>
      <w:suff w:val="space"/>
      <w:lvlText w:val=""/>
      <w:lvlJc w:val="left"/>
      <w:pPr>
        <w:ind w:left="0" w:firstLine="1559"/>
      </w:pPr>
      <w:rPr>
        <w:rFonts w:ascii="Symbol" w:hAnsi="Symbol"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12" w15:restartNumberingAfterBreak="0">
    <w:nsid w:val="24B209CD"/>
    <w:multiLevelType w:val="hybridMultilevel"/>
    <w:tmpl w:val="398643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4DE10B7"/>
    <w:multiLevelType w:val="hybridMultilevel"/>
    <w:tmpl w:val="09FAFAB0"/>
    <w:lvl w:ilvl="0" w:tplc="110E8A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264131"/>
    <w:multiLevelType w:val="hybridMultilevel"/>
    <w:tmpl w:val="5F5A5372"/>
    <w:lvl w:ilvl="0" w:tplc="CD9A08FA">
      <w:start w:val="1"/>
      <w:numFmt w:val="decimal"/>
      <w:pStyle w:val="3"/>
      <w:lvlText w:val="3.1.%1"/>
      <w:lvlJc w:val="left"/>
      <w:pPr>
        <w:ind w:left="1429" w:hanging="360"/>
      </w:pPr>
      <w:rPr>
        <w:rFonts w:ascii="Tahoma" w:hAnsi="Tahoma" w:cs="Tahoma" w:hint="default"/>
        <w:b w:val="0"/>
        <w:i w:val="0"/>
        <w:spacing w:val="0"/>
        <w:position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D0D7D63"/>
    <w:multiLevelType w:val="multilevel"/>
    <w:tmpl w:val="D3AE7402"/>
    <w:lvl w:ilvl="0">
      <w:start w:val="1"/>
      <w:numFmt w:val="decimal"/>
      <w:suff w:val="space"/>
      <w:lvlText w:val="%1."/>
      <w:lvlJc w:val="left"/>
      <w:pPr>
        <w:ind w:left="0" w:firstLine="709"/>
      </w:pPr>
      <w:rPr>
        <w:rFonts w:ascii="Tahoma" w:eastAsia="Calibri" w:hAnsi="Tahoma" w:cs="Tahoma" w:hint="default"/>
        <w:sz w:val="24"/>
        <w:szCs w:val="24"/>
      </w:rPr>
    </w:lvl>
    <w:lvl w:ilvl="1">
      <w:start w:val="1"/>
      <w:numFmt w:val="decimal"/>
      <w:suff w:val="space"/>
      <w:lvlText w:val="%1.%2."/>
      <w:lvlJc w:val="left"/>
      <w:pPr>
        <w:ind w:left="0" w:firstLine="709"/>
      </w:pPr>
      <w:rPr>
        <w:rFonts w:hint="default"/>
        <w:sz w:val="24"/>
        <w:szCs w:val="24"/>
      </w:rPr>
    </w:lvl>
    <w:lvl w:ilvl="2">
      <w:start w:val="1"/>
      <w:numFmt w:val="decimal"/>
      <w:suff w:val="space"/>
      <w:lvlText w:val="%1.%2.%3."/>
      <w:lvlJc w:val="left"/>
      <w:pPr>
        <w:ind w:left="0" w:firstLine="709"/>
      </w:pPr>
      <w:rPr>
        <w:rFonts w:hint="default"/>
        <w:i w:val="0"/>
        <w:color w:val="auto"/>
        <w:sz w:val="24"/>
        <w:szCs w:val="24"/>
      </w:rPr>
    </w:lvl>
    <w:lvl w:ilvl="3">
      <w:start w:val="1"/>
      <w:numFmt w:val="bullet"/>
      <w:lvlText w:val="-"/>
      <w:lvlJc w:val="left"/>
      <w:pPr>
        <w:ind w:left="0" w:firstLine="709"/>
      </w:pPr>
      <w:rPr>
        <w:rFonts w:ascii="Courier New" w:hAnsi="Courier New" w:hint="default"/>
      </w:rPr>
    </w:lvl>
    <w:lvl w:ilvl="4">
      <w:start w:val="1"/>
      <w:numFmt w:val="decimal"/>
      <w:lvlText w:val="%1.%2.%3.%4.%5"/>
      <w:lvlJc w:val="left"/>
      <w:pPr>
        <w:tabs>
          <w:tab w:val="num" w:pos="3135"/>
        </w:tabs>
        <w:ind w:left="3135" w:hanging="1008"/>
      </w:pPr>
      <w:rPr>
        <w:rFonts w:hint="default"/>
      </w:rPr>
    </w:lvl>
    <w:lvl w:ilvl="5">
      <w:start w:val="1"/>
      <w:numFmt w:val="decimal"/>
      <w:lvlText w:val="%1.%2.%3.%4.%5.%6"/>
      <w:lvlJc w:val="left"/>
      <w:pPr>
        <w:tabs>
          <w:tab w:val="num" w:pos="3279"/>
        </w:tabs>
        <w:ind w:left="3279" w:hanging="1152"/>
      </w:pPr>
      <w:rPr>
        <w:rFonts w:hint="default"/>
      </w:rPr>
    </w:lvl>
    <w:lvl w:ilvl="6">
      <w:start w:val="1"/>
      <w:numFmt w:val="decimal"/>
      <w:lvlText w:val="%1.%2.%3.%4.%5.%6.%7"/>
      <w:lvlJc w:val="left"/>
      <w:pPr>
        <w:tabs>
          <w:tab w:val="num" w:pos="3423"/>
        </w:tabs>
        <w:ind w:left="3423" w:hanging="1296"/>
      </w:pPr>
      <w:rPr>
        <w:rFonts w:hint="default"/>
      </w:rPr>
    </w:lvl>
    <w:lvl w:ilvl="7">
      <w:start w:val="1"/>
      <w:numFmt w:val="decimal"/>
      <w:lvlText w:val="%1.%2.%3.%4.%5.%6.%7.%8"/>
      <w:lvlJc w:val="left"/>
      <w:pPr>
        <w:tabs>
          <w:tab w:val="num" w:pos="3567"/>
        </w:tabs>
        <w:ind w:left="3567" w:hanging="1440"/>
      </w:pPr>
      <w:rPr>
        <w:rFonts w:hint="default"/>
      </w:rPr>
    </w:lvl>
    <w:lvl w:ilvl="8">
      <w:start w:val="1"/>
      <w:numFmt w:val="decimal"/>
      <w:lvlText w:val="%1.%2.%3.%4.%5.%6.%7.%8.%9"/>
      <w:lvlJc w:val="left"/>
      <w:pPr>
        <w:tabs>
          <w:tab w:val="num" w:pos="3711"/>
        </w:tabs>
        <w:ind w:left="3711" w:hanging="1584"/>
      </w:pPr>
      <w:rPr>
        <w:rFonts w:hint="default"/>
      </w:rPr>
    </w:lvl>
  </w:abstractNum>
  <w:abstractNum w:abstractNumId="16" w15:restartNumberingAfterBreak="0">
    <w:nsid w:val="2E275CE8"/>
    <w:multiLevelType w:val="multilevel"/>
    <w:tmpl w:val="AEFA5F4A"/>
    <w:lvl w:ilvl="0">
      <w:start w:val="1"/>
      <w:numFmt w:val="decimal"/>
      <w:lvlText w:val="%1."/>
      <w:lvlJc w:val="left"/>
      <w:pPr>
        <w:ind w:left="840" w:hanging="840"/>
      </w:pPr>
      <w:rPr>
        <w:rFonts w:hint="default"/>
      </w:rPr>
    </w:lvl>
    <w:lvl w:ilvl="1">
      <w:start w:val="4"/>
      <w:numFmt w:val="decimal"/>
      <w:lvlText w:val="%1.%2."/>
      <w:lvlJc w:val="left"/>
      <w:pPr>
        <w:ind w:left="1076" w:hanging="840"/>
      </w:pPr>
      <w:rPr>
        <w:rFonts w:hint="default"/>
      </w:rPr>
    </w:lvl>
    <w:lvl w:ilvl="2">
      <w:start w:val="1"/>
      <w:numFmt w:val="decimal"/>
      <w:lvlText w:val="%1.%2.%3."/>
      <w:lvlJc w:val="left"/>
      <w:pPr>
        <w:ind w:left="1552" w:hanging="1080"/>
      </w:pPr>
      <w:rPr>
        <w:rFonts w:hint="default"/>
      </w:rPr>
    </w:lvl>
    <w:lvl w:ilvl="3">
      <w:start w:val="1"/>
      <w:numFmt w:val="decimal"/>
      <w:lvlText w:val="%1.%2.%3.%4."/>
      <w:lvlJc w:val="left"/>
      <w:pPr>
        <w:ind w:left="1930" w:hanging="1080"/>
      </w:pPr>
      <w:rPr>
        <w:rFonts w:hint="default"/>
        <w:b w:val="0"/>
      </w:rPr>
    </w:lvl>
    <w:lvl w:ilvl="4">
      <w:start w:val="1"/>
      <w:numFmt w:val="decimal"/>
      <w:lvlText w:val="%1.%2.%3.%4.%5."/>
      <w:lvlJc w:val="left"/>
      <w:pPr>
        <w:ind w:left="2384" w:hanging="1440"/>
      </w:pPr>
      <w:rPr>
        <w:rFonts w:hint="default"/>
      </w:rPr>
    </w:lvl>
    <w:lvl w:ilvl="5">
      <w:start w:val="1"/>
      <w:numFmt w:val="decimal"/>
      <w:lvlText w:val="%1.%2.%3.%4.%5.%6."/>
      <w:lvlJc w:val="left"/>
      <w:pPr>
        <w:ind w:left="2980" w:hanging="180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408" w:hanging="2520"/>
      </w:pPr>
      <w:rPr>
        <w:rFonts w:hint="default"/>
      </w:rPr>
    </w:lvl>
  </w:abstractNum>
  <w:abstractNum w:abstractNumId="17" w15:restartNumberingAfterBreak="0">
    <w:nsid w:val="310B20F7"/>
    <w:multiLevelType w:val="multilevel"/>
    <w:tmpl w:val="FFBED9A4"/>
    <w:lvl w:ilvl="0">
      <w:start w:val="3"/>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98" w:hanging="1080"/>
      </w:pPr>
      <w:rPr>
        <w:rFonts w:hint="default"/>
        <w:i w:val="0"/>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8" w15:restartNumberingAfterBreak="0">
    <w:nsid w:val="324C3FEC"/>
    <w:multiLevelType w:val="multilevel"/>
    <w:tmpl w:val="1F10FA58"/>
    <w:lvl w:ilvl="0">
      <w:start w:val="1"/>
      <w:numFmt w:val="decimal"/>
      <w:suff w:val="space"/>
      <w:lvlText w:val="%1."/>
      <w:lvlJc w:val="left"/>
      <w:pPr>
        <w:ind w:left="1" w:firstLine="709"/>
      </w:pPr>
      <w:rPr>
        <w:rFonts w:hint="default"/>
      </w:rPr>
    </w:lvl>
    <w:lvl w:ilvl="1">
      <w:start w:val="1"/>
      <w:numFmt w:val="bullet"/>
      <w:lvlText w:val="-"/>
      <w:lvlJc w:val="left"/>
      <w:pPr>
        <w:ind w:left="0" w:firstLine="709"/>
      </w:pPr>
      <w:rPr>
        <w:rFonts w:ascii="Symbol" w:hAnsi="Symbol" w:hint="default"/>
        <w:b/>
        <w:i w:val="0"/>
        <w:color w:val="auto"/>
        <w:sz w:val="24"/>
        <w:szCs w:val="24"/>
      </w:rPr>
    </w:lvl>
    <w:lvl w:ilvl="2">
      <w:start w:val="1"/>
      <w:numFmt w:val="bullet"/>
      <w:lvlText w:val=""/>
      <w:lvlJc w:val="left"/>
      <w:pPr>
        <w:ind w:left="0" w:firstLine="709"/>
      </w:pPr>
      <w:rPr>
        <w:rFonts w:ascii="Symbol" w:hAnsi="Symbol" w:hint="default"/>
        <w:b/>
        <w:i w:val="0"/>
        <w:color w:val="auto"/>
        <w:sz w:val="24"/>
        <w:szCs w:val="24"/>
      </w:rPr>
    </w:lvl>
    <w:lvl w:ilvl="3">
      <w:start w:val="1"/>
      <w:numFmt w:val="decimal"/>
      <w:suff w:val="space"/>
      <w:lvlText w:val="%1.%2.%3.%4"/>
      <w:lvlJc w:val="left"/>
      <w:pPr>
        <w:ind w:left="0" w:firstLine="709"/>
      </w:pPr>
      <w:rPr>
        <w:rFonts w:hint="default"/>
      </w:rPr>
    </w:lvl>
    <w:lvl w:ilvl="4">
      <w:start w:val="1"/>
      <w:numFmt w:val="decimal"/>
      <w:lvlText w:val="%1.%2.%3.%4.%5"/>
      <w:lvlJc w:val="left"/>
      <w:pPr>
        <w:tabs>
          <w:tab w:val="num" w:pos="3135"/>
        </w:tabs>
        <w:ind w:left="3135" w:hanging="1008"/>
      </w:pPr>
      <w:rPr>
        <w:rFonts w:hint="default"/>
      </w:rPr>
    </w:lvl>
    <w:lvl w:ilvl="5">
      <w:start w:val="1"/>
      <w:numFmt w:val="decimal"/>
      <w:lvlText w:val="%1.%2.%3.%4.%5.%6"/>
      <w:lvlJc w:val="left"/>
      <w:pPr>
        <w:tabs>
          <w:tab w:val="num" w:pos="3279"/>
        </w:tabs>
        <w:ind w:left="3279" w:hanging="1152"/>
      </w:pPr>
      <w:rPr>
        <w:rFonts w:hint="default"/>
      </w:rPr>
    </w:lvl>
    <w:lvl w:ilvl="6">
      <w:start w:val="1"/>
      <w:numFmt w:val="decimal"/>
      <w:lvlText w:val="%1.%2.%3.%4.%5.%6.%7"/>
      <w:lvlJc w:val="left"/>
      <w:pPr>
        <w:tabs>
          <w:tab w:val="num" w:pos="3423"/>
        </w:tabs>
        <w:ind w:left="3423" w:hanging="1296"/>
      </w:pPr>
      <w:rPr>
        <w:rFonts w:hint="default"/>
      </w:rPr>
    </w:lvl>
    <w:lvl w:ilvl="7">
      <w:start w:val="1"/>
      <w:numFmt w:val="decimal"/>
      <w:lvlText w:val="%1.%2.%3.%4.%5.%6.%7.%8"/>
      <w:lvlJc w:val="left"/>
      <w:pPr>
        <w:tabs>
          <w:tab w:val="num" w:pos="3567"/>
        </w:tabs>
        <w:ind w:left="3567" w:hanging="1440"/>
      </w:pPr>
      <w:rPr>
        <w:rFonts w:hint="default"/>
      </w:rPr>
    </w:lvl>
    <w:lvl w:ilvl="8">
      <w:start w:val="1"/>
      <w:numFmt w:val="decimal"/>
      <w:lvlText w:val="%1.%2.%3.%4.%5.%6.%7.%8.%9"/>
      <w:lvlJc w:val="left"/>
      <w:pPr>
        <w:tabs>
          <w:tab w:val="num" w:pos="3711"/>
        </w:tabs>
        <w:ind w:left="3711" w:hanging="1584"/>
      </w:pPr>
      <w:rPr>
        <w:rFonts w:hint="default"/>
      </w:rPr>
    </w:lvl>
  </w:abstractNum>
  <w:abstractNum w:abstractNumId="19" w15:restartNumberingAfterBreak="0">
    <w:nsid w:val="32D25B6B"/>
    <w:multiLevelType w:val="hybridMultilevel"/>
    <w:tmpl w:val="E54C440E"/>
    <w:lvl w:ilvl="0" w:tplc="110E8A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6B278A0"/>
    <w:multiLevelType w:val="hybridMultilevel"/>
    <w:tmpl w:val="12E4F130"/>
    <w:lvl w:ilvl="0" w:tplc="7B8056C8">
      <w:start w:val="1"/>
      <w:numFmt w:val="decimal"/>
      <w:pStyle w:val="NN"/>
      <w:lvlText w:val="%1."/>
      <w:lvlJc w:val="left"/>
      <w:pPr>
        <w:ind w:left="720" w:hanging="360"/>
      </w:pPr>
    </w:lvl>
    <w:lvl w:ilvl="1" w:tplc="7D1ADCAA">
      <w:start w:val="1"/>
      <w:numFmt w:val="lowerLetter"/>
      <w:pStyle w:val="NN2"/>
      <w:lvlText w:val="%2."/>
      <w:lvlJc w:val="left"/>
      <w:pPr>
        <w:ind w:left="1440" w:hanging="360"/>
      </w:pPr>
    </w:lvl>
    <w:lvl w:ilvl="2" w:tplc="9170E49A">
      <w:start w:val="1"/>
      <w:numFmt w:val="lowerRoman"/>
      <w:pStyle w:val="NN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846C2F"/>
    <w:multiLevelType w:val="multilevel"/>
    <w:tmpl w:val="C59ED4EC"/>
    <w:styleLink w:val="NN0"/>
    <w:lvl w:ilvl="0">
      <w:start w:val="1"/>
      <w:numFmt w:val="upperLetter"/>
      <w:lvlText w:val="Приложение %1."/>
      <w:lvlJc w:val="left"/>
      <w:pPr>
        <w:ind w:left="2381" w:hanging="2381"/>
      </w:pPr>
      <w:rPr>
        <w:rFonts w:ascii="Times New Roman" w:hAnsi="Times New Roman" w:hint="default"/>
      </w:rPr>
    </w:lvl>
    <w:lvl w:ilvl="1">
      <w:start w:val="1"/>
      <w:numFmt w:val="decimal"/>
      <w:lvlText w:val="%1.%2"/>
      <w:lvlJc w:val="left"/>
      <w:pPr>
        <w:ind w:left="851" w:hanging="851"/>
      </w:pPr>
      <w:rPr>
        <w:rFonts w:ascii="Times New Roman" w:hAnsi="Times New Roman" w:hint="default"/>
      </w:rPr>
    </w:lvl>
    <w:lvl w:ilvl="2">
      <w:start w:val="1"/>
      <w:numFmt w:val="decimal"/>
      <w:lvlText w:val="%1.%2.%3"/>
      <w:lvlJc w:val="left"/>
      <w:pPr>
        <w:ind w:left="851" w:hanging="851"/>
      </w:pPr>
      <w:rPr>
        <w:rFonts w:ascii="Times New Roman" w:hAnsi="Times New Roman" w:hint="default"/>
      </w:rPr>
    </w:lvl>
    <w:lvl w:ilvl="3">
      <w:start w:val="1"/>
      <w:numFmt w:val="decimal"/>
      <w:lvlText w:val="%1.%2.%3.%4"/>
      <w:lvlJc w:val="left"/>
      <w:pPr>
        <w:ind w:left="851" w:hanging="851"/>
      </w:pPr>
      <w:rPr>
        <w:rFonts w:ascii="Times New Roman" w:hAnsi="Times New Roman" w:hint="default"/>
      </w:rPr>
    </w:lvl>
    <w:lvl w:ilvl="4">
      <w:start w:val="1"/>
      <w:numFmt w:val="decimal"/>
      <w:lvlText w:val="%1.%2.%3.%4.%5"/>
      <w:lvlJc w:val="left"/>
      <w:pPr>
        <w:ind w:left="851" w:hanging="851"/>
      </w:pPr>
      <w:rPr>
        <w:rFonts w:ascii="Times New Roman" w:hAnsi="Times New Roman" w:hint="default"/>
      </w:rPr>
    </w:lvl>
    <w:lvl w:ilvl="5">
      <w:start w:val="1"/>
      <w:numFmt w:val="decimal"/>
      <w:lvlText w:val="%1.%2.%3.%4.%5.%6"/>
      <w:lvlJc w:val="left"/>
      <w:pPr>
        <w:ind w:left="851" w:hanging="851"/>
      </w:pPr>
      <w:rPr>
        <w:rFonts w:ascii="Times New Roman" w:hAnsi="Times New Roman" w:hint="default"/>
      </w:rPr>
    </w:lvl>
    <w:lvl w:ilvl="6">
      <w:start w:val="1"/>
      <w:numFmt w:val="decimal"/>
      <w:lvlText w:val="%1.%2.%3.%4.%5.%6.%7"/>
      <w:lvlJc w:val="left"/>
      <w:pPr>
        <w:ind w:left="851" w:hanging="851"/>
      </w:pPr>
      <w:rPr>
        <w:rFonts w:ascii="Times New Roman" w:hAnsi="Times New Roman" w:hint="default"/>
      </w:rPr>
    </w:lvl>
    <w:lvl w:ilvl="7">
      <w:start w:val="1"/>
      <w:numFmt w:val="decimal"/>
      <w:lvlText w:val="%1.%2.%3.%4.%5.%6.%7.%8"/>
      <w:lvlJc w:val="left"/>
      <w:pPr>
        <w:ind w:left="851" w:hanging="851"/>
      </w:pPr>
      <w:rPr>
        <w:rFonts w:ascii="Times New Roman" w:hAnsi="Times New Roman" w:hint="default"/>
      </w:rPr>
    </w:lvl>
    <w:lvl w:ilvl="8">
      <w:start w:val="1"/>
      <w:numFmt w:val="decimal"/>
      <w:lvlText w:val="%1.%2.%3.%4.%5.%6.%7.%8.%9"/>
      <w:lvlJc w:val="left"/>
      <w:pPr>
        <w:ind w:left="851" w:hanging="851"/>
      </w:pPr>
      <w:rPr>
        <w:rFonts w:ascii="Times New Roman" w:hAnsi="Times New Roman" w:hint="default"/>
      </w:rPr>
    </w:lvl>
  </w:abstractNum>
  <w:abstractNum w:abstractNumId="22" w15:restartNumberingAfterBreak="0">
    <w:nsid w:val="3C6B1884"/>
    <w:multiLevelType w:val="hybridMultilevel"/>
    <w:tmpl w:val="585893B2"/>
    <w:lvl w:ilvl="0" w:tplc="31282C5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3D645AC9"/>
    <w:multiLevelType w:val="multilevel"/>
    <w:tmpl w:val="8918D8EC"/>
    <w:lvl w:ilvl="0">
      <w:start w:val="1"/>
      <w:numFmt w:val="decimal"/>
      <w:pStyle w:val="a1"/>
      <w:suff w:val="space"/>
      <w:lvlText w:val="%1"/>
      <w:lvlJc w:val="left"/>
      <w:pPr>
        <w:ind w:left="-32767" w:hanging="32060"/>
      </w:pPr>
      <w:rPr>
        <w:rFonts w:hint="default"/>
      </w:rPr>
    </w:lvl>
    <w:lvl w:ilvl="1">
      <w:start w:val="1"/>
      <w:numFmt w:val="decimal"/>
      <w:suff w:val="space"/>
      <w:lvlText w:val="%1.%2"/>
      <w:lvlJc w:val="left"/>
      <w:pPr>
        <w:ind w:left="-32767" w:hanging="32060"/>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decimal"/>
      <w:lvlText w:val="%1.%2.%3.%4.%5"/>
      <w:lvlJc w:val="left"/>
      <w:pPr>
        <w:tabs>
          <w:tab w:val="num" w:pos="2426"/>
        </w:tabs>
        <w:ind w:left="2426" w:hanging="1008"/>
      </w:pPr>
      <w:rPr>
        <w:rFonts w:hint="default"/>
      </w:rPr>
    </w:lvl>
    <w:lvl w:ilvl="5">
      <w:start w:val="1"/>
      <w:numFmt w:val="decimal"/>
      <w:lvlText w:val="%1.%2.%3.%4.%5.%6"/>
      <w:lvlJc w:val="left"/>
      <w:pPr>
        <w:tabs>
          <w:tab w:val="num" w:pos="2570"/>
        </w:tabs>
        <w:ind w:left="2570" w:hanging="1152"/>
      </w:pPr>
      <w:rPr>
        <w:rFonts w:hint="default"/>
      </w:rPr>
    </w:lvl>
    <w:lvl w:ilvl="6">
      <w:start w:val="1"/>
      <w:numFmt w:val="decimal"/>
      <w:lvlText w:val="%1.%2.%3.%4.%5.%6.%7"/>
      <w:lvlJc w:val="left"/>
      <w:pPr>
        <w:tabs>
          <w:tab w:val="num" w:pos="2714"/>
        </w:tabs>
        <w:ind w:left="2714" w:hanging="1296"/>
      </w:pPr>
      <w:rPr>
        <w:rFonts w:hint="default"/>
      </w:rPr>
    </w:lvl>
    <w:lvl w:ilvl="7">
      <w:start w:val="1"/>
      <w:numFmt w:val="decimal"/>
      <w:lvlText w:val="%1.%2.%3.%4.%5.%6.%7.%8"/>
      <w:lvlJc w:val="left"/>
      <w:pPr>
        <w:tabs>
          <w:tab w:val="num" w:pos="2858"/>
        </w:tabs>
        <w:ind w:left="2858" w:hanging="1440"/>
      </w:pPr>
      <w:rPr>
        <w:rFonts w:hint="default"/>
      </w:rPr>
    </w:lvl>
    <w:lvl w:ilvl="8">
      <w:start w:val="1"/>
      <w:numFmt w:val="decimal"/>
      <w:lvlText w:val="%1.%2.%3.%4.%5.%6.%7.%8.%9"/>
      <w:lvlJc w:val="left"/>
      <w:pPr>
        <w:tabs>
          <w:tab w:val="num" w:pos="3002"/>
        </w:tabs>
        <w:ind w:left="3002" w:hanging="1584"/>
      </w:pPr>
      <w:rPr>
        <w:rFonts w:hint="default"/>
      </w:rPr>
    </w:lvl>
  </w:abstractNum>
  <w:abstractNum w:abstractNumId="24" w15:restartNumberingAfterBreak="0">
    <w:nsid w:val="3DCA1E63"/>
    <w:multiLevelType w:val="multilevel"/>
    <w:tmpl w:val="DB3C0930"/>
    <w:lvl w:ilvl="0">
      <w:start w:val="1"/>
      <w:numFmt w:val="decimal"/>
      <w:pStyle w:val="NN1"/>
      <w:lvlText w:val="%1."/>
      <w:lvlJc w:val="left"/>
      <w:pPr>
        <w:ind w:left="360" w:hanging="360"/>
      </w:pPr>
      <w:rPr>
        <w:rFonts w:hint="default"/>
      </w:rPr>
    </w:lvl>
    <w:lvl w:ilvl="1">
      <w:start w:val="1"/>
      <w:numFmt w:val="decimal"/>
      <w:pStyle w:val="NN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FF7518"/>
    <w:multiLevelType w:val="hybridMultilevel"/>
    <w:tmpl w:val="DA824816"/>
    <w:lvl w:ilvl="0" w:tplc="110E8A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3BB2CED"/>
    <w:multiLevelType w:val="multilevel"/>
    <w:tmpl w:val="0700F272"/>
    <w:lvl w:ilvl="0">
      <w:start w:val="1"/>
      <w:numFmt w:val="decimal"/>
      <w:suff w:val="space"/>
      <w:lvlText w:val="%1."/>
      <w:lvlJc w:val="left"/>
      <w:pPr>
        <w:ind w:left="0" w:firstLine="709"/>
      </w:pPr>
      <w:rPr>
        <w:rFonts w:ascii="Tahoma" w:eastAsia="Calibri" w:hAnsi="Tahoma" w:cs="Tahoma"/>
      </w:rPr>
    </w:lvl>
    <w:lvl w:ilvl="1">
      <w:start w:val="1"/>
      <w:numFmt w:val="decimal"/>
      <w:suff w:val="space"/>
      <w:lvlText w:val="%1.%2."/>
      <w:lvlJc w:val="left"/>
      <w:pPr>
        <w:ind w:left="0" w:firstLine="709"/>
      </w:pPr>
      <w:rPr>
        <w:rFonts w:hint="default"/>
        <w:color w:val="auto"/>
        <w:sz w:val="24"/>
        <w:szCs w:val="24"/>
      </w:rPr>
    </w:lvl>
    <w:lvl w:ilvl="2">
      <w:start w:val="1"/>
      <w:numFmt w:val="decimal"/>
      <w:suff w:val="space"/>
      <w:lvlText w:val="%1.%2.%3."/>
      <w:lvlJc w:val="left"/>
      <w:pPr>
        <w:ind w:left="0" w:firstLine="709"/>
      </w:pPr>
      <w:rPr>
        <w:rFonts w:hint="default"/>
        <w:i w:val="0"/>
        <w:color w:val="auto"/>
        <w:sz w:val="24"/>
        <w:szCs w:val="24"/>
      </w:rPr>
    </w:lvl>
    <w:lvl w:ilvl="3">
      <w:start w:val="1"/>
      <w:numFmt w:val="bullet"/>
      <w:lvlText w:val="-"/>
      <w:lvlJc w:val="left"/>
      <w:pPr>
        <w:ind w:left="0" w:firstLine="709"/>
      </w:pPr>
      <w:rPr>
        <w:rFonts w:ascii="Courier New" w:hAnsi="Courier New" w:hint="default"/>
      </w:rPr>
    </w:lvl>
    <w:lvl w:ilvl="4">
      <w:start w:val="1"/>
      <w:numFmt w:val="decimal"/>
      <w:lvlText w:val="%1.%2.%3.%4.%5"/>
      <w:lvlJc w:val="left"/>
      <w:pPr>
        <w:tabs>
          <w:tab w:val="num" w:pos="3135"/>
        </w:tabs>
        <w:ind w:left="3135" w:hanging="1008"/>
      </w:pPr>
      <w:rPr>
        <w:rFonts w:hint="default"/>
      </w:rPr>
    </w:lvl>
    <w:lvl w:ilvl="5">
      <w:start w:val="1"/>
      <w:numFmt w:val="decimal"/>
      <w:lvlText w:val="%1.%2.%3.%4.%5.%6"/>
      <w:lvlJc w:val="left"/>
      <w:pPr>
        <w:tabs>
          <w:tab w:val="num" w:pos="3279"/>
        </w:tabs>
        <w:ind w:left="3279" w:hanging="1152"/>
      </w:pPr>
      <w:rPr>
        <w:rFonts w:hint="default"/>
      </w:rPr>
    </w:lvl>
    <w:lvl w:ilvl="6">
      <w:start w:val="1"/>
      <w:numFmt w:val="decimal"/>
      <w:lvlText w:val="%1.%2.%3.%4.%5.%6.%7"/>
      <w:lvlJc w:val="left"/>
      <w:pPr>
        <w:tabs>
          <w:tab w:val="num" w:pos="3423"/>
        </w:tabs>
        <w:ind w:left="3423" w:hanging="1296"/>
      </w:pPr>
      <w:rPr>
        <w:rFonts w:hint="default"/>
      </w:rPr>
    </w:lvl>
    <w:lvl w:ilvl="7">
      <w:start w:val="1"/>
      <w:numFmt w:val="decimal"/>
      <w:lvlText w:val="%1.%2.%3.%4.%5.%6.%7.%8"/>
      <w:lvlJc w:val="left"/>
      <w:pPr>
        <w:tabs>
          <w:tab w:val="num" w:pos="3567"/>
        </w:tabs>
        <w:ind w:left="3567" w:hanging="1440"/>
      </w:pPr>
      <w:rPr>
        <w:rFonts w:hint="default"/>
      </w:rPr>
    </w:lvl>
    <w:lvl w:ilvl="8">
      <w:start w:val="1"/>
      <w:numFmt w:val="decimal"/>
      <w:lvlText w:val="%1.%2.%3.%4.%5.%6.%7.%8.%9"/>
      <w:lvlJc w:val="left"/>
      <w:pPr>
        <w:tabs>
          <w:tab w:val="num" w:pos="3711"/>
        </w:tabs>
        <w:ind w:left="3711" w:hanging="1584"/>
      </w:pPr>
      <w:rPr>
        <w:rFonts w:hint="default"/>
      </w:rPr>
    </w:lvl>
  </w:abstractNum>
  <w:abstractNum w:abstractNumId="27" w15:restartNumberingAfterBreak="0">
    <w:nsid w:val="446D41C1"/>
    <w:multiLevelType w:val="hybridMultilevel"/>
    <w:tmpl w:val="2714B1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915710A"/>
    <w:multiLevelType w:val="singleLevel"/>
    <w:tmpl w:val="6E1CA80C"/>
    <w:lvl w:ilvl="0">
      <w:start w:val="1"/>
      <w:numFmt w:val="bullet"/>
      <w:pStyle w:val="30"/>
      <w:lvlText w:val=""/>
      <w:lvlJc w:val="left"/>
      <w:pPr>
        <w:tabs>
          <w:tab w:val="num" w:pos="360"/>
        </w:tabs>
        <w:ind w:left="360" w:hanging="360"/>
      </w:pPr>
      <w:rPr>
        <w:rFonts w:ascii="Symbol" w:hAnsi="Symbol" w:cs="Symbol" w:hint="default"/>
      </w:rPr>
    </w:lvl>
  </w:abstractNum>
  <w:abstractNum w:abstractNumId="29" w15:restartNumberingAfterBreak="0">
    <w:nsid w:val="4A0A285E"/>
    <w:multiLevelType w:val="multilevel"/>
    <w:tmpl w:val="A4C82666"/>
    <w:lvl w:ilvl="0">
      <w:start w:val="2"/>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30" w15:restartNumberingAfterBreak="0">
    <w:nsid w:val="4AA84F4D"/>
    <w:multiLevelType w:val="hybridMultilevel"/>
    <w:tmpl w:val="1C1836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BB2271F"/>
    <w:multiLevelType w:val="hybridMultilevel"/>
    <w:tmpl w:val="C714F4E6"/>
    <w:lvl w:ilvl="0" w:tplc="110E8A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0CC7619"/>
    <w:multiLevelType w:val="hybridMultilevel"/>
    <w:tmpl w:val="BF72029E"/>
    <w:lvl w:ilvl="0" w:tplc="43AC9BC0">
      <w:start w:val="1"/>
      <w:numFmt w:val="bullet"/>
      <w:pStyle w:val="a2"/>
      <w:lvlText w:val=""/>
      <w:lvlJc w:val="left"/>
      <w:pPr>
        <w:tabs>
          <w:tab w:val="num" w:pos="992"/>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0C607D"/>
    <w:multiLevelType w:val="multilevel"/>
    <w:tmpl w:val="FF840A40"/>
    <w:lvl w:ilvl="0">
      <w:start w:val="1"/>
      <w:numFmt w:val="decimal"/>
      <w:pStyle w:val="a3"/>
      <w:lvlText w:val="%1."/>
      <w:lvlJc w:val="center"/>
      <w:pPr>
        <w:tabs>
          <w:tab w:val="num" w:pos="432"/>
        </w:tabs>
        <w:ind w:left="432" w:hanging="14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549073A"/>
    <w:multiLevelType w:val="multilevel"/>
    <w:tmpl w:val="C1FA0D50"/>
    <w:lvl w:ilvl="0">
      <w:start w:val="1"/>
      <w:numFmt w:val="decimal"/>
      <w:pStyle w:val="a4"/>
      <w:suff w:val="space"/>
      <w:lvlText w:val="%1"/>
      <w:lvlJc w:val="left"/>
      <w:pPr>
        <w:ind w:firstLine="709"/>
      </w:pPr>
      <w:rPr>
        <w:rFonts w:hint="default"/>
      </w:rPr>
    </w:lvl>
    <w:lvl w:ilvl="1">
      <w:start w:val="1"/>
      <w:numFmt w:val="decimal"/>
      <w:suff w:val="space"/>
      <w:lvlText w:val="%1.%2"/>
      <w:lvlJc w:val="left"/>
      <w:pPr>
        <w:ind w:firstLine="709"/>
      </w:pPr>
      <w:rPr>
        <w:rFonts w:hint="default"/>
      </w:rPr>
    </w:lvl>
    <w:lvl w:ilvl="2">
      <w:start w:val="1"/>
      <w:numFmt w:val="decimal"/>
      <w:suff w:val="space"/>
      <w:lvlText w:val="%1.%2.%3"/>
      <w:lvlJc w:val="left"/>
      <w:pPr>
        <w:ind w:firstLine="709"/>
      </w:pPr>
      <w:rPr>
        <w:rFonts w:hint="default"/>
      </w:rPr>
    </w:lvl>
    <w:lvl w:ilvl="3">
      <w:start w:val="1"/>
      <w:numFmt w:val="decimal"/>
      <w:suff w:val="space"/>
      <w:lvlText w:val="%1.%2.%3.%4"/>
      <w:lvlJc w:val="left"/>
      <w:pPr>
        <w:ind w:firstLine="709"/>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35" w15:restartNumberingAfterBreak="0">
    <w:nsid w:val="58AD1BE9"/>
    <w:multiLevelType w:val="hybridMultilevel"/>
    <w:tmpl w:val="E69801EC"/>
    <w:lvl w:ilvl="0" w:tplc="2660A2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8CF4CE9"/>
    <w:multiLevelType w:val="hybridMultilevel"/>
    <w:tmpl w:val="97EA9552"/>
    <w:lvl w:ilvl="0" w:tplc="8190EE94">
      <w:start w:val="1"/>
      <w:numFmt w:val="bullet"/>
      <w:pStyle w:val="NN4"/>
      <w:lvlText w:val=""/>
      <w:lvlJc w:val="left"/>
      <w:pPr>
        <w:ind w:left="1077" w:hanging="360"/>
      </w:pPr>
      <w:rPr>
        <w:rFonts w:ascii="Symbol" w:hAnsi="Symbol" w:hint="default"/>
      </w:rPr>
    </w:lvl>
    <w:lvl w:ilvl="1" w:tplc="A3B251C6">
      <w:start w:val="1"/>
      <w:numFmt w:val="bullet"/>
      <w:pStyle w:val="NN21"/>
      <w:lvlText w:val="o"/>
      <w:lvlJc w:val="left"/>
      <w:pPr>
        <w:ind w:left="1797" w:hanging="360"/>
      </w:pPr>
      <w:rPr>
        <w:rFonts w:ascii="Courier New" w:hAnsi="Courier New" w:cs="Courier New" w:hint="default"/>
      </w:rPr>
    </w:lvl>
    <w:lvl w:ilvl="2" w:tplc="41027006">
      <w:start w:val="1"/>
      <w:numFmt w:val="bullet"/>
      <w:pStyle w:val="NN30"/>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7" w15:restartNumberingAfterBreak="0">
    <w:nsid w:val="5BEC238C"/>
    <w:multiLevelType w:val="hybridMultilevel"/>
    <w:tmpl w:val="546660B2"/>
    <w:lvl w:ilvl="0" w:tplc="79E012A2">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15:restartNumberingAfterBreak="0">
    <w:nsid w:val="5EE70035"/>
    <w:multiLevelType w:val="hybridMultilevel"/>
    <w:tmpl w:val="24D465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2F3409C"/>
    <w:multiLevelType w:val="multilevel"/>
    <w:tmpl w:val="9B1895E4"/>
    <w:lvl w:ilvl="0">
      <w:start w:val="1"/>
      <w:numFmt w:val="decimal"/>
      <w:pStyle w:val="10"/>
      <w:suff w:val="space"/>
      <w:lvlText w:val="%1."/>
      <w:lvlJc w:val="left"/>
      <w:pPr>
        <w:ind w:left="-141" w:firstLine="709"/>
      </w:pPr>
      <w:rPr>
        <w:rFonts w:hint="default"/>
        <w:b/>
      </w:rPr>
    </w:lvl>
    <w:lvl w:ilvl="1">
      <w:start w:val="1"/>
      <w:numFmt w:val="decimal"/>
      <w:suff w:val="space"/>
      <w:lvlText w:val="%1.%2."/>
      <w:lvlJc w:val="left"/>
      <w:pPr>
        <w:ind w:left="141" w:firstLine="709"/>
      </w:pPr>
      <w:rPr>
        <w:rFonts w:hint="default"/>
        <w:b w:val="0"/>
        <w:i w:val="0"/>
        <w:color w:val="auto"/>
        <w:sz w:val="24"/>
        <w:szCs w:val="24"/>
      </w:rPr>
    </w:lvl>
    <w:lvl w:ilvl="2">
      <w:start w:val="1"/>
      <w:numFmt w:val="decimal"/>
      <w:suff w:val="space"/>
      <w:lvlText w:val="%1.%2.%3."/>
      <w:lvlJc w:val="left"/>
      <w:pPr>
        <w:ind w:left="1" w:firstLine="709"/>
      </w:pPr>
      <w:rPr>
        <w:rFonts w:hint="default"/>
        <w:b w:val="0"/>
        <w:i w:val="0"/>
        <w:color w:val="auto"/>
        <w:sz w:val="24"/>
        <w:szCs w:val="24"/>
      </w:rPr>
    </w:lvl>
    <w:lvl w:ilvl="3">
      <w:start w:val="1"/>
      <w:numFmt w:val="decimal"/>
      <w:suff w:val="space"/>
      <w:lvlText w:val="%1.%2.%3.%4"/>
      <w:lvlJc w:val="left"/>
      <w:pPr>
        <w:ind w:left="0" w:firstLine="709"/>
      </w:pPr>
      <w:rPr>
        <w:rFonts w:hint="default"/>
      </w:rPr>
    </w:lvl>
    <w:lvl w:ilvl="4">
      <w:start w:val="1"/>
      <w:numFmt w:val="decimal"/>
      <w:lvlText w:val="%1.%2.%3.%4.%5"/>
      <w:lvlJc w:val="left"/>
      <w:pPr>
        <w:tabs>
          <w:tab w:val="num" w:pos="3135"/>
        </w:tabs>
        <w:ind w:left="3135" w:hanging="1008"/>
      </w:pPr>
      <w:rPr>
        <w:rFonts w:hint="default"/>
      </w:rPr>
    </w:lvl>
    <w:lvl w:ilvl="5">
      <w:start w:val="1"/>
      <w:numFmt w:val="decimal"/>
      <w:lvlText w:val="%1.%2.%3.%4.%5.%6"/>
      <w:lvlJc w:val="left"/>
      <w:pPr>
        <w:tabs>
          <w:tab w:val="num" w:pos="3279"/>
        </w:tabs>
        <w:ind w:left="3279" w:hanging="1152"/>
      </w:pPr>
      <w:rPr>
        <w:rFonts w:hint="default"/>
      </w:rPr>
    </w:lvl>
    <w:lvl w:ilvl="6">
      <w:start w:val="1"/>
      <w:numFmt w:val="decimal"/>
      <w:lvlText w:val="%1.%2.%3.%4.%5.%6.%7"/>
      <w:lvlJc w:val="left"/>
      <w:pPr>
        <w:tabs>
          <w:tab w:val="num" w:pos="3423"/>
        </w:tabs>
        <w:ind w:left="3423" w:hanging="1296"/>
      </w:pPr>
      <w:rPr>
        <w:rFonts w:hint="default"/>
      </w:rPr>
    </w:lvl>
    <w:lvl w:ilvl="7">
      <w:start w:val="1"/>
      <w:numFmt w:val="decimal"/>
      <w:lvlText w:val="%1.%2.%3.%4.%5.%6.%7.%8"/>
      <w:lvlJc w:val="left"/>
      <w:pPr>
        <w:tabs>
          <w:tab w:val="num" w:pos="3567"/>
        </w:tabs>
        <w:ind w:left="3567" w:hanging="1440"/>
      </w:pPr>
      <w:rPr>
        <w:rFonts w:hint="default"/>
      </w:rPr>
    </w:lvl>
    <w:lvl w:ilvl="8">
      <w:start w:val="1"/>
      <w:numFmt w:val="decimal"/>
      <w:lvlText w:val="%1.%2.%3.%4.%5.%6.%7.%8.%9"/>
      <w:lvlJc w:val="left"/>
      <w:pPr>
        <w:tabs>
          <w:tab w:val="num" w:pos="3711"/>
        </w:tabs>
        <w:ind w:left="3711" w:hanging="1584"/>
      </w:pPr>
      <w:rPr>
        <w:rFonts w:hint="default"/>
      </w:rPr>
    </w:lvl>
  </w:abstractNum>
  <w:abstractNum w:abstractNumId="40" w15:restartNumberingAfterBreak="0">
    <w:nsid w:val="64FD07C3"/>
    <w:multiLevelType w:val="singleLevel"/>
    <w:tmpl w:val="9AE49168"/>
    <w:lvl w:ilvl="0">
      <w:start w:val="1"/>
      <w:numFmt w:val="bullet"/>
      <w:pStyle w:val="20"/>
      <w:lvlText w:val=""/>
      <w:lvlJc w:val="left"/>
      <w:pPr>
        <w:tabs>
          <w:tab w:val="num" w:pos="360"/>
        </w:tabs>
        <w:ind w:left="360" w:hanging="360"/>
      </w:pPr>
      <w:rPr>
        <w:rFonts w:ascii="Wingdings" w:hAnsi="Wingdings" w:cs="Wingdings" w:hint="default"/>
        <w:color w:val="auto"/>
      </w:rPr>
    </w:lvl>
  </w:abstractNum>
  <w:abstractNum w:abstractNumId="41" w15:restartNumberingAfterBreak="0">
    <w:nsid w:val="660C16B2"/>
    <w:multiLevelType w:val="hybridMultilevel"/>
    <w:tmpl w:val="9A3EE1BE"/>
    <w:lvl w:ilvl="0" w:tplc="0419000F">
      <w:start w:val="1"/>
      <w:numFmt w:val="bullet"/>
      <w:pStyle w:val="a5"/>
      <w:lvlText w:val=""/>
      <w:lvlJc w:val="left"/>
      <w:pPr>
        <w:tabs>
          <w:tab w:val="num" w:pos="720"/>
        </w:tabs>
        <w:ind w:left="720"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65C294A"/>
    <w:multiLevelType w:val="multilevel"/>
    <w:tmpl w:val="6DA48BCA"/>
    <w:lvl w:ilvl="0">
      <w:start w:val="4"/>
      <w:numFmt w:val="decimal"/>
      <w:lvlText w:val="%1."/>
      <w:lvlJc w:val="left"/>
      <w:pPr>
        <w:ind w:left="360" w:hanging="36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3" w15:restartNumberingAfterBreak="0">
    <w:nsid w:val="679D387F"/>
    <w:multiLevelType w:val="multilevel"/>
    <w:tmpl w:val="B632220E"/>
    <w:lvl w:ilvl="0">
      <w:start w:val="1"/>
      <w:numFmt w:val="none"/>
      <w:pStyle w:val="11"/>
      <w:suff w:val="nothing"/>
      <w:lvlText w:val="%1"/>
      <w:lvlJc w:val="left"/>
      <w:pPr>
        <w:ind w:hanging="851"/>
      </w:pPr>
      <w:rPr>
        <w:rFonts w:hint="default"/>
      </w:rPr>
    </w:lvl>
    <w:lvl w:ilvl="1">
      <w:start w:val="1"/>
      <w:numFmt w:val="none"/>
      <w:pStyle w:val="21"/>
      <w:suff w:val="nothing"/>
      <w:lvlText w:val="%1"/>
      <w:lvlJc w:val="left"/>
      <w:pPr>
        <w:ind w:left="1418" w:hanging="851"/>
      </w:pPr>
      <w:rPr>
        <w:rFonts w:hint="default"/>
      </w:rPr>
    </w:lvl>
    <w:lvl w:ilvl="2">
      <w:start w:val="1"/>
      <w:numFmt w:val="none"/>
      <w:pStyle w:val="31"/>
      <w:suff w:val="nothing"/>
      <w:lvlText w:val="%1"/>
      <w:lvlJc w:val="left"/>
      <w:pPr>
        <w:ind w:left="1701" w:hanging="851"/>
      </w:pPr>
      <w:rPr>
        <w:rFonts w:hint="default"/>
      </w:rPr>
    </w:lvl>
    <w:lvl w:ilvl="3">
      <w:start w:val="1"/>
      <w:numFmt w:val="none"/>
      <w:pStyle w:val="4"/>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44" w15:restartNumberingAfterBreak="0">
    <w:nsid w:val="6A5F061F"/>
    <w:multiLevelType w:val="multilevel"/>
    <w:tmpl w:val="0700F272"/>
    <w:lvl w:ilvl="0">
      <w:start w:val="1"/>
      <w:numFmt w:val="decimal"/>
      <w:suff w:val="space"/>
      <w:lvlText w:val="%1."/>
      <w:lvlJc w:val="left"/>
      <w:pPr>
        <w:ind w:left="0" w:firstLine="709"/>
      </w:pPr>
      <w:rPr>
        <w:rFonts w:ascii="Tahoma" w:eastAsia="Calibri" w:hAnsi="Tahoma" w:cs="Tahoma"/>
      </w:rPr>
    </w:lvl>
    <w:lvl w:ilvl="1">
      <w:start w:val="1"/>
      <w:numFmt w:val="decimal"/>
      <w:suff w:val="space"/>
      <w:lvlText w:val="%1.%2."/>
      <w:lvlJc w:val="left"/>
      <w:pPr>
        <w:ind w:left="0" w:firstLine="709"/>
      </w:pPr>
      <w:rPr>
        <w:rFonts w:hint="default"/>
        <w:color w:val="auto"/>
        <w:sz w:val="24"/>
        <w:szCs w:val="24"/>
      </w:rPr>
    </w:lvl>
    <w:lvl w:ilvl="2">
      <w:start w:val="1"/>
      <w:numFmt w:val="decimal"/>
      <w:suff w:val="space"/>
      <w:lvlText w:val="%1.%2.%3."/>
      <w:lvlJc w:val="left"/>
      <w:pPr>
        <w:ind w:left="0" w:firstLine="709"/>
      </w:pPr>
      <w:rPr>
        <w:rFonts w:hint="default"/>
        <w:i w:val="0"/>
        <w:color w:val="auto"/>
        <w:sz w:val="24"/>
        <w:szCs w:val="24"/>
      </w:rPr>
    </w:lvl>
    <w:lvl w:ilvl="3">
      <w:start w:val="1"/>
      <w:numFmt w:val="bullet"/>
      <w:lvlText w:val="-"/>
      <w:lvlJc w:val="left"/>
      <w:pPr>
        <w:ind w:left="0" w:firstLine="709"/>
      </w:pPr>
      <w:rPr>
        <w:rFonts w:ascii="Courier New" w:hAnsi="Courier New" w:hint="default"/>
      </w:rPr>
    </w:lvl>
    <w:lvl w:ilvl="4">
      <w:start w:val="1"/>
      <w:numFmt w:val="decimal"/>
      <w:lvlText w:val="%1.%2.%3.%4.%5"/>
      <w:lvlJc w:val="left"/>
      <w:pPr>
        <w:tabs>
          <w:tab w:val="num" w:pos="3135"/>
        </w:tabs>
        <w:ind w:left="3135" w:hanging="1008"/>
      </w:pPr>
      <w:rPr>
        <w:rFonts w:hint="default"/>
      </w:rPr>
    </w:lvl>
    <w:lvl w:ilvl="5">
      <w:start w:val="1"/>
      <w:numFmt w:val="decimal"/>
      <w:lvlText w:val="%1.%2.%3.%4.%5.%6"/>
      <w:lvlJc w:val="left"/>
      <w:pPr>
        <w:tabs>
          <w:tab w:val="num" w:pos="3279"/>
        </w:tabs>
        <w:ind w:left="3279" w:hanging="1152"/>
      </w:pPr>
      <w:rPr>
        <w:rFonts w:hint="default"/>
      </w:rPr>
    </w:lvl>
    <w:lvl w:ilvl="6">
      <w:start w:val="1"/>
      <w:numFmt w:val="decimal"/>
      <w:lvlText w:val="%1.%2.%3.%4.%5.%6.%7"/>
      <w:lvlJc w:val="left"/>
      <w:pPr>
        <w:tabs>
          <w:tab w:val="num" w:pos="3423"/>
        </w:tabs>
        <w:ind w:left="3423" w:hanging="1296"/>
      </w:pPr>
      <w:rPr>
        <w:rFonts w:hint="default"/>
      </w:rPr>
    </w:lvl>
    <w:lvl w:ilvl="7">
      <w:start w:val="1"/>
      <w:numFmt w:val="decimal"/>
      <w:lvlText w:val="%1.%2.%3.%4.%5.%6.%7.%8"/>
      <w:lvlJc w:val="left"/>
      <w:pPr>
        <w:tabs>
          <w:tab w:val="num" w:pos="3567"/>
        </w:tabs>
        <w:ind w:left="3567" w:hanging="1440"/>
      </w:pPr>
      <w:rPr>
        <w:rFonts w:hint="default"/>
      </w:rPr>
    </w:lvl>
    <w:lvl w:ilvl="8">
      <w:start w:val="1"/>
      <w:numFmt w:val="decimal"/>
      <w:lvlText w:val="%1.%2.%3.%4.%5.%6.%7.%8.%9"/>
      <w:lvlJc w:val="left"/>
      <w:pPr>
        <w:tabs>
          <w:tab w:val="num" w:pos="3711"/>
        </w:tabs>
        <w:ind w:left="3711" w:hanging="1584"/>
      </w:pPr>
      <w:rPr>
        <w:rFonts w:hint="default"/>
      </w:rPr>
    </w:lvl>
  </w:abstractNum>
  <w:abstractNum w:abstractNumId="45" w15:restartNumberingAfterBreak="0">
    <w:nsid w:val="6ABB6565"/>
    <w:multiLevelType w:val="hybridMultilevel"/>
    <w:tmpl w:val="62722C6E"/>
    <w:lvl w:ilvl="0" w:tplc="110E8A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35E1E92"/>
    <w:multiLevelType w:val="multilevel"/>
    <w:tmpl w:val="1994A1BE"/>
    <w:lvl w:ilvl="0">
      <w:start w:val="1"/>
      <w:numFmt w:val="decimal"/>
      <w:suff w:val="space"/>
      <w:lvlText w:val="%1"/>
      <w:lvlJc w:val="left"/>
      <w:pPr>
        <w:ind w:left="0" w:firstLine="709"/>
      </w:pPr>
      <w:rPr>
        <w:rFonts w:hint="default"/>
      </w:rPr>
    </w:lvl>
    <w:lvl w:ilvl="1">
      <w:start w:val="1"/>
      <w:numFmt w:val="decimal"/>
      <w:pStyle w:val="22"/>
      <w:suff w:val="space"/>
      <w:lvlText w:val="5.%2"/>
      <w:lvlJc w:val="left"/>
      <w:pPr>
        <w:ind w:left="142" w:firstLine="709"/>
      </w:pPr>
      <w:rPr>
        <w:rFonts w:hint="default"/>
        <w:i w:val="0"/>
        <w:color w:val="auto"/>
      </w:rPr>
    </w:lvl>
    <w:lvl w:ilvl="2">
      <w:start w:val="1"/>
      <w:numFmt w:val="decimal"/>
      <w:pStyle w:val="32"/>
      <w:suff w:val="space"/>
      <w:lvlText w:val="5.%2.%3"/>
      <w:lvlJc w:val="left"/>
      <w:pPr>
        <w:ind w:left="0" w:firstLine="709"/>
      </w:pPr>
      <w:rPr>
        <w:rFonts w:hint="default"/>
        <w:i w:val="0"/>
        <w:color w:val="auto"/>
      </w:rPr>
    </w:lvl>
    <w:lvl w:ilvl="3">
      <w:start w:val="1"/>
      <w:numFmt w:val="decimal"/>
      <w:pStyle w:val="40"/>
      <w:suff w:val="space"/>
      <w:lvlText w:val="%1.%2.%3.%4"/>
      <w:lvlJc w:val="left"/>
      <w:pPr>
        <w:ind w:left="0" w:firstLine="709"/>
      </w:pPr>
      <w:rPr>
        <w:rFonts w:hint="default"/>
      </w:rPr>
    </w:lvl>
    <w:lvl w:ilvl="4">
      <w:start w:val="1"/>
      <w:numFmt w:val="decimal"/>
      <w:lvlText w:val="%1.%2.%3.%4.%5."/>
      <w:lvlJc w:val="left"/>
      <w:pPr>
        <w:tabs>
          <w:tab w:val="num" w:pos="2358"/>
        </w:tabs>
        <w:ind w:left="2358" w:hanging="1080"/>
      </w:pPr>
      <w:rPr>
        <w:rFonts w:hint="default"/>
      </w:rPr>
    </w:lvl>
    <w:lvl w:ilvl="5">
      <w:start w:val="1"/>
      <w:numFmt w:val="decimal"/>
      <w:lvlText w:val="%1.%2.%3.%4.%5.%6."/>
      <w:lvlJc w:val="left"/>
      <w:pPr>
        <w:tabs>
          <w:tab w:val="num" w:pos="3144"/>
        </w:tabs>
        <w:ind w:left="3144" w:hanging="1440"/>
      </w:pPr>
      <w:rPr>
        <w:rFonts w:hint="default"/>
      </w:rPr>
    </w:lvl>
    <w:lvl w:ilvl="6">
      <w:start w:val="1"/>
      <w:numFmt w:val="decimal"/>
      <w:lvlText w:val="%1.%2.%3.%4.%5.%6.%7."/>
      <w:lvlJc w:val="left"/>
      <w:pPr>
        <w:tabs>
          <w:tab w:val="num" w:pos="3930"/>
        </w:tabs>
        <w:ind w:left="3930" w:hanging="1800"/>
      </w:pPr>
      <w:rPr>
        <w:rFonts w:hint="default"/>
      </w:rPr>
    </w:lvl>
    <w:lvl w:ilvl="7">
      <w:start w:val="1"/>
      <w:numFmt w:val="decimal"/>
      <w:lvlText w:val="%1.%2.%3.%4.%5.%6.%7.%8."/>
      <w:lvlJc w:val="left"/>
      <w:pPr>
        <w:tabs>
          <w:tab w:val="num" w:pos="4356"/>
        </w:tabs>
        <w:ind w:left="4356" w:hanging="1800"/>
      </w:pPr>
      <w:rPr>
        <w:rFonts w:hint="default"/>
      </w:rPr>
    </w:lvl>
    <w:lvl w:ilvl="8">
      <w:start w:val="1"/>
      <w:numFmt w:val="decimal"/>
      <w:lvlText w:val="%1.%2.%3.%4.%5.%6.%7.%8.%9."/>
      <w:lvlJc w:val="left"/>
      <w:pPr>
        <w:tabs>
          <w:tab w:val="num" w:pos="5142"/>
        </w:tabs>
        <w:ind w:left="5142" w:hanging="2160"/>
      </w:pPr>
      <w:rPr>
        <w:rFonts w:hint="default"/>
      </w:rPr>
    </w:lvl>
  </w:abstractNum>
  <w:abstractNum w:abstractNumId="47" w15:restartNumberingAfterBreak="0">
    <w:nsid w:val="7BE01554"/>
    <w:multiLevelType w:val="multilevel"/>
    <w:tmpl w:val="06A664A6"/>
    <w:lvl w:ilvl="0">
      <w:start w:val="1"/>
      <w:numFmt w:val="none"/>
      <w:pStyle w:val="a6"/>
      <w:lvlText w:val="%1"/>
      <w:lvlJc w:val="left"/>
      <w:pPr>
        <w:tabs>
          <w:tab w:val="num" w:pos="360"/>
        </w:tabs>
      </w:pPr>
      <w:rPr>
        <w:rFonts w:hint="default"/>
      </w:rPr>
    </w:lvl>
    <w:lvl w:ilvl="1">
      <w:start w:val="1"/>
      <w:numFmt w:val="decimal"/>
      <w:pStyle w:val="12"/>
      <w:lvlText w:val="%1%2."/>
      <w:lvlJc w:val="left"/>
      <w:pPr>
        <w:tabs>
          <w:tab w:val="num" w:pos="720"/>
        </w:tabs>
        <w:ind w:left="357" w:hanging="357"/>
      </w:pPr>
      <w:rPr>
        <w:rFonts w:hint="default"/>
      </w:rPr>
    </w:lvl>
    <w:lvl w:ilvl="2">
      <w:start w:val="1"/>
      <w:numFmt w:val="decimal"/>
      <w:pStyle w:val="23"/>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8" w15:restartNumberingAfterBreak="0">
    <w:nsid w:val="7CCF71F0"/>
    <w:multiLevelType w:val="multilevel"/>
    <w:tmpl w:val="0700F272"/>
    <w:lvl w:ilvl="0">
      <w:start w:val="1"/>
      <w:numFmt w:val="decimal"/>
      <w:suff w:val="space"/>
      <w:lvlText w:val="%1."/>
      <w:lvlJc w:val="left"/>
      <w:pPr>
        <w:ind w:left="0" w:firstLine="709"/>
      </w:pPr>
      <w:rPr>
        <w:rFonts w:ascii="Tahoma" w:eastAsia="Calibri" w:hAnsi="Tahoma" w:cs="Tahoma"/>
      </w:rPr>
    </w:lvl>
    <w:lvl w:ilvl="1">
      <w:start w:val="1"/>
      <w:numFmt w:val="decimal"/>
      <w:suff w:val="space"/>
      <w:lvlText w:val="%1.%2."/>
      <w:lvlJc w:val="left"/>
      <w:pPr>
        <w:ind w:left="0" w:firstLine="709"/>
      </w:pPr>
      <w:rPr>
        <w:rFonts w:hint="default"/>
        <w:color w:val="auto"/>
        <w:sz w:val="24"/>
        <w:szCs w:val="24"/>
      </w:rPr>
    </w:lvl>
    <w:lvl w:ilvl="2">
      <w:start w:val="1"/>
      <w:numFmt w:val="decimal"/>
      <w:suff w:val="space"/>
      <w:lvlText w:val="%1.%2.%3."/>
      <w:lvlJc w:val="left"/>
      <w:pPr>
        <w:ind w:left="0" w:firstLine="709"/>
      </w:pPr>
      <w:rPr>
        <w:rFonts w:hint="default"/>
        <w:i w:val="0"/>
        <w:color w:val="auto"/>
        <w:sz w:val="24"/>
        <w:szCs w:val="24"/>
      </w:rPr>
    </w:lvl>
    <w:lvl w:ilvl="3">
      <w:start w:val="1"/>
      <w:numFmt w:val="bullet"/>
      <w:lvlText w:val="-"/>
      <w:lvlJc w:val="left"/>
      <w:pPr>
        <w:ind w:left="0" w:firstLine="709"/>
      </w:pPr>
      <w:rPr>
        <w:rFonts w:ascii="Courier New" w:hAnsi="Courier New" w:hint="default"/>
      </w:rPr>
    </w:lvl>
    <w:lvl w:ilvl="4">
      <w:start w:val="1"/>
      <w:numFmt w:val="decimal"/>
      <w:lvlText w:val="%1.%2.%3.%4.%5"/>
      <w:lvlJc w:val="left"/>
      <w:pPr>
        <w:tabs>
          <w:tab w:val="num" w:pos="3135"/>
        </w:tabs>
        <w:ind w:left="3135" w:hanging="1008"/>
      </w:pPr>
      <w:rPr>
        <w:rFonts w:hint="default"/>
      </w:rPr>
    </w:lvl>
    <w:lvl w:ilvl="5">
      <w:start w:val="1"/>
      <w:numFmt w:val="decimal"/>
      <w:lvlText w:val="%1.%2.%3.%4.%5.%6"/>
      <w:lvlJc w:val="left"/>
      <w:pPr>
        <w:tabs>
          <w:tab w:val="num" w:pos="3279"/>
        </w:tabs>
        <w:ind w:left="3279" w:hanging="1152"/>
      </w:pPr>
      <w:rPr>
        <w:rFonts w:hint="default"/>
      </w:rPr>
    </w:lvl>
    <w:lvl w:ilvl="6">
      <w:start w:val="1"/>
      <w:numFmt w:val="decimal"/>
      <w:lvlText w:val="%1.%2.%3.%4.%5.%6.%7"/>
      <w:lvlJc w:val="left"/>
      <w:pPr>
        <w:tabs>
          <w:tab w:val="num" w:pos="3423"/>
        </w:tabs>
        <w:ind w:left="3423" w:hanging="1296"/>
      </w:pPr>
      <w:rPr>
        <w:rFonts w:hint="default"/>
      </w:rPr>
    </w:lvl>
    <w:lvl w:ilvl="7">
      <w:start w:val="1"/>
      <w:numFmt w:val="decimal"/>
      <w:lvlText w:val="%1.%2.%3.%4.%5.%6.%7.%8"/>
      <w:lvlJc w:val="left"/>
      <w:pPr>
        <w:tabs>
          <w:tab w:val="num" w:pos="3567"/>
        </w:tabs>
        <w:ind w:left="3567" w:hanging="1440"/>
      </w:pPr>
      <w:rPr>
        <w:rFonts w:hint="default"/>
      </w:rPr>
    </w:lvl>
    <w:lvl w:ilvl="8">
      <w:start w:val="1"/>
      <w:numFmt w:val="decimal"/>
      <w:lvlText w:val="%1.%2.%3.%4.%5.%6.%7.%8.%9"/>
      <w:lvlJc w:val="left"/>
      <w:pPr>
        <w:tabs>
          <w:tab w:val="num" w:pos="3711"/>
        </w:tabs>
        <w:ind w:left="3711" w:hanging="1584"/>
      </w:pPr>
      <w:rPr>
        <w:rFonts w:hint="default"/>
      </w:rPr>
    </w:lvl>
  </w:abstractNum>
  <w:abstractNum w:abstractNumId="49" w15:restartNumberingAfterBreak="0">
    <w:nsid w:val="7D947CAE"/>
    <w:multiLevelType w:val="hybridMultilevel"/>
    <w:tmpl w:val="E4CC103E"/>
    <w:lvl w:ilvl="0" w:tplc="110E8A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D96351B"/>
    <w:multiLevelType w:val="multilevel"/>
    <w:tmpl w:val="093ED2A2"/>
    <w:lvl w:ilvl="0">
      <w:start w:val="1"/>
      <w:numFmt w:val="decimal"/>
      <w:suff w:val="space"/>
      <w:lvlText w:val="%1."/>
      <w:lvlJc w:val="left"/>
      <w:pPr>
        <w:ind w:left="-283" w:firstLine="709"/>
      </w:pPr>
      <w:rPr>
        <w:rFonts w:hint="default"/>
        <w:b/>
        <w:i w:val="0"/>
        <w:color w:val="auto"/>
      </w:rPr>
    </w:lvl>
    <w:lvl w:ilvl="1">
      <w:start w:val="1"/>
      <w:numFmt w:val="decimal"/>
      <w:isLgl/>
      <w:suff w:val="space"/>
      <w:lvlText w:val="%1.%2."/>
      <w:lvlJc w:val="left"/>
      <w:pPr>
        <w:ind w:left="7088" w:firstLine="709"/>
      </w:pPr>
      <w:rPr>
        <w:rFonts w:hint="default"/>
        <w:b w:val="0"/>
        <w:i w:val="0"/>
        <w:color w:val="auto"/>
      </w:rPr>
    </w:lvl>
    <w:lvl w:ilvl="2">
      <w:start w:val="1"/>
      <w:numFmt w:val="decimal"/>
      <w:isLgl/>
      <w:suff w:val="space"/>
      <w:lvlText w:val="%1.%2.%3."/>
      <w:lvlJc w:val="left"/>
      <w:pPr>
        <w:ind w:left="1" w:firstLine="709"/>
      </w:pPr>
      <w:rPr>
        <w:rFonts w:ascii="Tahoma" w:hAnsi="Tahoma" w:cs="Tahoma" w:hint="default"/>
        <w:b w:val="0"/>
        <w:color w:val="auto"/>
      </w:rPr>
    </w:lvl>
    <w:lvl w:ilvl="3">
      <w:start w:val="1"/>
      <w:numFmt w:val="decimal"/>
      <w:isLgl/>
      <w:suff w:val="space"/>
      <w:lvlText w:val="%1.%2.%3.%4."/>
      <w:lvlJc w:val="left"/>
      <w:pPr>
        <w:ind w:left="1561" w:firstLine="850"/>
      </w:pPr>
      <w:rPr>
        <w:rFonts w:ascii="Tahoma" w:hAnsi="Tahoma" w:cs="Tahoma" w:hint="default"/>
        <w:b w:val="0"/>
      </w:rPr>
    </w:lvl>
    <w:lvl w:ilvl="4">
      <w:start w:val="1"/>
      <w:numFmt w:val="decimal"/>
      <w:isLgl/>
      <w:lvlText w:val="%1.%2.%3.%4.%5."/>
      <w:lvlJc w:val="left"/>
      <w:pPr>
        <w:ind w:left="0" w:firstLine="709"/>
      </w:pPr>
      <w:rPr>
        <w:rFonts w:ascii="Tahoma" w:hAnsi="Tahoma" w:cs="Tahoma" w:hint="default"/>
        <w:b w:val="0"/>
      </w:rPr>
    </w:lvl>
    <w:lvl w:ilvl="5">
      <w:start w:val="1"/>
      <w:numFmt w:val="decimal"/>
      <w:isLgl/>
      <w:lvlText w:val="%1.%2.%3.%4.%5.%6."/>
      <w:lvlJc w:val="left"/>
      <w:pPr>
        <w:ind w:left="0" w:firstLine="709"/>
      </w:pPr>
      <w:rPr>
        <w:rFonts w:hint="default"/>
      </w:rPr>
    </w:lvl>
    <w:lvl w:ilvl="6">
      <w:start w:val="1"/>
      <w:numFmt w:val="decimal"/>
      <w:isLgl/>
      <w:lvlText w:val="%1.%2.%3.%4.%5.%6.%7."/>
      <w:lvlJc w:val="left"/>
      <w:pPr>
        <w:ind w:left="0" w:firstLine="709"/>
      </w:pPr>
      <w:rPr>
        <w:rFonts w:hint="default"/>
      </w:rPr>
    </w:lvl>
    <w:lvl w:ilvl="7">
      <w:start w:val="1"/>
      <w:numFmt w:val="decimal"/>
      <w:isLgl/>
      <w:lvlText w:val="%1.%2.%3.%4.%5.%6.%7.%8."/>
      <w:lvlJc w:val="left"/>
      <w:pPr>
        <w:ind w:left="0" w:firstLine="709"/>
      </w:pPr>
      <w:rPr>
        <w:rFonts w:hint="default"/>
      </w:rPr>
    </w:lvl>
    <w:lvl w:ilvl="8">
      <w:start w:val="1"/>
      <w:numFmt w:val="decimal"/>
      <w:isLgl/>
      <w:lvlText w:val="%1.%2.%3.%4.%5.%6.%7.%8.%9."/>
      <w:lvlJc w:val="left"/>
      <w:pPr>
        <w:ind w:left="0" w:firstLine="709"/>
      </w:pPr>
      <w:rPr>
        <w:rFonts w:hint="default"/>
      </w:rPr>
    </w:lvl>
  </w:abstractNum>
  <w:num w:numId="1">
    <w:abstractNumId w:val="1"/>
  </w:num>
  <w:num w:numId="2">
    <w:abstractNumId w:val="41"/>
  </w:num>
  <w:num w:numId="3">
    <w:abstractNumId w:val="34"/>
  </w:num>
  <w:num w:numId="4">
    <w:abstractNumId w:val="46"/>
  </w:num>
  <w:num w:numId="5">
    <w:abstractNumId w:val="43"/>
  </w:num>
  <w:num w:numId="6">
    <w:abstractNumId w:val="40"/>
  </w:num>
  <w:num w:numId="7">
    <w:abstractNumId w:val="23"/>
  </w:num>
  <w:num w:numId="8">
    <w:abstractNumId w:val="33"/>
  </w:num>
  <w:num w:numId="9">
    <w:abstractNumId w:val="11"/>
  </w:num>
  <w:num w:numId="10">
    <w:abstractNumId w:val="32"/>
  </w:num>
  <w:num w:numId="11">
    <w:abstractNumId w:val="39"/>
  </w:num>
  <w:num w:numId="12">
    <w:abstractNumId w:val="47"/>
  </w:num>
  <w:num w:numId="13">
    <w:abstractNumId w:val="28"/>
  </w:num>
  <w:num w:numId="14">
    <w:abstractNumId w:val="14"/>
  </w:num>
  <w:num w:numId="15">
    <w:abstractNumId w:val="9"/>
  </w:num>
  <w:num w:numId="16">
    <w:abstractNumId w:val="19"/>
  </w:num>
  <w:num w:numId="17">
    <w:abstractNumId w:val="44"/>
  </w:num>
  <w:num w:numId="18">
    <w:abstractNumId w:val="0"/>
  </w:num>
  <w:num w:numId="19">
    <w:abstractNumId w:val="15"/>
  </w:num>
  <w:num w:numId="20">
    <w:abstractNumId w:val="20"/>
  </w:num>
  <w:num w:numId="21">
    <w:abstractNumId w:val="24"/>
  </w:num>
  <w:num w:numId="22">
    <w:abstractNumId w:val="21"/>
  </w:num>
  <w:num w:numId="23">
    <w:abstractNumId w:val="36"/>
  </w:num>
  <w:num w:numId="24">
    <w:abstractNumId w:val="10"/>
  </w:num>
  <w:num w:numId="25">
    <w:abstractNumId w:val="4"/>
  </w:num>
  <w:num w:numId="26">
    <w:abstractNumId w:val="2"/>
  </w:num>
  <w:num w:numId="27">
    <w:abstractNumId w:val="29"/>
  </w:num>
  <w:num w:numId="28">
    <w:abstractNumId w:val="7"/>
  </w:num>
  <w:num w:numId="29">
    <w:abstractNumId w:val="25"/>
  </w:num>
  <w:num w:numId="30">
    <w:abstractNumId w:val="13"/>
  </w:num>
  <w:num w:numId="31">
    <w:abstractNumId w:val="31"/>
  </w:num>
  <w:num w:numId="32">
    <w:abstractNumId w:val="45"/>
  </w:num>
  <w:num w:numId="33">
    <w:abstractNumId w:val="26"/>
  </w:num>
  <w:num w:numId="34">
    <w:abstractNumId w:val="6"/>
  </w:num>
  <w:num w:numId="35">
    <w:abstractNumId w:val="37"/>
  </w:num>
  <w:num w:numId="36">
    <w:abstractNumId w:val="17"/>
  </w:num>
  <w:num w:numId="37">
    <w:abstractNumId w:val="27"/>
  </w:num>
  <w:num w:numId="38">
    <w:abstractNumId w:val="12"/>
  </w:num>
  <w:num w:numId="39">
    <w:abstractNumId w:val="30"/>
  </w:num>
  <w:num w:numId="40">
    <w:abstractNumId w:val="49"/>
  </w:num>
  <w:num w:numId="41">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39"/>
  </w:num>
  <w:num w:numId="48">
    <w:abstractNumId w:val="39"/>
  </w:num>
  <w:num w:numId="49">
    <w:abstractNumId w:val="35"/>
  </w:num>
  <w:num w:numId="50">
    <w:abstractNumId w:val="18"/>
  </w:num>
  <w:num w:numId="51">
    <w:abstractNumId w:val="50"/>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num>
  <w:num w:numId="54">
    <w:abstractNumId w:val="48"/>
  </w:num>
  <w:num w:numId="55">
    <w:abstractNumId w:val="3"/>
  </w:num>
  <w:num w:numId="56">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ru-RU"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dataType w:val="textFile"/>
    <w:activeRecord w:val="-1"/>
    <w:odso/>
  </w:mailMerge>
  <w:trackRevisions/>
  <w:defaultTabStop w:val="709"/>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03"/>
    <w:rsid w:val="00002C2A"/>
    <w:rsid w:val="00003E25"/>
    <w:rsid w:val="00004181"/>
    <w:rsid w:val="00005C7D"/>
    <w:rsid w:val="00005D6A"/>
    <w:rsid w:val="0000660D"/>
    <w:rsid w:val="00007291"/>
    <w:rsid w:val="000079F7"/>
    <w:rsid w:val="00007C15"/>
    <w:rsid w:val="00013109"/>
    <w:rsid w:val="000147D0"/>
    <w:rsid w:val="00015A90"/>
    <w:rsid w:val="00016B27"/>
    <w:rsid w:val="0002006C"/>
    <w:rsid w:val="000213DF"/>
    <w:rsid w:val="0002193E"/>
    <w:rsid w:val="00021E8F"/>
    <w:rsid w:val="00022BDF"/>
    <w:rsid w:val="00022F97"/>
    <w:rsid w:val="00024F40"/>
    <w:rsid w:val="00026879"/>
    <w:rsid w:val="000278F7"/>
    <w:rsid w:val="00027B47"/>
    <w:rsid w:val="00027FD1"/>
    <w:rsid w:val="000303B8"/>
    <w:rsid w:val="000338E7"/>
    <w:rsid w:val="00034421"/>
    <w:rsid w:val="00034A13"/>
    <w:rsid w:val="000362D0"/>
    <w:rsid w:val="00036E59"/>
    <w:rsid w:val="00037633"/>
    <w:rsid w:val="00037F80"/>
    <w:rsid w:val="0004086A"/>
    <w:rsid w:val="000414C5"/>
    <w:rsid w:val="000415E4"/>
    <w:rsid w:val="00042FB4"/>
    <w:rsid w:val="00044077"/>
    <w:rsid w:val="0004545F"/>
    <w:rsid w:val="00046100"/>
    <w:rsid w:val="00051A1F"/>
    <w:rsid w:val="0005232C"/>
    <w:rsid w:val="0005281A"/>
    <w:rsid w:val="00053DD2"/>
    <w:rsid w:val="000550FE"/>
    <w:rsid w:val="00056B56"/>
    <w:rsid w:val="00057069"/>
    <w:rsid w:val="000577E3"/>
    <w:rsid w:val="000600C8"/>
    <w:rsid w:val="000601CA"/>
    <w:rsid w:val="00060315"/>
    <w:rsid w:val="00060476"/>
    <w:rsid w:val="00060630"/>
    <w:rsid w:val="00063C27"/>
    <w:rsid w:val="000646C6"/>
    <w:rsid w:val="00065022"/>
    <w:rsid w:val="00065356"/>
    <w:rsid w:val="00065396"/>
    <w:rsid w:val="00066BA6"/>
    <w:rsid w:val="0006766A"/>
    <w:rsid w:val="000677FA"/>
    <w:rsid w:val="00071610"/>
    <w:rsid w:val="0007232B"/>
    <w:rsid w:val="00072AE8"/>
    <w:rsid w:val="00073069"/>
    <w:rsid w:val="00073374"/>
    <w:rsid w:val="000736B6"/>
    <w:rsid w:val="000748C4"/>
    <w:rsid w:val="000754AF"/>
    <w:rsid w:val="00076589"/>
    <w:rsid w:val="00076ECC"/>
    <w:rsid w:val="00077FBE"/>
    <w:rsid w:val="000812B3"/>
    <w:rsid w:val="00082406"/>
    <w:rsid w:val="00083184"/>
    <w:rsid w:val="00083E83"/>
    <w:rsid w:val="000856F1"/>
    <w:rsid w:val="00086090"/>
    <w:rsid w:val="000862D0"/>
    <w:rsid w:val="000868FC"/>
    <w:rsid w:val="00087A48"/>
    <w:rsid w:val="00091383"/>
    <w:rsid w:val="00091B89"/>
    <w:rsid w:val="00092144"/>
    <w:rsid w:val="00092897"/>
    <w:rsid w:val="0009399E"/>
    <w:rsid w:val="00093D05"/>
    <w:rsid w:val="00096998"/>
    <w:rsid w:val="00096A31"/>
    <w:rsid w:val="000A28FD"/>
    <w:rsid w:val="000A37AD"/>
    <w:rsid w:val="000A3DF1"/>
    <w:rsid w:val="000A425F"/>
    <w:rsid w:val="000A5197"/>
    <w:rsid w:val="000A5EBD"/>
    <w:rsid w:val="000A66F5"/>
    <w:rsid w:val="000A6CC4"/>
    <w:rsid w:val="000A76E3"/>
    <w:rsid w:val="000B1215"/>
    <w:rsid w:val="000B3177"/>
    <w:rsid w:val="000B3BF1"/>
    <w:rsid w:val="000B3E44"/>
    <w:rsid w:val="000B42D4"/>
    <w:rsid w:val="000B4D98"/>
    <w:rsid w:val="000B4E49"/>
    <w:rsid w:val="000B5747"/>
    <w:rsid w:val="000B5808"/>
    <w:rsid w:val="000B79F4"/>
    <w:rsid w:val="000C079E"/>
    <w:rsid w:val="000C114A"/>
    <w:rsid w:val="000C1377"/>
    <w:rsid w:val="000C2127"/>
    <w:rsid w:val="000C239E"/>
    <w:rsid w:val="000C3AED"/>
    <w:rsid w:val="000C4685"/>
    <w:rsid w:val="000C5760"/>
    <w:rsid w:val="000C5C68"/>
    <w:rsid w:val="000C61F1"/>
    <w:rsid w:val="000C784F"/>
    <w:rsid w:val="000D0BC5"/>
    <w:rsid w:val="000D22BD"/>
    <w:rsid w:val="000D2BE6"/>
    <w:rsid w:val="000D605B"/>
    <w:rsid w:val="000D6A96"/>
    <w:rsid w:val="000D6CDA"/>
    <w:rsid w:val="000E0039"/>
    <w:rsid w:val="000E0A18"/>
    <w:rsid w:val="000E3254"/>
    <w:rsid w:val="000E5A89"/>
    <w:rsid w:val="000E62C1"/>
    <w:rsid w:val="000E6F88"/>
    <w:rsid w:val="000E7CDC"/>
    <w:rsid w:val="000E7F12"/>
    <w:rsid w:val="000F02A2"/>
    <w:rsid w:val="000F0DB4"/>
    <w:rsid w:val="000F1C97"/>
    <w:rsid w:val="000F29FA"/>
    <w:rsid w:val="000F3102"/>
    <w:rsid w:val="000F31E4"/>
    <w:rsid w:val="000F472C"/>
    <w:rsid w:val="000F4D08"/>
    <w:rsid w:val="000F4EFD"/>
    <w:rsid w:val="000F530E"/>
    <w:rsid w:val="000F7800"/>
    <w:rsid w:val="00100180"/>
    <w:rsid w:val="00101147"/>
    <w:rsid w:val="00102E72"/>
    <w:rsid w:val="00103F33"/>
    <w:rsid w:val="00104D7C"/>
    <w:rsid w:val="00105007"/>
    <w:rsid w:val="0010793A"/>
    <w:rsid w:val="001079B8"/>
    <w:rsid w:val="00110593"/>
    <w:rsid w:val="00111433"/>
    <w:rsid w:val="00113AD3"/>
    <w:rsid w:val="00113D16"/>
    <w:rsid w:val="0011402C"/>
    <w:rsid w:val="00117110"/>
    <w:rsid w:val="00117430"/>
    <w:rsid w:val="00120E7D"/>
    <w:rsid w:val="001211A4"/>
    <w:rsid w:val="001235E1"/>
    <w:rsid w:val="001260C7"/>
    <w:rsid w:val="001274F1"/>
    <w:rsid w:val="00131F13"/>
    <w:rsid w:val="001327F8"/>
    <w:rsid w:val="00132C38"/>
    <w:rsid w:val="00132FF8"/>
    <w:rsid w:val="0013358B"/>
    <w:rsid w:val="0013486B"/>
    <w:rsid w:val="00134A28"/>
    <w:rsid w:val="00135E52"/>
    <w:rsid w:val="00136689"/>
    <w:rsid w:val="00140783"/>
    <w:rsid w:val="00142AE6"/>
    <w:rsid w:val="00142EE6"/>
    <w:rsid w:val="00143960"/>
    <w:rsid w:val="00144AF5"/>
    <w:rsid w:val="001502A6"/>
    <w:rsid w:val="00150598"/>
    <w:rsid w:val="001560B4"/>
    <w:rsid w:val="0015615C"/>
    <w:rsid w:val="001569C6"/>
    <w:rsid w:val="00156E39"/>
    <w:rsid w:val="00156F70"/>
    <w:rsid w:val="00157D94"/>
    <w:rsid w:val="001607F0"/>
    <w:rsid w:val="00160F8F"/>
    <w:rsid w:val="001615E5"/>
    <w:rsid w:val="0016173E"/>
    <w:rsid w:val="00163342"/>
    <w:rsid w:val="00164500"/>
    <w:rsid w:val="00164B6F"/>
    <w:rsid w:val="0016508C"/>
    <w:rsid w:val="0016567C"/>
    <w:rsid w:val="00165C1A"/>
    <w:rsid w:val="0016796D"/>
    <w:rsid w:val="00167D8C"/>
    <w:rsid w:val="00170CBF"/>
    <w:rsid w:val="00170E94"/>
    <w:rsid w:val="001716F1"/>
    <w:rsid w:val="00172D92"/>
    <w:rsid w:val="00177360"/>
    <w:rsid w:val="0017737C"/>
    <w:rsid w:val="00177F97"/>
    <w:rsid w:val="00180AAF"/>
    <w:rsid w:val="00181A71"/>
    <w:rsid w:val="00181C87"/>
    <w:rsid w:val="00182C35"/>
    <w:rsid w:val="00182D4C"/>
    <w:rsid w:val="00183B81"/>
    <w:rsid w:val="00184AD9"/>
    <w:rsid w:val="001851D1"/>
    <w:rsid w:val="001857D2"/>
    <w:rsid w:val="001867DC"/>
    <w:rsid w:val="00186C9F"/>
    <w:rsid w:val="001879F7"/>
    <w:rsid w:val="001903CB"/>
    <w:rsid w:val="001942BB"/>
    <w:rsid w:val="00194D0C"/>
    <w:rsid w:val="00195B28"/>
    <w:rsid w:val="001A3C9C"/>
    <w:rsid w:val="001A4149"/>
    <w:rsid w:val="001A440A"/>
    <w:rsid w:val="001A65A5"/>
    <w:rsid w:val="001A6933"/>
    <w:rsid w:val="001A6C1F"/>
    <w:rsid w:val="001B00F6"/>
    <w:rsid w:val="001B0322"/>
    <w:rsid w:val="001B0F90"/>
    <w:rsid w:val="001B156A"/>
    <w:rsid w:val="001B555F"/>
    <w:rsid w:val="001B58BE"/>
    <w:rsid w:val="001B610C"/>
    <w:rsid w:val="001B69AF"/>
    <w:rsid w:val="001B6B17"/>
    <w:rsid w:val="001B795F"/>
    <w:rsid w:val="001C0BD9"/>
    <w:rsid w:val="001C1114"/>
    <w:rsid w:val="001C1B8C"/>
    <w:rsid w:val="001C1BCD"/>
    <w:rsid w:val="001C1C3C"/>
    <w:rsid w:val="001C2533"/>
    <w:rsid w:val="001C3900"/>
    <w:rsid w:val="001C4DB8"/>
    <w:rsid w:val="001C654F"/>
    <w:rsid w:val="001D069D"/>
    <w:rsid w:val="001D0DAD"/>
    <w:rsid w:val="001D21E9"/>
    <w:rsid w:val="001D514D"/>
    <w:rsid w:val="001D5580"/>
    <w:rsid w:val="001E0C81"/>
    <w:rsid w:val="001E3635"/>
    <w:rsid w:val="001E394B"/>
    <w:rsid w:val="001E3C85"/>
    <w:rsid w:val="001E3CF7"/>
    <w:rsid w:val="001E5265"/>
    <w:rsid w:val="001E5F28"/>
    <w:rsid w:val="001E6503"/>
    <w:rsid w:val="001E6AAA"/>
    <w:rsid w:val="001E7285"/>
    <w:rsid w:val="001E7532"/>
    <w:rsid w:val="001E77B9"/>
    <w:rsid w:val="001E7C7E"/>
    <w:rsid w:val="001F0200"/>
    <w:rsid w:val="001F0C48"/>
    <w:rsid w:val="001F0FB5"/>
    <w:rsid w:val="001F2C44"/>
    <w:rsid w:val="001F3FF2"/>
    <w:rsid w:val="001F4A8E"/>
    <w:rsid w:val="0020075A"/>
    <w:rsid w:val="002008B4"/>
    <w:rsid w:val="002018FB"/>
    <w:rsid w:val="002023C8"/>
    <w:rsid w:val="00202B96"/>
    <w:rsid w:val="002061A1"/>
    <w:rsid w:val="00206B2A"/>
    <w:rsid w:val="0021041D"/>
    <w:rsid w:val="00210734"/>
    <w:rsid w:val="00212876"/>
    <w:rsid w:val="0021340E"/>
    <w:rsid w:val="00213999"/>
    <w:rsid w:val="00213EAC"/>
    <w:rsid w:val="00216492"/>
    <w:rsid w:val="00220F07"/>
    <w:rsid w:val="002217E5"/>
    <w:rsid w:val="00221CC1"/>
    <w:rsid w:val="00222147"/>
    <w:rsid w:val="002224D1"/>
    <w:rsid w:val="00222ABD"/>
    <w:rsid w:val="002238FD"/>
    <w:rsid w:val="002249A2"/>
    <w:rsid w:val="00225AB7"/>
    <w:rsid w:val="0022624E"/>
    <w:rsid w:val="0022654F"/>
    <w:rsid w:val="00226622"/>
    <w:rsid w:val="0022688D"/>
    <w:rsid w:val="0022695F"/>
    <w:rsid w:val="00226DB3"/>
    <w:rsid w:val="00227F23"/>
    <w:rsid w:val="00230081"/>
    <w:rsid w:val="0023040A"/>
    <w:rsid w:val="00231DA9"/>
    <w:rsid w:val="0023406E"/>
    <w:rsid w:val="00234DF5"/>
    <w:rsid w:val="00234F59"/>
    <w:rsid w:val="00235A05"/>
    <w:rsid w:val="00236763"/>
    <w:rsid w:val="002370B8"/>
    <w:rsid w:val="00237C8E"/>
    <w:rsid w:val="00240047"/>
    <w:rsid w:val="00240A0C"/>
    <w:rsid w:val="00241376"/>
    <w:rsid w:val="002428BD"/>
    <w:rsid w:val="002436B7"/>
    <w:rsid w:val="0024382B"/>
    <w:rsid w:val="00243A28"/>
    <w:rsid w:val="00244117"/>
    <w:rsid w:val="00244E64"/>
    <w:rsid w:val="00246283"/>
    <w:rsid w:val="002463A4"/>
    <w:rsid w:val="00246700"/>
    <w:rsid w:val="002468D9"/>
    <w:rsid w:val="00246BE5"/>
    <w:rsid w:val="00251372"/>
    <w:rsid w:val="002548B3"/>
    <w:rsid w:val="00254C7B"/>
    <w:rsid w:val="00255EE7"/>
    <w:rsid w:val="00256669"/>
    <w:rsid w:val="0025680C"/>
    <w:rsid w:val="00257033"/>
    <w:rsid w:val="00257BB4"/>
    <w:rsid w:val="00257F57"/>
    <w:rsid w:val="002607B3"/>
    <w:rsid w:val="00262849"/>
    <w:rsid w:val="00262DD3"/>
    <w:rsid w:val="0026360A"/>
    <w:rsid w:val="00264DFC"/>
    <w:rsid w:val="0026529A"/>
    <w:rsid w:val="0026700C"/>
    <w:rsid w:val="00271139"/>
    <w:rsid w:val="0027205D"/>
    <w:rsid w:val="00273860"/>
    <w:rsid w:val="00273D95"/>
    <w:rsid w:val="00275141"/>
    <w:rsid w:val="00275D8B"/>
    <w:rsid w:val="00275EAD"/>
    <w:rsid w:val="00276746"/>
    <w:rsid w:val="00276E30"/>
    <w:rsid w:val="0028043D"/>
    <w:rsid w:val="0028079B"/>
    <w:rsid w:val="00281E6F"/>
    <w:rsid w:val="00282AE7"/>
    <w:rsid w:val="00287936"/>
    <w:rsid w:val="00287EC4"/>
    <w:rsid w:val="0029049E"/>
    <w:rsid w:val="00291426"/>
    <w:rsid w:val="00291623"/>
    <w:rsid w:val="0029258A"/>
    <w:rsid w:val="002926B7"/>
    <w:rsid w:val="002938ED"/>
    <w:rsid w:val="002938FD"/>
    <w:rsid w:val="002943EB"/>
    <w:rsid w:val="002A16C0"/>
    <w:rsid w:val="002A1E14"/>
    <w:rsid w:val="002A2DC9"/>
    <w:rsid w:val="002A3042"/>
    <w:rsid w:val="002A3ADB"/>
    <w:rsid w:val="002A3AF7"/>
    <w:rsid w:val="002A4CBA"/>
    <w:rsid w:val="002A54B3"/>
    <w:rsid w:val="002A5A65"/>
    <w:rsid w:val="002A60AD"/>
    <w:rsid w:val="002A7662"/>
    <w:rsid w:val="002A7C9F"/>
    <w:rsid w:val="002B179C"/>
    <w:rsid w:val="002B226D"/>
    <w:rsid w:val="002B2944"/>
    <w:rsid w:val="002B2C5F"/>
    <w:rsid w:val="002B3322"/>
    <w:rsid w:val="002B3D52"/>
    <w:rsid w:val="002B49DB"/>
    <w:rsid w:val="002B5870"/>
    <w:rsid w:val="002C14CC"/>
    <w:rsid w:val="002C3B72"/>
    <w:rsid w:val="002C3C48"/>
    <w:rsid w:val="002C3E6F"/>
    <w:rsid w:val="002C432B"/>
    <w:rsid w:val="002C44BF"/>
    <w:rsid w:val="002C4A01"/>
    <w:rsid w:val="002C5377"/>
    <w:rsid w:val="002C77A9"/>
    <w:rsid w:val="002D0B29"/>
    <w:rsid w:val="002D2B83"/>
    <w:rsid w:val="002D2FF3"/>
    <w:rsid w:val="002D312A"/>
    <w:rsid w:val="002D3EC8"/>
    <w:rsid w:val="002D493C"/>
    <w:rsid w:val="002D4A70"/>
    <w:rsid w:val="002D744C"/>
    <w:rsid w:val="002E4599"/>
    <w:rsid w:val="002E4DF8"/>
    <w:rsid w:val="002E51D2"/>
    <w:rsid w:val="002E55CE"/>
    <w:rsid w:val="002E675D"/>
    <w:rsid w:val="002E71E9"/>
    <w:rsid w:val="002E7212"/>
    <w:rsid w:val="002E762D"/>
    <w:rsid w:val="002E7A12"/>
    <w:rsid w:val="002F00C9"/>
    <w:rsid w:val="002F029C"/>
    <w:rsid w:val="002F15A2"/>
    <w:rsid w:val="002F4492"/>
    <w:rsid w:val="002F6ABD"/>
    <w:rsid w:val="002F7D71"/>
    <w:rsid w:val="0030097F"/>
    <w:rsid w:val="00302249"/>
    <w:rsid w:val="00303237"/>
    <w:rsid w:val="00303925"/>
    <w:rsid w:val="00303C1C"/>
    <w:rsid w:val="00304DFE"/>
    <w:rsid w:val="003054CD"/>
    <w:rsid w:val="0030709D"/>
    <w:rsid w:val="00307571"/>
    <w:rsid w:val="003075AD"/>
    <w:rsid w:val="0031084C"/>
    <w:rsid w:val="00310C3C"/>
    <w:rsid w:val="003113BD"/>
    <w:rsid w:val="00311447"/>
    <w:rsid w:val="00311EC6"/>
    <w:rsid w:val="00311F1B"/>
    <w:rsid w:val="003124BB"/>
    <w:rsid w:val="00312BE8"/>
    <w:rsid w:val="00315363"/>
    <w:rsid w:val="00315457"/>
    <w:rsid w:val="00321BD3"/>
    <w:rsid w:val="003258E2"/>
    <w:rsid w:val="00325F32"/>
    <w:rsid w:val="00327EE0"/>
    <w:rsid w:val="00330B92"/>
    <w:rsid w:val="003312BC"/>
    <w:rsid w:val="00331380"/>
    <w:rsid w:val="00331A2F"/>
    <w:rsid w:val="00333C43"/>
    <w:rsid w:val="00333D47"/>
    <w:rsid w:val="0033475B"/>
    <w:rsid w:val="0033708A"/>
    <w:rsid w:val="00337940"/>
    <w:rsid w:val="00337C41"/>
    <w:rsid w:val="00340C13"/>
    <w:rsid w:val="00341E6E"/>
    <w:rsid w:val="0034231C"/>
    <w:rsid w:val="003438ED"/>
    <w:rsid w:val="003450FD"/>
    <w:rsid w:val="003455C0"/>
    <w:rsid w:val="00346477"/>
    <w:rsid w:val="00347D40"/>
    <w:rsid w:val="0035030A"/>
    <w:rsid w:val="00350AEC"/>
    <w:rsid w:val="00353A3F"/>
    <w:rsid w:val="00353D5F"/>
    <w:rsid w:val="00355779"/>
    <w:rsid w:val="00355AC7"/>
    <w:rsid w:val="0035644D"/>
    <w:rsid w:val="00356DEE"/>
    <w:rsid w:val="00360C0C"/>
    <w:rsid w:val="003615E6"/>
    <w:rsid w:val="00362A4D"/>
    <w:rsid w:val="003638F6"/>
    <w:rsid w:val="00363A7E"/>
    <w:rsid w:val="003650EA"/>
    <w:rsid w:val="00365DEB"/>
    <w:rsid w:val="0036738F"/>
    <w:rsid w:val="00367BA4"/>
    <w:rsid w:val="00370181"/>
    <w:rsid w:val="003709A6"/>
    <w:rsid w:val="00370DC9"/>
    <w:rsid w:val="00371089"/>
    <w:rsid w:val="00371BCB"/>
    <w:rsid w:val="00372F2B"/>
    <w:rsid w:val="0037436F"/>
    <w:rsid w:val="00375A9B"/>
    <w:rsid w:val="00376DF9"/>
    <w:rsid w:val="0038003C"/>
    <w:rsid w:val="00380CDE"/>
    <w:rsid w:val="003810A8"/>
    <w:rsid w:val="00381609"/>
    <w:rsid w:val="00381CF9"/>
    <w:rsid w:val="00385D43"/>
    <w:rsid w:val="0038657F"/>
    <w:rsid w:val="003874C8"/>
    <w:rsid w:val="00387890"/>
    <w:rsid w:val="00387CAA"/>
    <w:rsid w:val="00387FE6"/>
    <w:rsid w:val="003905BD"/>
    <w:rsid w:val="00390C7F"/>
    <w:rsid w:val="003914DD"/>
    <w:rsid w:val="00391C68"/>
    <w:rsid w:val="003920FA"/>
    <w:rsid w:val="00395A52"/>
    <w:rsid w:val="003978B1"/>
    <w:rsid w:val="003A0199"/>
    <w:rsid w:val="003A118D"/>
    <w:rsid w:val="003A461D"/>
    <w:rsid w:val="003A4770"/>
    <w:rsid w:val="003A477C"/>
    <w:rsid w:val="003A6011"/>
    <w:rsid w:val="003A6175"/>
    <w:rsid w:val="003A6E84"/>
    <w:rsid w:val="003A737D"/>
    <w:rsid w:val="003B1D5F"/>
    <w:rsid w:val="003B2F1B"/>
    <w:rsid w:val="003B3C3A"/>
    <w:rsid w:val="003B413F"/>
    <w:rsid w:val="003B5005"/>
    <w:rsid w:val="003B511E"/>
    <w:rsid w:val="003B65D0"/>
    <w:rsid w:val="003B66E2"/>
    <w:rsid w:val="003C1844"/>
    <w:rsid w:val="003C2016"/>
    <w:rsid w:val="003C2020"/>
    <w:rsid w:val="003C3446"/>
    <w:rsid w:val="003C3800"/>
    <w:rsid w:val="003C3EB4"/>
    <w:rsid w:val="003C5C3A"/>
    <w:rsid w:val="003C61CC"/>
    <w:rsid w:val="003C6691"/>
    <w:rsid w:val="003C6D46"/>
    <w:rsid w:val="003C71AA"/>
    <w:rsid w:val="003C7FA2"/>
    <w:rsid w:val="003D11C7"/>
    <w:rsid w:val="003D357F"/>
    <w:rsid w:val="003D42D7"/>
    <w:rsid w:val="003D43AE"/>
    <w:rsid w:val="003D496A"/>
    <w:rsid w:val="003D496C"/>
    <w:rsid w:val="003D55A8"/>
    <w:rsid w:val="003D5B67"/>
    <w:rsid w:val="003D63F9"/>
    <w:rsid w:val="003E136E"/>
    <w:rsid w:val="003E2C40"/>
    <w:rsid w:val="003E3D09"/>
    <w:rsid w:val="003E3EC4"/>
    <w:rsid w:val="003E48AF"/>
    <w:rsid w:val="003E7F4A"/>
    <w:rsid w:val="003F15CC"/>
    <w:rsid w:val="003F2DB4"/>
    <w:rsid w:val="003F38A1"/>
    <w:rsid w:val="003F3C39"/>
    <w:rsid w:val="003F42AD"/>
    <w:rsid w:val="003F42DA"/>
    <w:rsid w:val="003F5A31"/>
    <w:rsid w:val="00400D11"/>
    <w:rsid w:val="00401C11"/>
    <w:rsid w:val="004063AF"/>
    <w:rsid w:val="00407540"/>
    <w:rsid w:val="0040782A"/>
    <w:rsid w:val="00407FD0"/>
    <w:rsid w:val="00411E87"/>
    <w:rsid w:val="004145D4"/>
    <w:rsid w:val="00414CE4"/>
    <w:rsid w:val="004154A7"/>
    <w:rsid w:val="004155F5"/>
    <w:rsid w:val="0042002F"/>
    <w:rsid w:val="004208A9"/>
    <w:rsid w:val="0042164E"/>
    <w:rsid w:val="00422CD0"/>
    <w:rsid w:val="00423684"/>
    <w:rsid w:val="00424F08"/>
    <w:rsid w:val="00425298"/>
    <w:rsid w:val="00425AEB"/>
    <w:rsid w:val="004265E3"/>
    <w:rsid w:val="00431912"/>
    <w:rsid w:val="00433CDE"/>
    <w:rsid w:val="004366A0"/>
    <w:rsid w:val="00437319"/>
    <w:rsid w:val="0044050E"/>
    <w:rsid w:val="00441A16"/>
    <w:rsid w:val="00441D84"/>
    <w:rsid w:val="00442F2D"/>
    <w:rsid w:val="0044475D"/>
    <w:rsid w:val="00445BCA"/>
    <w:rsid w:val="00450B08"/>
    <w:rsid w:val="0045118F"/>
    <w:rsid w:val="004516D4"/>
    <w:rsid w:val="004517CA"/>
    <w:rsid w:val="00452877"/>
    <w:rsid w:val="00456421"/>
    <w:rsid w:val="0045663E"/>
    <w:rsid w:val="00457FA0"/>
    <w:rsid w:val="00457FBF"/>
    <w:rsid w:val="004606C9"/>
    <w:rsid w:val="004621FE"/>
    <w:rsid w:val="00462A7B"/>
    <w:rsid w:val="00462BC1"/>
    <w:rsid w:val="00463CC5"/>
    <w:rsid w:val="004648C5"/>
    <w:rsid w:val="0046636E"/>
    <w:rsid w:val="00466EC9"/>
    <w:rsid w:val="00467341"/>
    <w:rsid w:val="00467514"/>
    <w:rsid w:val="00467FC8"/>
    <w:rsid w:val="004717B8"/>
    <w:rsid w:val="00472B6B"/>
    <w:rsid w:val="004753FE"/>
    <w:rsid w:val="00476439"/>
    <w:rsid w:val="00476ED8"/>
    <w:rsid w:val="00477CC1"/>
    <w:rsid w:val="00477D05"/>
    <w:rsid w:val="00477D2D"/>
    <w:rsid w:val="00481A9E"/>
    <w:rsid w:val="0048255E"/>
    <w:rsid w:val="00482BFF"/>
    <w:rsid w:val="0048311E"/>
    <w:rsid w:val="00483ADB"/>
    <w:rsid w:val="00483FA5"/>
    <w:rsid w:val="00484337"/>
    <w:rsid w:val="00485FBE"/>
    <w:rsid w:val="004876AD"/>
    <w:rsid w:val="0049116F"/>
    <w:rsid w:val="00492362"/>
    <w:rsid w:val="00494A95"/>
    <w:rsid w:val="0049549F"/>
    <w:rsid w:val="00495FDA"/>
    <w:rsid w:val="00496D1B"/>
    <w:rsid w:val="004A00D7"/>
    <w:rsid w:val="004A0173"/>
    <w:rsid w:val="004A2AB3"/>
    <w:rsid w:val="004A3B2B"/>
    <w:rsid w:val="004A43D0"/>
    <w:rsid w:val="004A525D"/>
    <w:rsid w:val="004A594F"/>
    <w:rsid w:val="004A622A"/>
    <w:rsid w:val="004A7414"/>
    <w:rsid w:val="004B0C19"/>
    <w:rsid w:val="004B0E43"/>
    <w:rsid w:val="004B1374"/>
    <w:rsid w:val="004B14E1"/>
    <w:rsid w:val="004B1F8C"/>
    <w:rsid w:val="004B35C6"/>
    <w:rsid w:val="004B3C14"/>
    <w:rsid w:val="004B3F0C"/>
    <w:rsid w:val="004B4C6C"/>
    <w:rsid w:val="004B4D77"/>
    <w:rsid w:val="004B520E"/>
    <w:rsid w:val="004B6D02"/>
    <w:rsid w:val="004B76D2"/>
    <w:rsid w:val="004B7FE6"/>
    <w:rsid w:val="004C0415"/>
    <w:rsid w:val="004C0788"/>
    <w:rsid w:val="004C0AC2"/>
    <w:rsid w:val="004C399C"/>
    <w:rsid w:val="004C3F8B"/>
    <w:rsid w:val="004C4F13"/>
    <w:rsid w:val="004D27A0"/>
    <w:rsid w:val="004D4649"/>
    <w:rsid w:val="004D5801"/>
    <w:rsid w:val="004D67A9"/>
    <w:rsid w:val="004D77CA"/>
    <w:rsid w:val="004D79B0"/>
    <w:rsid w:val="004E1BD6"/>
    <w:rsid w:val="004E1E67"/>
    <w:rsid w:val="004E206B"/>
    <w:rsid w:val="004E2A51"/>
    <w:rsid w:val="004E2C44"/>
    <w:rsid w:val="004E5FE5"/>
    <w:rsid w:val="004E728C"/>
    <w:rsid w:val="004E778E"/>
    <w:rsid w:val="004F08B2"/>
    <w:rsid w:val="004F2347"/>
    <w:rsid w:val="004F29E0"/>
    <w:rsid w:val="004F3491"/>
    <w:rsid w:val="004F3F46"/>
    <w:rsid w:val="004F50B6"/>
    <w:rsid w:val="004F60FC"/>
    <w:rsid w:val="004F72D3"/>
    <w:rsid w:val="004F749A"/>
    <w:rsid w:val="0050060D"/>
    <w:rsid w:val="00500D29"/>
    <w:rsid w:val="00501A10"/>
    <w:rsid w:val="00501C11"/>
    <w:rsid w:val="00501EFB"/>
    <w:rsid w:val="0050547C"/>
    <w:rsid w:val="0050550F"/>
    <w:rsid w:val="005055F4"/>
    <w:rsid w:val="0050634B"/>
    <w:rsid w:val="005071EF"/>
    <w:rsid w:val="00507C9A"/>
    <w:rsid w:val="00514BA6"/>
    <w:rsid w:val="00514F90"/>
    <w:rsid w:val="00515AC2"/>
    <w:rsid w:val="00515D39"/>
    <w:rsid w:val="00516BAD"/>
    <w:rsid w:val="005226B5"/>
    <w:rsid w:val="00522811"/>
    <w:rsid w:val="005233B3"/>
    <w:rsid w:val="00524178"/>
    <w:rsid w:val="00524F4A"/>
    <w:rsid w:val="0052562E"/>
    <w:rsid w:val="00525B4F"/>
    <w:rsid w:val="00525BC3"/>
    <w:rsid w:val="0053017B"/>
    <w:rsid w:val="0053100E"/>
    <w:rsid w:val="005324A5"/>
    <w:rsid w:val="0053415B"/>
    <w:rsid w:val="00534AAD"/>
    <w:rsid w:val="0053506E"/>
    <w:rsid w:val="005353C8"/>
    <w:rsid w:val="00535613"/>
    <w:rsid w:val="00536145"/>
    <w:rsid w:val="00536865"/>
    <w:rsid w:val="005411F0"/>
    <w:rsid w:val="00541F4A"/>
    <w:rsid w:val="00542E99"/>
    <w:rsid w:val="00543198"/>
    <w:rsid w:val="00543647"/>
    <w:rsid w:val="00543655"/>
    <w:rsid w:val="0054468C"/>
    <w:rsid w:val="00544704"/>
    <w:rsid w:val="00545D5C"/>
    <w:rsid w:val="005475B8"/>
    <w:rsid w:val="00550152"/>
    <w:rsid w:val="0055024F"/>
    <w:rsid w:val="00550BB2"/>
    <w:rsid w:val="00551382"/>
    <w:rsid w:val="0055309E"/>
    <w:rsid w:val="0055421F"/>
    <w:rsid w:val="00554DE7"/>
    <w:rsid w:val="00555014"/>
    <w:rsid w:val="005560BB"/>
    <w:rsid w:val="00556184"/>
    <w:rsid w:val="00556ECF"/>
    <w:rsid w:val="00560025"/>
    <w:rsid w:val="005609B3"/>
    <w:rsid w:val="0056159C"/>
    <w:rsid w:val="00563738"/>
    <w:rsid w:val="00564227"/>
    <w:rsid w:val="00565870"/>
    <w:rsid w:val="00566076"/>
    <w:rsid w:val="00566CE8"/>
    <w:rsid w:val="00566EE0"/>
    <w:rsid w:val="00567871"/>
    <w:rsid w:val="005703D3"/>
    <w:rsid w:val="00570F8C"/>
    <w:rsid w:val="00576B94"/>
    <w:rsid w:val="005776CD"/>
    <w:rsid w:val="005808C5"/>
    <w:rsid w:val="00582495"/>
    <w:rsid w:val="005827A0"/>
    <w:rsid w:val="00583F19"/>
    <w:rsid w:val="00584A7C"/>
    <w:rsid w:val="00584DD9"/>
    <w:rsid w:val="0058682B"/>
    <w:rsid w:val="00587CCC"/>
    <w:rsid w:val="0059178C"/>
    <w:rsid w:val="00591C4E"/>
    <w:rsid w:val="0059228F"/>
    <w:rsid w:val="00592CF8"/>
    <w:rsid w:val="005933D6"/>
    <w:rsid w:val="00595192"/>
    <w:rsid w:val="00597506"/>
    <w:rsid w:val="005A4A90"/>
    <w:rsid w:val="005A4C63"/>
    <w:rsid w:val="005A5F60"/>
    <w:rsid w:val="005B05DE"/>
    <w:rsid w:val="005B0BD2"/>
    <w:rsid w:val="005B190D"/>
    <w:rsid w:val="005B1BDB"/>
    <w:rsid w:val="005B1F41"/>
    <w:rsid w:val="005B4319"/>
    <w:rsid w:val="005B481B"/>
    <w:rsid w:val="005B5730"/>
    <w:rsid w:val="005B7185"/>
    <w:rsid w:val="005B7C0F"/>
    <w:rsid w:val="005C01F7"/>
    <w:rsid w:val="005C1BD7"/>
    <w:rsid w:val="005C3430"/>
    <w:rsid w:val="005C3D32"/>
    <w:rsid w:val="005C3DC0"/>
    <w:rsid w:val="005C5399"/>
    <w:rsid w:val="005C5CCD"/>
    <w:rsid w:val="005C6005"/>
    <w:rsid w:val="005C6060"/>
    <w:rsid w:val="005C6563"/>
    <w:rsid w:val="005D013A"/>
    <w:rsid w:val="005D0BCC"/>
    <w:rsid w:val="005D15F9"/>
    <w:rsid w:val="005D3144"/>
    <w:rsid w:val="005D46EE"/>
    <w:rsid w:val="005D4A57"/>
    <w:rsid w:val="005D6511"/>
    <w:rsid w:val="005D7CAD"/>
    <w:rsid w:val="005E1C0D"/>
    <w:rsid w:val="005E2789"/>
    <w:rsid w:val="005E2B46"/>
    <w:rsid w:val="005E2E7C"/>
    <w:rsid w:val="005E40F8"/>
    <w:rsid w:val="005E41EE"/>
    <w:rsid w:val="005E4BCA"/>
    <w:rsid w:val="005E4D4E"/>
    <w:rsid w:val="005E6F09"/>
    <w:rsid w:val="005E725F"/>
    <w:rsid w:val="005F119D"/>
    <w:rsid w:val="005F136E"/>
    <w:rsid w:val="005F1697"/>
    <w:rsid w:val="005F2506"/>
    <w:rsid w:val="005F2A28"/>
    <w:rsid w:val="005F55C2"/>
    <w:rsid w:val="005F5A87"/>
    <w:rsid w:val="00600B6B"/>
    <w:rsid w:val="00602F7C"/>
    <w:rsid w:val="00604126"/>
    <w:rsid w:val="00606A6F"/>
    <w:rsid w:val="00606ABE"/>
    <w:rsid w:val="00610108"/>
    <w:rsid w:val="00614CA5"/>
    <w:rsid w:val="00615FF3"/>
    <w:rsid w:val="006170E0"/>
    <w:rsid w:val="00617C47"/>
    <w:rsid w:val="0062047A"/>
    <w:rsid w:val="00622A9E"/>
    <w:rsid w:val="00623252"/>
    <w:rsid w:val="00623A7E"/>
    <w:rsid w:val="00625690"/>
    <w:rsid w:val="00626027"/>
    <w:rsid w:val="006262F3"/>
    <w:rsid w:val="006318C3"/>
    <w:rsid w:val="00634995"/>
    <w:rsid w:val="006349D9"/>
    <w:rsid w:val="00637B64"/>
    <w:rsid w:val="0064267C"/>
    <w:rsid w:val="00642BE7"/>
    <w:rsid w:val="006432D7"/>
    <w:rsid w:val="00650B30"/>
    <w:rsid w:val="0065181C"/>
    <w:rsid w:val="0065244B"/>
    <w:rsid w:val="00652B77"/>
    <w:rsid w:val="00652C6D"/>
    <w:rsid w:val="00652CA7"/>
    <w:rsid w:val="00653E53"/>
    <w:rsid w:val="00654246"/>
    <w:rsid w:val="006542AA"/>
    <w:rsid w:val="006549FA"/>
    <w:rsid w:val="006553FF"/>
    <w:rsid w:val="00655CDF"/>
    <w:rsid w:val="00657E33"/>
    <w:rsid w:val="00662B3C"/>
    <w:rsid w:val="00665417"/>
    <w:rsid w:val="00665C33"/>
    <w:rsid w:val="006666A6"/>
    <w:rsid w:val="0066690B"/>
    <w:rsid w:val="00666B1A"/>
    <w:rsid w:val="00666F82"/>
    <w:rsid w:val="0066704D"/>
    <w:rsid w:val="0066771F"/>
    <w:rsid w:val="0067119A"/>
    <w:rsid w:val="006720CF"/>
    <w:rsid w:val="006722BE"/>
    <w:rsid w:val="00672400"/>
    <w:rsid w:val="00672F11"/>
    <w:rsid w:val="00674278"/>
    <w:rsid w:val="006745D3"/>
    <w:rsid w:val="006747E9"/>
    <w:rsid w:val="00675827"/>
    <w:rsid w:val="00680FC1"/>
    <w:rsid w:val="0068130D"/>
    <w:rsid w:val="006817F4"/>
    <w:rsid w:val="00682685"/>
    <w:rsid w:val="00683364"/>
    <w:rsid w:val="00684BF7"/>
    <w:rsid w:val="00685266"/>
    <w:rsid w:val="006857AB"/>
    <w:rsid w:val="0068630B"/>
    <w:rsid w:val="006878C1"/>
    <w:rsid w:val="00691619"/>
    <w:rsid w:val="0069193E"/>
    <w:rsid w:val="00692D62"/>
    <w:rsid w:val="0069306B"/>
    <w:rsid w:val="00693D7D"/>
    <w:rsid w:val="00693E1F"/>
    <w:rsid w:val="00694C22"/>
    <w:rsid w:val="00696172"/>
    <w:rsid w:val="00696C47"/>
    <w:rsid w:val="00697ABA"/>
    <w:rsid w:val="00697E18"/>
    <w:rsid w:val="006A1BB8"/>
    <w:rsid w:val="006A21CB"/>
    <w:rsid w:val="006A2ED8"/>
    <w:rsid w:val="006A3A98"/>
    <w:rsid w:val="006A3F7F"/>
    <w:rsid w:val="006A4085"/>
    <w:rsid w:val="006A4481"/>
    <w:rsid w:val="006A4591"/>
    <w:rsid w:val="006A6421"/>
    <w:rsid w:val="006A6F7E"/>
    <w:rsid w:val="006B0EDB"/>
    <w:rsid w:val="006B16AE"/>
    <w:rsid w:val="006B190B"/>
    <w:rsid w:val="006B2271"/>
    <w:rsid w:val="006B2B96"/>
    <w:rsid w:val="006B3741"/>
    <w:rsid w:val="006B3B47"/>
    <w:rsid w:val="006B468A"/>
    <w:rsid w:val="006B77B0"/>
    <w:rsid w:val="006C2AF4"/>
    <w:rsid w:val="006C4928"/>
    <w:rsid w:val="006C7332"/>
    <w:rsid w:val="006D0666"/>
    <w:rsid w:val="006D06F0"/>
    <w:rsid w:val="006D0C16"/>
    <w:rsid w:val="006D1748"/>
    <w:rsid w:val="006D26F9"/>
    <w:rsid w:val="006D3C43"/>
    <w:rsid w:val="006D4729"/>
    <w:rsid w:val="006D5C59"/>
    <w:rsid w:val="006D6A5B"/>
    <w:rsid w:val="006E01C3"/>
    <w:rsid w:val="006E028F"/>
    <w:rsid w:val="006E107B"/>
    <w:rsid w:val="006E253E"/>
    <w:rsid w:val="006E33C9"/>
    <w:rsid w:val="006E4909"/>
    <w:rsid w:val="006E4C69"/>
    <w:rsid w:val="006F0371"/>
    <w:rsid w:val="006F0577"/>
    <w:rsid w:val="006F06EA"/>
    <w:rsid w:val="006F15F6"/>
    <w:rsid w:val="006F19A8"/>
    <w:rsid w:val="006F1F59"/>
    <w:rsid w:val="006F2EF5"/>
    <w:rsid w:val="006F3D7B"/>
    <w:rsid w:val="006F49A0"/>
    <w:rsid w:val="006F5369"/>
    <w:rsid w:val="006F64CF"/>
    <w:rsid w:val="00700237"/>
    <w:rsid w:val="007002DD"/>
    <w:rsid w:val="00701013"/>
    <w:rsid w:val="007019BB"/>
    <w:rsid w:val="0070378C"/>
    <w:rsid w:val="00704943"/>
    <w:rsid w:val="0070664A"/>
    <w:rsid w:val="00710CDA"/>
    <w:rsid w:val="00710F18"/>
    <w:rsid w:val="007124CE"/>
    <w:rsid w:val="0071333B"/>
    <w:rsid w:val="007137A0"/>
    <w:rsid w:val="00716257"/>
    <w:rsid w:val="00716C98"/>
    <w:rsid w:val="00717DD9"/>
    <w:rsid w:val="0072089D"/>
    <w:rsid w:val="00720C68"/>
    <w:rsid w:val="00721846"/>
    <w:rsid w:val="00724CBA"/>
    <w:rsid w:val="00725813"/>
    <w:rsid w:val="007263C9"/>
    <w:rsid w:val="00726693"/>
    <w:rsid w:val="007303F6"/>
    <w:rsid w:val="0073266F"/>
    <w:rsid w:val="007337C6"/>
    <w:rsid w:val="0073392A"/>
    <w:rsid w:val="007365EE"/>
    <w:rsid w:val="007368D8"/>
    <w:rsid w:val="00736C77"/>
    <w:rsid w:val="007375C9"/>
    <w:rsid w:val="00742003"/>
    <w:rsid w:val="007421B1"/>
    <w:rsid w:val="00742B9A"/>
    <w:rsid w:val="0074356D"/>
    <w:rsid w:val="00744F37"/>
    <w:rsid w:val="0074620F"/>
    <w:rsid w:val="00746FBB"/>
    <w:rsid w:val="00747807"/>
    <w:rsid w:val="00750303"/>
    <w:rsid w:val="00750FD5"/>
    <w:rsid w:val="007521B4"/>
    <w:rsid w:val="007522EC"/>
    <w:rsid w:val="0075352C"/>
    <w:rsid w:val="0075620E"/>
    <w:rsid w:val="007575D7"/>
    <w:rsid w:val="00760A80"/>
    <w:rsid w:val="00764586"/>
    <w:rsid w:val="00764EA0"/>
    <w:rsid w:val="00765E74"/>
    <w:rsid w:val="00767FCE"/>
    <w:rsid w:val="00770596"/>
    <w:rsid w:val="00770D55"/>
    <w:rsid w:val="00772A99"/>
    <w:rsid w:val="007732F5"/>
    <w:rsid w:val="00774789"/>
    <w:rsid w:val="00775F45"/>
    <w:rsid w:val="00776F0D"/>
    <w:rsid w:val="00780566"/>
    <w:rsid w:val="007818E2"/>
    <w:rsid w:val="00781958"/>
    <w:rsid w:val="00782B31"/>
    <w:rsid w:val="007839A4"/>
    <w:rsid w:val="00784538"/>
    <w:rsid w:val="00785C4D"/>
    <w:rsid w:val="00785C8D"/>
    <w:rsid w:val="00786BC4"/>
    <w:rsid w:val="007902C0"/>
    <w:rsid w:val="00791917"/>
    <w:rsid w:val="00792994"/>
    <w:rsid w:val="00795F82"/>
    <w:rsid w:val="007974E8"/>
    <w:rsid w:val="00797CDF"/>
    <w:rsid w:val="00797EC0"/>
    <w:rsid w:val="00797F10"/>
    <w:rsid w:val="007A2AB1"/>
    <w:rsid w:val="007A4B45"/>
    <w:rsid w:val="007A5641"/>
    <w:rsid w:val="007A6D06"/>
    <w:rsid w:val="007A715F"/>
    <w:rsid w:val="007B4E4E"/>
    <w:rsid w:val="007B60A1"/>
    <w:rsid w:val="007B7DAB"/>
    <w:rsid w:val="007C1CFE"/>
    <w:rsid w:val="007C2970"/>
    <w:rsid w:val="007C3ED2"/>
    <w:rsid w:val="007C3FD5"/>
    <w:rsid w:val="007C4164"/>
    <w:rsid w:val="007C4BF3"/>
    <w:rsid w:val="007C50DA"/>
    <w:rsid w:val="007C530E"/>
    <w:rsid w:val="007C550C"/>
    <w:rsid w:val="007C60AA"/>
    <w:rsid w:val="007C6D2B"/>
    <w:rsid w:val="007C7784"/>
    <w:rsid w:val="007D03BB"/>
    <w:rsid w:val="007D04EF"/>
    <w:rsid w:val="007D113A"/>
    <w:rsid w:val="007D1706"/>
    <w:rsid w:val="007D178F"/>
    <w:rsid w:val="007D30DB"/>
    <w:rsid w:val="007D46D3"/>
    <w:rsid w:val="007D4B2B"/>
    <w:rsid w:val="007D4D02"/>
    <w:rsid w:val="007D5FB0"/>
    <w:rsid w:val="007D7B03"/>
    <w:rsid w:val="007E2599"/>
    <w:rsid w:val="007E25F5"/>
    <w:rsid w:val="007E352B"/>
    <w:rsid w:val="007E45DE"/>
    <w:rsid w:val="007E6A1C"/>
    <w:rsid w:val="007E7DE2"/>
    <w:rsid w:val="007E7F03"/>
    <w:rsid w:val="007F12E1"/>
    <w:rsid w:val="007F1A09"/>
    <w:rsid w:val="007F2EEE"/>
    <w:rsid w:val="007F3246"/>
    <w:rsid w:val="007F56D2"/>
    <w:rsid w:val="007F6CF0"/>
    <w:rsid w:val="007F7F77"/>
    <w:rsid w:val="00800344"/>
    <w:rsid w:val="00802CCE"/>
    <w:rsid w:val="008031F9"/>
    <w:rsid w:val="00803896"/>
    <w:rsid w:val="00803BBC"/>
    <w:rsid w:val="00804654"/>
    <w:rsid w:val="008053A9"/>
    <w:rsid w:val="008062F6"/>
    <w:rsid w:val="00806C90"/>
    <w:rsid w:val="00807539"/>
    <w:rsid w:val="00807E62"/>
    <w:rsid w:val="00810152"/>
    <w:rsid w:val="008103BA"/>
    <w:rsid w:val="00810430"/>
    <w:rsid w:val="008118CD"/>
    <w:rsid w:val="008128A6"/>
    <w:rsid w:val="00813056"/>
    <w:rsid w:val="00814F9E"/>
    <w:rsid w:val="00815F6B"/>
    <w:rsid w:val="008203B7"/>
    <w:rsid w:val="008213A9"/>
    <w:rsid w:val="00824068"/>
    <w:rsid w:val="008269A2"/>
    <w:rsid w:val="00827685"/>
    <w:rsid w:val="008313C1"/>
    <w:rsid w:val="008323EA"/>
    <w:rsid w:val="008324B8"/>
    <w:rsid w:val="008339A0"/>
    <w:rsid w:val="00833A63"/>
    <w:rsid w:val="008343B9"/>
    <w:rsid w:val="008355DF"/>
    <w:rsid w:val="00835C0B"/>
    <w:rsid w:val="008404AE"/>
    <w:rsid w:val="00843963"/>
    <w:rsid w:val="00843E7D"/>
    <w:rsid w:val="00844597"/>
    <w:rsid w:val="008450B7"/>
    <w:rsid w:val="00847542"/>
    <w:rsid w:val="00847ADA"/>
    <w:rsid w:val="00850936"/>
    <w:rsid w:val="0085220E"/>
    <w:rsid w:val="00854C1B"/>
    <w:rsid w:val="00854EFD"/>
    <w:rsid w:val="0085578F"/>
    <w:rsid w:val="008627FB"/>
    <w:rsid w:val="008630B9"/>
    <w:rsid w:val="00863133"/>
    <w:rsid w:val="00865AFB"/>
    <w:rsid w:val="008672C2"/>
    <w:rsid w:val="00867714"/>
    <w:rsid w:val="00867E99"/>
    <w:rsid w:val="00870E72"/>
    <w:rsid w:val="00871F3E"/>
    <w:rsid w:val="00873442"/>
    <w:rsid w:val="00873DFC"/>
    <w:rsid w:val="00874139"/>
    <w:rsid w:val="00874B40"/>
    <w:rsid w:val="0088230D"/>
    <w:rsid w:val="0088254C"/>
    <w:rsid w:val="00882EDC"/>
    <w:rsid w:val="0088370A"/>
    <w:rsid w:val="00883E52"/>
    <w:rsid w:val="00883FDE"/>
    <w:rsid w:val="00884C09"/>
    <w:rsid w:val="008852EE"/>
    <w:rsid w:val="00887380"/>
    <w:rsid w:val="00887F1C"/>
    <w:rsid w:val="00890030"/>
    <w:rsid w:val="0089125D"/>
    <w:rsid w:val="0089178A"/>
    <w:rsid w:val="00891FB1"/>
    <w:rsid w:val="008936F9"/>
    <w:rsid w:val="008958C0"/>
    <w:rsid w:val="00896667"/>
    <w:rsid w:val="00896F94"/>
    <w:rsid w:val="008A0D1F"/>
    <w:rsid w:val="008A1D44"/>
    <w:rsid w:val="008A45D7"/>
    <w:rsid w:val="008A5095"/>
    <w:rsid w:val="008A5115"/>
    <w:rsid w:val="008A53BC"/>
    <w:rsid w:val="008A7C43"/>
    <w:rsid w:val="008B0F55"/>
    <w:rsid w:val="008B16C6"/>
    <w:rsid w:val="008B3334"/>
    <w:rsid w:val="008B493A"/>
    <w:rsid w:val="008B5ABD"/>
    <w:rsid w:val="008B71A7"/>
    <w:rsid w:val="008B7961"/>
    <w:rsid w:val="008C17E0"/>
    <w:rsid w:val="008C1D39"/>
    <w:rsid w:val="008C3326"/>
    <w:rsid w:val="008D197B"/>
    <w:rsid w:val="008D3295"/>
    <w:rsid w:val="008D3D22"/>
    <w:rsid w:val="008D3FEF"/>
    <w:rsid w:val="008D4BBA"/>
    <w:rsid w:val="008D5478"/>
    <w:rsid w:val="008D54EA"/>
    <w:rsid w:val="008D65CB"/>
    <w:rsid w:val="008D7C9C"/>
    <w:rsid w:val="008E06B4"/>
    <w:rsid w:val="008E0BF6"/>
    <w:rsid w:val="008E1833"/>
    <w:rsid w:val="008E1A75"/>
    <w:rsid w:val="008E1CFB"/>
    <w:rsid w:val="008E4724"/>
    <w:rsid w:val="008E5F92"/>
    <w:rsid w:val="008E6884"/>
    <w:rsid w:val="008E7225"/>
    <w:rsid w:val="008E79D9"/>
    <w:rsid w:val="008E7E15"/>
    <w:rsid w:val="008F0E5D"/>
    <w:rsid w:val="008F3FAB"/>
    <w:rsid w:val="008F4425"/>
    <w:rsid w:val="008F5181"/>
    <w:rsid w:val="008F59BE"/>
    <w:rsid w:val="008F61FB"/>
    <w:rsid w:val="008F6528"/>
    <w:rsid w:val="009003AA"/>
    <w:rsid w:val="0090094A"/>
    <w:rsid w:val="0090231E"/>
    <w:rsid w:val="0090348D"/>
    <w:rsid w:val="0090387B"/>
    <w:rsid w:val="00903F99"/>
    <w:rsid w:val="009045B1"/>
    <w:rsid w:val="009052CF"/>
    <w:rsid w:val="00907636"/>
    <w:rsid w:val="009100AC"/>
    <w:rsid w:val="009108FB"/>
    <w:rsid w:val="0091459E"/>
    <w:rsid w:val="00914F6A"/>
    <w:rsid w:val="00916756"/>
    <w:rsid w:val="009169D9"/>
    <w:rsid w:val="009179D0"/>
    <w:rsid w:val="0092122B"/>
    <w:rsid w:val="009214D0"/>
    <w:rsid w:val="00921A67"/>
    <w:rsid w:val="0092274F"/>
    <w:rsid w:val="009250E0"/>
    <w:rsid w:val="009278FA"/>
    <w:rsid w:val="00927D70"/>
    <w:rsid w:val="009304B8"/>
    <w:rsid w:val="009317B5"/>
    <w:rsid w:val="00932E39"/>
    <w:rsid w:val="00936D42"/>
    <w:rsid w:val="00941C5D"/>
    <w:rsid w:val="00942BE4"/>
    <w:rsid w:val="00942C11"/>
    <w:rsid w:val="00953873"/>
    <w:rsid w:val="00954260"/>
    <w:rsid w:val="00954F47"/>
    <w:rsid w:val="009551E9"/>
    <w:rsid w:val="00955229"/>
    <w:rsid w:val="0095581C"/>
    <w:rsid w:val="00957045"/>
    <w:rsid w:val="00960927"/>
    <w:rsid w:val="00961591"/>
    <w:rsid w:val="00962200"/>
    <w:rsid w:val="00962697"/>
    <w:rsid w:val="00962C88"/>
    <w:rsid w:val="00963A4F"/>
    <w:rsid w:val="00964822"/>
    <w:rsid w:val="00965404"/>
    <w:rsid w:val="009662F5"/>
    <w:rsid w:val="00967478"/>
    <w:rsid w:val="009674BD"/>
    <w:rsid w:val="00972EDE"/>
    <w:rsid w:val="0097305E"/>
    <w:rsid w:val="0097385B"/>
    <w:rsid w:val="00974118"/>
    <w:rsid w:val="00975258"/>
    <w:rsid w:val="00977912"/>
    <w:rsid w:val="009810F2"/>
    <w:rsid w:val="009819B0"/>
    <w:rsid w:val="00982B89"/>
    <w:rsid w:val="00984508"/>
    <w:rsid w:val="009849C9"/>
    <w:rsid w:val="009851A6"/>
    <w:rsid w:val="009859D3"/>
    <w:rsid w:val="00985DAB"/>
    <w:rsid w:val="00985F18"/>
    <w:rsid w:val="009865FC"/>
    <w:rsid w:val="0098688E"/>
    <w:rsid w:val="00990466"/>
    <w:rsid w:val="00990649"/>
    <w:rsid w:val="0099085E"/>
    <w:rsid w:val="00990C7C"/>
    <w:rsid w:val="00991182"/>
    <w:rsid w:val="00991395"/>
    <w:rsid w:val="00991F51"/>
    <w:rsid w:val="00993326"/>
    <w:rsid w:val="00995052"/>
    <w:rsid w:val="00997EB8"/>
    <w:rsid w:val="009A0F5E"/>
    <w:rsid w:val="009A0F80"/>
    <w:rsid w:val="009A4801"/>
    <w:rsid w:val="009A4BEF"/>
    <w:rsid w:val="009A7A14"/>
    <w:rsid w:val="009A7DAD"/>
    <w:rsid w:val="009B0557"/>
    <w:rsid w:val="009B3428"/>
    <w:rsid w:val="009B3CE4"/>
    <w:rsid w:val="009B635C"/>
    <w:rsid w:val="009B6469"/>
    <w:rsid w:val="009B7BEB"/>
    <w:rsid w:val="009C0EB3"/>
    <w:rsid w:val="009C1108"/>
    <w:rsid w:val="009C1A79"/>
    <w:rsid w:val="009C3492"/>
    <w:rsid w:val="009C519C"/>
    <w:rsid w:val="009C53D3"/>
    <w:rsid w:val="009C6B30"/>
    <w:rsid w:val="009C6D2F"/>
    <w:rsid w:val="009D0B88"/>
    <w:rsid w:val="009D5279"/>
    <w:rsid w:val="009D5946"/>
    <w:rsid w:val="009D7A93"/>
    <w:rsid w:val="009E082C"/>
    <w:rsid w:val="009E0858"/>
    <w:rsid w:val="009E2777"/>
    <w:rsid w:val="009E33F7"/>
    <w:rsid w:val="009E4E62"/>
    <w:rsid w:val="009E5DB3"/>
    <w:rsid w:val="009E5DCC"/>
    <w:rsid w:val="009E5ECE"/>
    <w:rsid w:val="009E7224"/>
    <w:rsid w:val="009F012C"/>
    <w:rsid w:val="009F06E2"/>
    <w:rsid w:val="009F45D2"/>
    <w:rsid w:val="00A01504"/>
    <w:rsid w:val="00A015BB"/>
    <w:rsid w:val="00A028EA"/>
    <w:rsid w:val="00A032C3"/>
    <w:rsid w:val="00A03A5B"/>
    <w:rsid w:val="00A061AB"/>
    <w:rsid w:val="00A1001B"/>
    <w:rsid w:val="00A10A2D"/>
    <w:rsid w:val="00A10B6C"/>
    <w:rsid w:val="00A125DA"/>
    <w:rsid w:val="00A13103"/>
    <w:rsid w:val="00A1504A"/>
    <w:rsid w:val="00A174B6"/>
    <w:rsid w:val="00A176E4"/>
    <w:rsid w:val="00A17C76"/>
    <w:rsid w:val="00A20339"/>
    <w:rsid w:val="00A2046B"/>
    <w:rsid w:val="00A20694"/>
    <w:rsid w:val="00A222A7"/>
    <w:rsid w:val="00A2239B"/>
    <w:rsid w:val="00A22820"/>
    <w:rsid w:val="00A22E10"/>
    <w:rsid w:val="00A23574"/>
    <w:rsid w:val="00A2464F"/>
    <w:rsid w:val="00A24A61"/>
    <w:rsid w:val="00A24E2E"/>
    <w:rsid w:val="00A27756"/>
    <w:rsid w:val="00A30447"/>
    <w:rsid w:val="00A31BC9"/>
    <w:rsid w:val="00A3283C"/>
    <w:rsid w:val="00A3328E"/>
    <w:rsid w:val="00A35C0C"/>
    <w:rsid w:val="00A3631D"/>
    <w:rsid w:val="00A37533"/>
    <w:rsid w:val="00A37851"/>
    <w:rsid w:val="00A433E4"/>
    <w:rsid w:val="00A44C4A"/>
    <w:rsid w:val="00A44D3B"/>
    <w:rsid w:val="00A45E10"/>
    <w:rsid w:val="00A46CBC"/>
    <w:rsid w:val="00A47089"/>
    <w:rsid w:val="00A47BC5"/>
    <w:rsid w:val="00A47DCB"/>
    <w:rsid w:val="00A50CA0"/>
    <w:rsid w:val="00A53FC3"/>
    <w:rsid w:val="00A53FD5"/>
    <w:rsid w:val="00A541CB"/>
    <w:rsid w:val="00A55043"/>
    <w:rsid w:val="00A55E5D"/>
    <w:rsid w:val="00A5616C"/>
    <w:rsid w:val="00A5628C"/>
    <w:rsid w:val="00A56711"/>
    <w:rsid w:val="00A5760C"/>
    <w:rsid w:val="00A60742"/>
    <w:rsid w:val="00A60D33"/>
    <w:rsid w:val="00A6258E"/>
    <w:rsid w:val="00A62F51"/>
    <w:rsid w:val="00A64274"/>
    <w:rsid w:val="00A652DF"/>
    <w:rsid w:val="00A70583"/>
    <w:rsid w:val="00A70E6F"/>
    <w:rsid w:val="00A71397"/>
    <w:rsid w:val="00A71592"/>
    <w:rsid w:val="00A718E3"/>
    <w:rsid w:val="00A71A54"/>
    <w:rsid w:val="00A7205A"/>
    <w:rsid w:val="00A747EF"/>
    <w:rsid w:val="00A77A6D"/>
    <w:rsid w:val="00A81D0A"/>
    <w:rsid w:val="00A81FD8"/>
    <w:rsid w:val="00A82577"/>
    <w:rsid w:val="00A82C47"/>
    <w:rsid w:val="00A8351D"/>
    <w:rsid w:val="00A83A0B"/>
    <w:rsid w:val="00A85179"/>
    <w:rsid w:val="00A86761"/>
    <w:rsid w:val="00A87D48"/>
    <w:rsid w:val="00A9019F"/>
    <w:rsid w:val="00A908ED"/>
    <w:rsid w:val="00A92465"/>
    <w:rsid w:val="00A92C9E"/>
    <w:rsid w:val="00A92E67"/>
    <w:rsid w:val="00A92F7C"/>
    <w:rsid w:val="00A9336B"/>
    <w:rsid w:val="00A94586"/>
    <w:rsid w:val="00A94864"/>
    <w:rsid w:val="00AA0464"/>
    <w:rsid w:val="00AA1128"/>
    <w:rsid w:val="00AA5947"/>
    <w:rsid w:val="00AA6EF2"/>
    <w:rsid w:val="00AB06B6"/>
    <w:rsid w:val="00AB105E"/>
    <w:rsid w:val="00AB2BB5"/>
    <w:rsid w:val="00AB322D"/>
    <w:rsid w:val="00AB3658"/>
    <w:rsid w:val="00AB663B"/>
    <w:rsid w:val="00AB6823"/>
    <w:rsid w:val="00AB7C49"/>
    <w:rsid w:val="00AC09D2"/>
    <w:rsid w:val="00AC0BA9"/>
    <w:rsid w:val="00AC1208"/>
    <w:rsid w:val="00AC2D15"/>
    <w:rsid w:val="00AC3745"/>
    <w:rsid w:val="00AC478D"/>
    <w:rsid w:val="00AC5137"/>
    <w:rsid w:val="00AC5BA1"/>
    <w:rsid w:val="00AC5F0A"/>
    <w:rsid w:val="00AC6153"/>
    <w:rsid w:val="00AC689A"/>
    <w:rsid w:val="00AC6EE6"/>
    <w:rsid w:val="00AC74FD"/>
    <w:rsid w:val="00AC78C3"/>
    <w:rsid w:val="00AD12B1"/>
    <w:rsid w:val="00AD4C3A"/>
    <w:rsid w:val="00AD5F0A"/>
    <w:rsid w:val="00AD68DE"/>
    <w:rsid w:val="00AD6AC4"/>
    <w:rsid w:val="00AD73C0"/>
    <w:rsid w:val="00AE3451"/>
    <w:rsid w:val="00AE3FE6"/>
    <w:rsid w:val="00AE43BE"/>
    <w:rsid w:val="00AE4AA3"/>
    <w:rsid w:val="00AE4C2B"/>
    <w:rsid w:val="00AE4F70"/>
    <w:rsid w:val="00AE6D88"/>
    <w:rsid w:val="00AE74FE"/>
    <w:rsid w:val="00AF0229"/>
    <w:rsid w:val="00AF03A3"/>
    <w:rsid w:val="00AF0D06"/>
    <w:rsid w:val="00AF1489"/>
    <w:rsid w:val="00AF2434"/>
    <w:rsid w:val="00AF2615"/>
    <w:rsid w:val="00AF2706"/>
    <w:rsid w:val="00AF2FDA"/>
    <w:rsid w:val="00AF30DE"/>
    <w:rsid w:val="00AF3F50"/>
    <w:rsid w:val="00B00FFC"/>
    <w:rsid w:val="00B01B1D"/>
    <w:rsid w:val="00B04A22"/>
    <w:rsid w:val="00B04C24"/>
    <w:rsid w:val="00B05C0F"/>
    <w:rsid w:val="00B06272"/>
    <w:rsid w:val="00B06895"/>
    <w:rsid w:val="00B06A74"/>
    <w:rsid w:val="00B071BA"/>
    <w:rsid w:val="00B14D4A"/>
    <w:rsid w:val="00B1635A"/>
    <w:rsid w:val="00B170F8"/>
    <w:rsid w:val="00B2109F"/>
    <w:rsid w:val="00B214C5"/>
    <w:rsid w:val="00B25DCB"/>
    <w:rsid w:val="00B268F3"/>
    <w:rsid w:val="00B27420"/>
    <w:rsid w:val="00B276DE"/>
    <w:rsid w:val="00B27F68"/>
    <w:rsid w:val="00B3176F"/>
    <w:rsid w:val="00B32C6E"/>
    <w:rsid w:val="00B3327B"/>
    <w:rsid w:val="00B333E5"/>
    <w:rsid w:val="00B33C0E"/>
    <w:rsid w:val="00B34503"/>
    <w:rsid w:val="00B349BB"/>
    <w:rsid w:val="00B35421"/>
    <w:rsid w:val="00B3663B"/>
    <w:rsid w:val="00B36EC7"/>
    <w:rsid w:val="00B3726E"/>
    <w:rsid w:val="00B4096E"/>
    <w:rsid w:val="00B41142"/>
    <w:rsid w:val="00B41791"/>
    <w:rsid w:val="00B426C9"/>
    <w:rsid w:val="00B436E9"/>
    <w:rsid w:val="00B445BE"/>
    <w:rsid w:val="00B44BCD"/>
    <w:rsid w:val="00B45241"/>
    <w:rsid w:val="00B5025F"/>
    <w:rsid w:val="00B50308"/>
    <w:rsid w:val="00B5179B"/>
    <w:rsid w:val="00B519AE"/>
    <w:rsid w:val="00B52617"/>
    <w:rsid w:val="00B52BC7"/>
    <w:rsid w:val="00B55351"/>
    <w:rsid w:val="00B553BD"/>
    <w:rsid w:val="00B557BC"/>
    <w:rsid w:val="00B578D5"/>
    <w:rsid w:val="00B602DB"/>
    <w:rsid w:val="00B61962"/>
    <w:rsid w:val="00B61A84"/>
    <w:rsid w:val="00B624DF"/>
    <w:rsid w:val="00B62F55"/>
    <w:rsid w:val="00B64486"/>
    <w:rsid w:val="00B6456F"/>
    <w:rsid w:val="00B649D0"/>
    <w:rsid w:val="00B64EBB"/>
    <w:rsid w:val="00B65CB2"/>
    <w:rsid w:val="00B66DF4"/>
    <w:rsid w:val="00B70772"/>
    <w:rsid w:val="00B72196"/>
    <w:rsid w:val="00B73BBD"/>
    <w:rsid w:val="00B76138"/>
    <w:rsid w:val="00B80126"/>
    <w:rsid w:val="00B810A2"/>
    <w:rsid w:val="00B817DB"/>
    <w:rsid w:val="00B82018"/>
    <w:rsid w:val="00B82467"/>
    <w:rsid w:val="00B84B07"/>
    <w:rsid w:val="00B84B9D"/>
    <w:rsid w:val="00B86089"/>
    <w:rsid w:val="00B861E4"/>
    <w:rsid w:val="00B865EB"/>
    <w:rsid w:val="00B91CD4"/>
    <w:rsid w:val="00B92535"/>
    <w:rsid w:val="00B94282"/>
    <w:rsid w:val="00B94B26"/>
    <w:rsid w:val="00B95C49"/>
    <w:rsid w:val="00B963FA"/>
    <w:rsid w:val="00B96541"/>
    <w:rsid w:val="00BA1EBA"/>
    <w:rsid w:val="00BA392F"/>
    <w:rsid w:val="00BA500A"/>
    <w:rsid w:val="00BA51D6"/>
    <w:rsid w:val="00BA5724"/>
    <w:rsid w:val="00BA69D0"/>
    <w:rsid w:val="00BA6CE4"/>
    <w:rsid w:val="00BB220F"/>
    <w:rsid w:val="00BB357A"/>
    <w:rsid w:val="00BB35B5"/>
    <w:rsid w:val="00BB3771"/>
    <w:rsid w:val="00BB5927"/>
    <w:rsid w:val="00BC1F59"/>
    <w:rsid w:val="00BC355C"/>
    <w:rsid w:val="00BC5364"/>
    <w:rsid w:val="00BC622D"/>
    <w:rsid w:val="00BC730F"/>
    <w:rsid w:val="00BC7CDF"/>
    <w:rsid w:val="00BD0737"/>
    <w:rsid w:val="00BD0958"/>
    <w:rsid w:val="00BD136E"/>
    <w:rsid w:val="00BD1C2D"/>
    <w:rsid w:val="00BD29EF"/>
    <w:rsid w:val="00BD3D8D"/>
    <w:rsid w:val="00BD4C92"/>
    <w:rsid w:val="00BD5214"/>
    <w:rsid w:val="00BD551A"/>
    <w:rsid w:val="00BD664D"/>
    <w:rsid w:val="00BD719A"/>
    <w:rsid w:val="00BD798C"/>
    <w:rsid w:val="00BE3AFE"/>
    <w:rsid w:val="00BE4DB9"/>
    <w:rsid w:val="00BE7E0B"/>
    <w:rsid w:val="00BF030F"/>
    <w:rsid w:val="00BF170D"/>
    <w:rsid w:val="00BF5912"/>
    <w:rsid w:val="00BF6BCD"/>
    <w:rsid w:val="00BF7391"/>
    <w:rsid w:val="00C01098"/>
    <w:rsid w:val="00C03822"/>
    <w:rsid w:val="00C04DE2"/>
    <w:rsid w:val="00C0696E"/>
    <w:rsid w:val="00C06C4D"/>
    <w:rsid w:val="00C076A9"/>
    <w:rsid w:val="00C07D09"/>
    <w:rsid w:val="00C102AB"/>
    <w:rsid w:val="00C1039C"/>
    <w:rsid w:val="00C112B6"/>
    <w:rsid w:val="00C1143C"/>
    <w:rsid w:val="00C13840"/>
    <w:rsid w:val="00C145AE"/>
    <w:rsid w:val="00C14DBB"/>
    <w:rsid w:val="00C152F2"/>
    <w:rsid w:val="00C16D4B"/>
    <w:rsid w:val="00C1734B"/>
    <w:rsid w:val="00C20C47"/>
    <w:rsid w:val="00C252B3"/>
    <w:rsid w:val="00C26508"/>
    <w:rsid w:val="00C27FDA"/>
    <w:rsid w:val="00C27FDB"/>
    <w:rsid w:val="00C312F6"/>
    <w:rsid w:val="00C3227B"/>
    <w:rsid w:val="00C33E9C"/>
    <w:rsid w:val="00C34646"/>
    <w:rsid w:val="00C34AEB"/>
    <w:rsid w:val="00C3645F"/>
    <w:rsid w:val="00C37893"/>
    <w:rsid w:val="00C37E70"/>
    <w:rsid w:val="00C40B08"/>
    <w:rsid w:val="00C4201E"/>
    <w:rsid w:val="00C42F29"/>
    <w:rsid w:val="00C4321D"/>
    <w:rsid w:val="00C43CED"/>
    <w:rsid w:val="00C46645"/>
    <w:rsid w:val="00C46B0C"/>
    <w:rsid w:val="00C46FC0"/>
    <w:rsid w:val="00C51497"/>
    <w:rsid w:val="00C518E4"/>
    <w:rsid w:val="00C52237"/>
    <w:rsid w:val="00C523DF"/>
    <w:rsid w:val="00C52B53"/>
    <w:rsid w:val="00C53A83"/>
    <w:rsid w:val="00C61396"/>
    <w:rsid w:val="00C61D88"/>
    <w:rsid w:val="00C62767"/>
    <w:rsid w:val="00C6389B"/>
    <w:rsid w:val="00C638A7"/>
    <w:rsid w:val="00C6394B"/>
    <w:rsid w:val="00C64DD3"/>
    <w:rsid w:val="00C64F45"/>
    <w:rsid w:val="00C6546A"/>
    <w:rsid w:val="00C660DE"/>
    <w:rsid w:val="00C66737"/>
    <w:rsid w:val="00C708C0"/>
    <w:rsid w:val="00C70A5D"/>
    <w:rsid w:val="00C71AB6"/>
    <w:rsid w:val="00C72233"/>
    <w:rsid w:val="00C73443"/>
    <w:rsid w:val="00C751E1"/>
    <w:rsid w:val="00C75849"/>
    <w:rsid w:val="00C76BD6"/>
    <w:rsid w:val="00C77E82"/>
    <w:rsid w:val="00C77F18"/>
    <w:rsid w:val="00C81373"/>
    <w:rsid w:val="00C81988"/>
    <w:rsid w:val="00C822D7"/>
    <w:rsid w:val="00C8319C"/>
    <w:rsid w:val="00C84EB8"/>
    <w:rsid w:val="00C85275"/>
    <w:rsid w:val="00C85BC8"/>
    <w:rsid w:val="00C91ABC"/>
    <w:rsid w:val="00C9323B"/>
    <w:rsid w:val="00C94905"/>
    <w:rsid w:val="00C94E61"/>
    <w:rsid w:val="00C954CF"/>
    <w:rsid w:val="00C97D42"/>
    <w:rsid w:val="00CA313E"/>
    <w:rsid w:val="00CA7386"/>
    <w:rsid w:val="00CA7FF5"/>
    <w:rsid w:val="00CB011F"/>
    <w:rsid w:val="00CB0148"/>
    <w:rsid w:val="00CB1894"/>
    <w:rsid w:val="00CB1B66"/>
    <w:rsid w:val="00CB24E7"/>
    <w:rsid w:val="00CB33D1"/>
    <w:rsid w:val="00CB37BC"/>
    <w:rsid w:val="00CB3B96"/>
    <w:rsid w:val="00CB43D3"/>
    <w:rsid w:val="00CB4A83"/>
    <w:rsid w:val="00CB7732"/>
    <w:rsid w:val="00CC0ADB"/>
    <w:rsid w:val="00CC112A"/>
    <w:rsid w:val="00CC1707"/>
    <w:rsid w:val="00CC1B1E"/>
    <w:rsid w:val="00CC20A0"/>
    <w:rsid w:val="00CC20B5"/>
    <w:rsid w:val="00CC21A0"/>
    <w:rsid w:val="00CC23D7"/>
    <w:rsid w:val="00CC256F"/>
    <w:rsid w:val="00CC43A0"/>
    <w:rsid w:val="00CC4745"/>
    <w:rsid w:val="00CC5794"/>
    <w:rsid w:val="00CD1206"/>
    <w:rsid w:val="00CD4B99"/>
    <w:rsid w:val="00CD555D"/>
    <w:rsid w:val="00CD6FA0"/>
    <w:rsid w:val="00CD7B9D"/>
    <w:rsid w:val="00CD7E75"/>
    <w:rsid w:val="00CE0E76"/>
    <w:rsid w:val="00CE0F64"/>
    <w:rsid w:val="00CE1E84"/>
    <w:rsid w:val="00CE2610"/>
    <w:rsid w:val="00CE2CB4"/>
    <w:rsid w:val="00CE39CC"/>
    <w:rsid w:val="00CE5065"/>
    <w:rsid w:val="00CE5675"/>
    <w:rsid w:val="00CE656F"/>
    <w:rsid w:val="00CE6793"/>
    <w:rsid w:val="00CE70E2"/>
    <w:rsid w:val="00CF0A71"/>
    <w:rsid w:val="00CF0E0E"/>
    <w:rsid w:val="00CF0EBB"/>
    <w:rsid w:val="00CF2964"/>
    <w:rsid w:val="00CF3354"/>
    <w:rsid w:val="00CF3E16"/>
    <w:rsid w:val="00CF426C"/>
    <w:rsid w:val="00CF4BB1"/>
    <w:rsid w:val="00CF4C96"/>
    <w:rsid w:val="00CF6605"/>
    <w:rsid w:val="00CF6B5E"/>
    <w:rsid w:val="00CF6DF8"/>
    <w:rsid w:val="00D00C1D"/>
    <w:rsid w:val="00D011C2"/>
    <w:rsid w:val="00D017BA"/>
    <w:rsid w:val="00D052AA"/>
    <w:rsid w:val="00D053A8"/>
    <w:rsid w:val="00D05DE7"/>
    <w:rsid w:val="00D077FD"/>
    <w:rsid w:val="00D10C10"/>
    <w:rsid w:val="00D112B6"/>
    <w:rsid w:val="00D12B03"/>
    <w:rsid w:val="00D1381F"/>
    <w:rsid w:val="00D1638F"/>
    <w:rsid w:val="00D1799E"/>
    <w:rsid w:val="00D22FF1"/>
    <w:rsid w:val="00D2337E"/>
    <w:rsid w:val="00D240FB"/>
    <w:rsid w:val="00D251C0"/>
    <w:rsid w:val="00D2580B"/>
    <w:rsid w:val="00D263CD"/>
    <w:rsid w:val="00D27C86"/>
    <w:rsid w:val="00D3071D"/>
    <w:rsid w:val="00D30C62"/>
    <w:rsid w:val="00D313BB"/>
    <w:rsid w:val="00D32EBF"/>
    <w:rsid w:val="00D36769"/>
    <w:rsid w:val="00D40246"/>
    <w:rsid w:val="00D4159E"/>
    <w:rsid w:val="00D4385C"/>
    <w:rsid w:val="00D500F2"/>
    <w:rsid w:val="00D50D57"/>
    <w:rsid w:val="00D5116A"/>
    <w:rsid w:val="00D52BD5"/>
    <w:rsid w:val="00D533AB"/>
    <w:rsid w:val="00D550CC"/>
    <w:rsid w:val="00D56833"/>
    <w:rsid w:val="00D570FA"/>
    <w:rsid w:val="00D572B7"/>
    <w:rsid w:val="00D5788D"/>
    <w:rsid w:val="00D619B3"/>
    <w:rsid w:val="00D623ED"/>
    <w:rsid w:val="00D6281D"/>
    <w:rsid w:val="00D641F7"/>
    <w:rsid w:val="00D64467"/>
    <w:rsid w:val="00D70113"/>
    <w:rsid w:val="00D72059"/>
    <w:rsid w:val="00D74E93"/>
    <w:rsid w:val="00D75053"/>
    <w:rsid w:val="00D758AB"/>
    <w:rsid w:val="00D76F26"/>
    <w:rsid w:val="00D77DFA"/>
    <w:rsid w:val="00D80352"/>
    <w:rsid w:val="00D80433"/>
    <w:rsid w:val="00D822CD"/>
    <w:rsid w:val="00D8241F"/>
    <w:rsid w:val="00D83CCB"/>
    <w:rsid w:val="00D856A5"/>
    <w:rsid w:val="00D85AAB"/>
    <w:rsid w:val="00D938CE"/>
    <w:rsid w:val="00D946FF"/>
    <w:rsid w:val="00D965B7"/>
    <w:rsid w:val="00D96716"/>
    <w:rsid w:val="00D9689C"/>
    <w:rsid w:val="00D977F2"/>
    <w:rsid w:val="00D97CE4"/>
    <w:rsid w:val="00DA098A"/>
    <w:rsid w:val="00DA1CBF"/>
    <w:rsid w:val="00DA2545"/>
    <w:rsid w:val="00DA2CB6"/>
    <w:rsid w:val="00DA3295"/>
    <w:rsid w:val="00DA4A3F"/>
    <w:rsid w:val="00DB101E"/>
    <w:rsid w:val="00DB3684"/>
    <w:rsid w:val="00DB4002"/>
    <w:rsid w:val="00DB4342"/>
    <w:rsid w:val="00DB6933"/>
    <w:rsid w:val="00DC066B"/>
    <w:rsid w:val="00DC2484"/>
    <w:rsid w:val="00DC3231"/>
    <w:rsid w:val="00DC3B04"/>
    <w:rsid w:val="00DC488E"/>
    <w:rsid w:val="00DD01A9"/>
    <w:rsid w:val="00DD12B3"/>
    <w:rsid w:val="00DD1F3C"/>
    <w:rsid w:val="00DD3697"/>
    <w:rsid w:val="00DD4092"/>
    <w:rsid w:val="00DD4102"/>
    <w:rsid w:val="00DD5109"/>
    <w:rsid w:val="00DD5D79"/>
    <w:rsid w:val="00DD5FFC"/>
    <w:rsid w:val="00DD6315"/>
    <w:rsid w:val="00DD78E5"/>
    <w:rsid w:val="00DE0E82"/>
    <w:rsid w:val="00DE2142"/>
    <w:rsid w:val="00DE42E7"/>
    <w:rsid w:val="00DF1F7D"/>
    <w:rsid w:val="00DF59BA"/>
    <w:rsid w:val="00DF78F9"/>
    <w:rsid w:val="00E001EC"/>
    <w:rsid w:val="00E00AC8"/>
    <w:rsid w:val="00E01345"/>
    <w:rsid w:val="00E04A55"/>
    <w:rsid w:val="00E05353"/>
    <w:rsid w:val="00E053BA"/>
    <w:rsid w:val="00E062BF"/>
    <w:rsid w:val="00E063E3"/>
    <w:rsid w:val="00E07CEB"/>
    <w:rsid w:val="00E11852"/>
    <w:rsid w:val="00E11A9D"/>
    <w:rsid w:val="00E11DFA"/>
    <w:rsid w:val="00E1202D"/>
    <w:rsid w:val="00E12159"/>
    <w:rsid w:val="00E123C1"/>
    <w:rsid w:val="00E12BA4"/>
    <w:rsid w:val="00E12D92"/>
    <w:rsid w:val="00E136D6"/>
    <w:rsid w:val="00E15E64"/>
    <w:rsid w:val="00E174E3"/>
    <w:rsid w:val="00E202C1"/>
    <w:rsid w:val="00E22BA1"/>
    <w:rsid w:val="00E23B11"/>
    <w:rsid w:val="00E23EC3"/>
    <w:rsid w:val="00E246A3"/>
    <w:rsid w:val="00E26504"/>
    <w:rsid w:val="00E26A3F"/>
    <w:rsid w:val="00E30D4B"/>
    <w:rsid w:val="00E3174E"/>
    <w:rsid w:val="00E31A7A"/>
    <w:rsid w:val="00E31BE8"/>
    <w:rsid w:val="00E329C5"/>
    <w:rsid w:val="00E32CA1"/>
    <w:rsid w:val="00E35299"/>
    <w:rsid w:val="00E3590F"/>
    <w:rsid w:val="00E35E60"/>
    <w:rsid w:val="00E36AA3"/>
    <w:rsid w:val="00E37E27"/>
    <w:rsid w:val="00E40889"/>
    <w:rsid w:val="00E40FFE"/>
    <w:rsid w:val="00E41BFF"/>
    <w:rsid w:val="00E42023"/>
    <w:rsid w:val="00E4296E"/>
    <w:rsid w:val="00E43831"/>
    <w:rsid w:val="00E44865"/>
    <w:rsid w:val="00E44E99"/>
    <w:rsid w:val="00E450B4"/>
    <w:rsid w:val="00E454D3"/>
    <w:rsid w:val="00E45B03"/>
    <w:rsid w:val="00E45CBB"/>
    <w:rsid w:val="00E47176"/>
    <w:rsid w:val="00E47983"/>
    <w:rsid w:val="00E479D1"/>
    <w:rsid w:val="00E47CFB"/>
    <w:rsid w:val="00E50130"/>
    <w:rsid w:val="00E53231"/>
    <w:rsid w:val="00E54442"/>
    <w:rsid w:val="00E545E8"/>
    <w:rsid w:val="00E55A1F"/>
    <w:rsid w:val="00E5667B"/>
    <w:rsid w:val="00E568E7"/>
    <w:rsid w:val="00E57106"/>
    <w:rsid w:val="00E64BC5"/>
    <w:rsid w:val="00E66FDB"/>
    <w:rsid w:val="00E70BE5"/>
    <w:rsid w:val="00E73128"/>
    <w:rsid w:val="00E7554B"/>
    <w:rsid w:val="00E7596D"/>
    <w:rsid w:val="00E765B1"/>
    <w:rsid w:val="00E77881"/>
    <w:rsid w:val="00E80479"/>
    <w:rsid w:val="00E804C8"/>
    <w:rsid w:val="00E8064A"/>
    <w:rsid w:val="00E810DE"/>
    <w:rsid w:val="00E81F28"/>
    <w:rsid w:val="00E81F95"/>
    <w:rsid w:val="00E828FB"/>
    <w:rsid w:val="00E84D25"/>
    <w:rsid w:val="00E84D86"/>
    <w:rsid w:val="00E853E6"/>
    <w:rsid w:val="00E85A92"/>
    <w:rsid w:val="00E8616F"/>
    <w:rsid w:val="00E8696C"/>
    <w:rsid w:val="00E879C8"/>
    <w:rsid w:val="00E90A8C"/>
    <w:rsid w:val="00E912E6"/>
    <w:rsid w:val="00E93626"/>
    <w:rsid w:val="00E939E9"/>
    <w:rsid w:val="00E93D53"/>
    <w:rsid w:val="00E940A7"/>
    <w:rsid w:val="00E949C3"/>
    <w:rsid w:val="00E94A1A"/>
    <w:rsid w:val="00E95004"/>
    <w:rsid w:val="00E95140"/>
    <w:rsid w:val="00E96D80"/>
    <w:rsid w:val="00E97097"/>
    <w:rsid w:val="00E97DBD"/>
    <w:rsid w:val="00EA0062"/>
    <w:rsid w:val="00EA0978"/>
    <w:rsid w:val="00EA152E"/>
    <w:rsid w:val="00EA2C9D"/>
    <w:rsid w:val="00EA305A"/>
    <w:rsid w:val="00EA32AE"/>
    <w:rsid w:val="00EA66A2"/>
    <w:rsid w:val="00EA689A"/>
    <w:rsid w:val="00EA69E2"/>
    <w:rsid w:val="00EB0BD3"/>
    <w:rsid w:val="00EB3748"/>
    <w:rsid w:val="00EB3E0C"/>
    <w:rsid w:val="00EB4142"/>
    <w:rsid w:val="00EB4463"/>
    <w:rsid w:val="00EB4C1F"/>
    <w:rsid w:val="00EC0CC6"/>
    <w:rsid w:val="00EC23AA"/>
    <w:rsid w:val="00EC3292"/>
    <w:rsid w:val="00EC4564"/>
    <w:rsid w:val="00EC5A35"/>
    <w:rsid w:val="00EC6DE8"/>
    <w:rsid w:val="00ED0919"/>
    <w:rsid w:val="00ED2B0B"/>
    <w:rsid w:val="00ED2D13"/>
    <w:rsid w:val="00ED3758"/>
    <w:rsid w:val="00ED3DBC"/>
    <w:rsid w:val="00ED4364"/>
    <w:rsid w:val="00ED602D"/>
    <w:rsid w:val="00ED62DF"/>
    <w:rsid w:val="00ED6E03"/>
    <w:rsid w:val="00ED735F"/>
    <w:rsid w:val="00EE0054"/>
    <w:rsid w:val="00EE3371"/>
    <w:rsid w:val="00EE3393"/>
    <w:rsid w:val="00EE3DE7"/>
    <w:rsid w:val="00EE4F49"/>
    <w:rsid w:val="00EE7123"/>
    <w:rsid w:val="00EE718A"/>
    <w:rsid w:val="00EF07E1"/>
    <w:rsid w:val="00EF08C6"/>
    <w:rsid w:val="00EF31DD"/>
    <w:rsid w:val="00EF390B"/>
    <w:rsid w:val="00EF3BB0"/>
    <w:rsid w:val="00EF4223"/>
    <w:rsid w:val="00EF4B67"/>
    <w:rsid w:val="00EF62E5"/>
    <w:rsid w:val="00F00056"/>
    <w:rsid w:val="00F0116E"/>
    <w:rsid w:val="00F017BD"/>
    <w:rsid w:val="00F028B7"/>
    <w:rsid w:val="00F031F6"/>
    <w:rsid w:val="00F04FE3"/>
    <w:rsid w:val="00F0606B"/>
    <w:rsid w:val="00F068BC"/>
    <w:rsid w:val="00F07519"/>
    <w:rsid w:val="00F07841"/>
    <w:rsid w:val="00F07ECA"/>
    <w:rsid w:val="00F116AB"/>
    <w:rsid w:val="00F1214A"/>
    <w:rsid w:val="00F12524"/>
    <w:rsid w:val="00F125C4"/>
    <w:rsid w:val="00F12CCF"/>
    <w:rsid w:val="00F12E6E"/>
    <w:rsid w:val="00F135A5"/>
    <w:rsid w:val="00F174D1"/>
    <w:rsid w:val="00F17F64"/>
    <w:rsid w:val="00F211DB"/>
    <w:rsid w:val="00F22CF7"/>
    <w:rsid w:val="00F23259"/>
    <w:rsid w:val="00F2549B"/>
    <w:rsid w:val="00F315F9"/>
    <w:rsid w:val="00F32269"/>
    <w:rsid w:val="00F32CBF"/>
    <w:rsid w:val="00F40504"/>
    <w:rsid w:val="00F40A2C"/>
    <w:rsid w:val="00F413A6"/>
    <w:rsid w:val="00F416B9"/>
    <w:rsid w:val="00F42F55"/>
    <w:rsid w:val="00F4347E"/>
    <w:rsid w:val="00F43BB3"/>
    <w:rsid w:val="00F45070"/>
    <w:rsid w:val="00F45D95"/>
    <w:rsid w:val="00F47193"/>
    <w:rsid w:val="00F476FD"/>
    <w:rsid w:val="00F4776D"/>
    <w:rsid w:val="00F50E4E"/>
    <w:rsid w:val="00F51988"/>
    <w:rsid w:val="00F52F62"/>
    <w:rsid w:val="00F5323E"/>
    <w:rsid w:val="00F53AD8"/>
    <w:rsid w:val="00F568EB"/>
    <w:rsid w:val="00F5749E"/>
    <w:rsid w:val="00F61378"/>
    <w:rsid w:val="00F6249B"/>
    <w:rsid w:val="00F64080"/>
    <w:rsid w:val="00F65024"/>
    <w:rsid w:val="00F7107A"/>
    <w:rsid w:val="00F7129D"/>
    <w:rsid w:val="00F72942"/>
    <w:rsid w:val="00F73775"/>
    <w:rsid w:val="00F738E3"/>
    <w:rsid w:val="00F73F14"/>
    <w:rsid w:val="00F744F4"/>
    <w:rsid w:val="00F81041"/>
    <w:rsid w:val="00F81F1F"/>
    <w:rsid w:val="00F82C0A"/>
    <w:rsid w:val="00F82DAE"/>
    <w:rsid w:val="00F8346B"/>
    <w:rsid w:val="00F83CAA"/>
    <w:rsid w:val="00F8462F"/>
    <w:rsid w:val="00F86190"/>
    <w:rsid w:val="00F90522"/>
    <w:rsid w:val="00F91F2D"/>
    <w:rsid w:val="00F92A55"/>
    <w:rsid w:val="00F9546B"/>
    <w:rsid w:val="00F9559D"/>
    <w:rsid w:val="00F962E5"/>
    <w:rsid w:val="00F97A0B"/>
    <w:rsid w:val="00FA27B0"/>
    <w:rsid w:val="00FA35B7"/>
    <w:rsid w:val="00FA3784"/>
    <w:rsid w:val="00FA38C6"/>
    <w:rsid w:val="00FA38D2"/>
    <w:rsid w:val="00FA3A75"/>
    <w:rsid w:val="00FA6E3A"/>
    <w:rsid w:val="00FB0452"/>
    <w:rsid w:val="00FB2C1A"/>
    <w:rsid w:val="00FB612E"/>
    <w:rsid w:val="00FB713E"/>
    <w:rsid w:val="00FB75D3"/>
    <w:rsid w:val="00FC00FE"/>
    <w:rsid w:val="00FC21F5"/>
    <w:rsid w:val="00FC2768"/>
    <w:rsid w:val="00FC423F"/>
    <w:rsid w:val="00FC5E3C"/>
    <w:rsid w:val="00FC5F90"/>
    <w:rsid w:val="00FC63DA"/>
    <w:rsid w:val="00FC68CB"/>
    <w:rsid w:val="00FC7CAD"/>
    <w:rsid w:val="00FD13EA"/>
    <w:rsid w:val="00FD1489"/>
    <w:rsid w:val="00FD5AEE"/>
    <w:rsid w:val="00FD5B06"/>
    <w:rsid w:val="00FD5BA3"/>
    <w:rsid w:val="00FE25C1"/>
    <w:rsid w:val="00FE4678"/>
    <w:rsid w:val="00FE4B51"/>
    <w:rsid w:val="00FE676E"/>
    <w:rsid w:val="00FF04B1"/>
    <w:rsid w:val="00FF1097"/>
    <w:rsid w:val="00FF1671"/>
    <w:rsid w:val="00FF1D34"/>
    <w:rsid w:val="00FF2BB6"/>
    <w:rsid w:val="00FF5799"/>
    <w:rsid w:val="00FF6BF7"/>
    <w:rsid w:val="00FF7088"/>
    <w:rsid w:val="00FF7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45117D1B"/>
  <w15:chartTrackingRefBased/>
  <w15:docId w15:val="{63C50603-8DA2-436C-9448-64AD376C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note text" w:qFormat="1"/>
    <w:lsdException w:name="annotation text" w:uiPriority="99" w:qFormat="1"/>
    <w:lsdException w:name="footer" w:uiPriority="99"/>
    <w:lsdException w:name="caption" w:qFormat="1"/>
    <w:lsdException w:name="footnote reference" w:uiPriority="99" w:qFormat="1"/>
    <w:lsdException w:name="annotation reference" w:uiPriority="99" w:qFormat="1"/>
    <w:lsdException w:name="Title" w:qFormat="1"/>
    <w:lsdException w:name="Default Paragraph Font" w:uiPriority="1"/>
    <w:lsdException w:name="Body Text" w:uiPriority="99"/>
    <w:lsdException w:name="Body Text Indent" w:uiPriority="99"/>
    <w:lsdException w:name="Subtitle" w:uiPriority="99"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1235E1"/>
    <w:pPr>
      <w:ind w:firstLine="709"/>
      <w:jc w:val="both"/>
    </w:pPr>
    <w:rPr>
      <w:sz w:val="24"/>
      <w:szCs w:val="24"/>
    </w:rPr>
  </w:style>
  <w:style w:type="paragraph" w:styleId="10">
    <w:name w:val="heading 1"/>
    <w:aliases w:val="H1,Chapter Headline"/>
    <w:basedOn w:val="a8"/>
    <w:next w:val="a7"/>
    <w:link w:val="13"/>
    <w:qFormat/>
    <w:rsid w:val="00E940A7"/>
    <w:pPr>
      <w:numPr>
        <w:numId w:val="11"/>
      </w:numPr>
      <w:spacing w:before="240" w:after="240"/>
      <w:outlineLvl w:val="0"/>
    </w:pPr>
    <w:rPr>
      <w:b/>
    </w:rPr>
  </w:style>
  <w:style w:type="paragraph" w:styleId="22">
    <w:name w:val="heading 2"/>
    <w:basedOn w:val="a7"/>
    <w:next w:val="a7"/>
    <w:link w:val="24"/>
    <w:uiPriority w:val="9"/>
    <w:qFormat/>
    <w:rsid w:val="006A6421"/>
    <w:pPr>
      <w:numPr>
        <w:ilvl w:val="1"/>
        <w:numId w:val="4"/>
      </w:numPr>
      <w:outlineLvl w:val="1"/>
    </w:pPr>
  </w:style>
  <w:style w:type="paragraph" w:styleId="32">
    <w:name w:val="heading 3"/>
    <w:basedOn w:val="a7"/>
    <w:next w:val="a7"/>
    <w:link w:val="33"/>
    <w:uiPriority w:val="9"/>
    <w:qFormat/>
    <w:rsid w:val="006A6421"/>
    <w:pPr>
      <w:keepNext/>
      <w:numPr>
        <w:ilvl w:val="2"/>
        <w:numId w:val="4"/>
      </w:numPr>
      <w:outlineLvl w:val="2"/>
    </w:pPr>
  </w:style>
  <w:style w:type="paragraph" w:styleId="40">
    <w:name w:val="heading 4"/>
    <w:basedOn w:val="a7"/>
    <w:next w:val="a7"/>
    <w:link w:val="41"/>
    <w:uiPriority w:val="9"/>
    <w:qFormat/>
    <w:rsid w:val="006A6421"/>
    <w:pPr>
      <w:keepNext/>
      <w:numPr>
        <w:ilvl w:val="3"/>
        <w:numId w:val="4"/>
      </w:numPr>
      <w:tabs>
        <w:tab w:val="left" w:pos="1134"/>
      </w:tabs>
      <w:outlineLvl w:val="3"/>
    </w:pPr>
    <w:rPr>
      <w:lang w:val="en-US"/>
    </w:rPr>
  </w:style>
  <w:style w:type="paragraph" w:styleId="5">
    <w:name w:val="heading 5"/>
    <w:basedOn w:val="a7"/>
    <w:next w:val="a7"/>
    <w:link w:val="50"/>
    <w:uiPriority w:val="9"/>
    <w:qFormat/>
    <w:rsid w:val="006A6421"/>
    <w:pPr>
      <w:outlineLvl w:val="4"/>
    </w:pPr>
  </w:style>
  <w:style w:type="paragraph" w:styleId="6">
    <w:name w:val="heading 6"/>
    <w:basedOn w:val="a7"/>
    <w:next w:val="a7"/>
    <w:link w:val="60"/>
    <w:uiPriority w:val="9"/>
    <w:qFormat/>
    <w:rsid w:val="006A6421"/>
    <w:pPr>
      <w:outlineLvl w:val="5"/>
    </w:pPr>
  </w:style>
  <w:style w:type="paragraph" w:styleId="7">
    <w:name w:val="heading 7"/>
    <w:basedOn w:val="a7"/>
    <w:next w:val="a7"/>
    <w:link w:val="70"/>
    <w:autoRedefine/>
    <w:uiPriority w:val="9"/>
    <w:qFormat/>
    <w:rsid w:val="006A6421"/>
    <w:pPr>
      <w:tabs>
        <w:tab w:val="num" w:pos="1701"/>
      </w:tabs>
      <w:spacing w:before="240" w:after="60"/>
      <w:ind w:left="6741" w:hanging="720"/>
      <w:outlineLvl w:val="6"/>
    </w:pPr>
    <w:rPr>
      <w:rFonts w:ascii="Arial" w:hAnsi="Arial" w:cs="Arial"/>
      <w:sz w:val="22"/>
      <w:szCs w:val="22"/>
    </w:rPr>
  </w:style>
  <w:style w:type="paragraph" w:styleId="8">
    <w:name w:val="heading 8"/>
    <w:basedOn w:val="a7"/>
    <w:next w:val="a7"/>
    <w:link w:val="80"/>
    <w:autoRedefine/>
    <w:uiPriority w:val="9"/>
    <w:qFormat/>
    <w:rsid w:val="008269A2"/>
    <w:pPr>
      <w:tabs>
        <w:tab w:val="num" w:pos="1701"/>
      </w:tabs>
      <w:outlineLvl w:val="7"/>
    </w:pPr>
    <w:rPr>
      <w:rFonts w:ascii="Arial" w:hAnsi="Arial" w:cs="Arial"/>
      <w:i/>
      <w:iCs/>
      <w:sz w:val="22"/>
      <w:szCs w:val="22"/>
    </w:rPr>
  </w:style>
  <w:style w:type="paragraph" w:styleId="9">
    <w:name w:val="heading 9"/>
    <w:basedOn w:val="a7"/>
    <w:next w:val="a7"/>
    <w:link w:val="90"/>
    <w:uiPriority w:val="9"/>
    <w:qFormat/>
    <w:rsid w:val="006A6421"/>
    <w:pPr>
      <w:outlineLvl w:val="8"/>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c">
    <w:name w:val="Шапка_Тит_Листа"/>
    <w:basedOn w:val="a7"/>
    <w:rsid w:val="006A6421"/>
    <w:pPr>
      <w:jc w:val="center"/>
    </w:pPr>
    <w:rPr>
      <w:b/>
      <w:bCs/>
      <w:sz w:val="28"/>
      <w:szCs w:val="28"/>
    </w:rPr>
  </w:style>
  <w:style w:type="paragraph" w:customStyle="1" w:styleId="ad">
    <w:name w:val="Заголовок_Тит_Лист"/>
    <w:basedOn w:val="a7"/>
    <w:rsid w:val="006A6421"/>
    <w:pPr>
      <w:tabs>
        <w:tab w:val="left" w:pos="0"/>
      </w:tabs>
      <w:jc w:val="center"/>
    </w:pPr>
    <w:rPr>
      <w:b/>
      <w:bCs/>
      <w:caps/>
      <w:sz w:val="28"/>
      <w:szCs w:val="28"/>
    </w:rPr>
  </w:style>
  <w:style w:type="paragraph" w:customStyle="1" w:styleId="ae">
    <w:name w:val="Подзаголовок_Тит_Лист"/>
    <w:basedOn w:val="a7"/>
    <w:rsid w:val="006A6421"/>
    <w:pPr>
      <w:jc w:val="center"/>
    </w:pPr>
    <w:rPr>
      <w:b/>
      <w:bCs/>
      <w:sz w:val="28"/>
      <w:szCs w:val="28"/>
    </w:rPr>
  </w:style>
  <w:style w:type="paragraph" w:styleId="42">
    <w:name w:val="toc 4"/>
    <w:basedOn w:val="a7"/>
    <w:next w:val="a7"/>
    <w:autoRedefine/>
    <w:semiHidden/>
    <w:rsid w:val="006A6421"/>
    <w:pPr>
      <w:tabs>
        <w:tab w:val="left" w:pos="2127"/>
        <w:tab w:val="right" w:leader="dot" w:pos="10195"/>
      </w:tabs>
      <w:ind w:left="2127" w:hanging="993"/>
    </w:pPr>
    <w:rPr>
      <w:noProof/>
    </w:rPr>
  </w:style>
  <w:style w:type="paragraph" w:styleId="af">
    <w:name w:val="header"/>
    <w:basedOn w:val="a7"/>
    <w:link w:val="af0"/>
    <w:rsid w:val="006A6421"/>
    <w:pPr>
      <w:tabs>
        <w:tab w:val="center" w:pos="4153"/>
        <w:tab w:val="right" w:pos="8306"/>
      </w:tabs>
      <w:jc w:val="center"/>
    </w:pPr>
    <w:rPr>
      <w:color w:val="808080"/>
      <w:sz w:val="18"/>
      <w:szCs w:val="18"/>
    </w:rPr>
  </w:style>
  <w:style w:type="paragraph" w:styleId="14">
    <w:name w:val="toc 1"/>
    <w:basedOn w:val="a7"/>
    <w:next w:val="a7"/>
    <w:autoRedefine/>
    <w:uiPriority w:val="39"/>
    <w:rsid w:val="006B3B47"/>
    <w:pPr>
      <w:tabs>
        <w:tab w:val="left" w:pos="0"/>
        <w:tab w:val="right" w:leader="dot" w:pos="9072"/>
      </w:tabs>
      <w:spacing w:after="120"/>
      <w:ind w:firstLine="0"/>
    </w:pPr>
    <w:rPr>
      <w:noProof/>
    </w:rPr>
  </w:style>
  <w:style w:type="paragraph" w:styleId="af1">
    <w:name w:val="footer"/>
    <w:basedOn w:val="a7"/>
    <w:link w:val="af2"/>
    <w:uiPriority w:val="99"/>
    <w:rsid w:val="006A6421"/>
    <w:pPr>
      <w:tabs>
        <w:tab w:val="center" w:pos="4844"/>
        <w:tab w:val="right" w:pos="9689"/>
      </w:tabs>
    </w:pPr>
  </w:style>
  <w:style w:type="paragraph" w:customStyle="1" w:styleId="af3">
    <w:name w:val="Термин"/>
    <w:basedOn w:val="a7"/>
    <w:rsid w:val="006A6421"/>
    <w:pPr>
      <w:spacing w:before="180"/>
    </w:pPr>
  </w:style>
  <w:style w:type="paragraph" w:styleId="25">
    <w:name w:val="toc 2"/>
    <w:basedOn w:val="a7"/>
    <w:next w:val="a7"/>
    <w:autoRedefine/>
    <w:semiHidden/>
    <w:rsid w:val="006A6421"/>
    <w:pPr>
      <w:tabs>
        <w:tab w:val="left" w:pos="993"/>
        <w:tab w:val="left" w:pos="1418"/>
        <w:tab w:val="right" w:leader="dot" w:pos="10195"/>
      </w:tabs>
      <w:ind w:left="992" w:hanging="567"/>
    </w:pPr>
    <w:rPr>
      <w:noProof/>
    </w:rPr>
  </w:style>
  <w:style w:type="paragraph" w:customStyle="1" w:styleId="af4">
    <w:name w:val="Методич_Указания"/>
    <w:basedOn w:val="a7"/>
    <w:link w:val="af5"/>
    <w:rsid w:val="006A6421"/>
    <w:rPr>
      <w:color w:val="0000FF"/>
      <w:sz w:val="22"/>
      <w:szCs w:val="22"/>
      <w:u w:val="single"/>
    </w:rPr>
  </w:style>
  <w:style w:type="paragraph" w:customStyle="1" w:styleId="af6">
    <w:name w:val="Приложение"/>
    <w:basedOn w:val="10"/>
    <w:link w:val="af7"/>
    <w:rsid w:val="006A6421"/>
    <w:pPr>
      <w:numPr>
        <w:numId w:val="0"/>
      </w:numPr>
      <w:jc w:val="right"/>
    </w:pPr>
  </w:style>
  <w:style w:type="paragraph" w:styleId="34">
    <w:name w:val="toc 3"/>
    <w:basedOn w:val="a7"/>
    <w:next w:val="a7"/>
    <w:autoRedefine/>
    <w:semiHidden/>
    <w:rsid w:val="006A6421"/>
    <w:pPr>
      <w:tabs>
        <w:tab w:val="left" w:pos="1418"/>
        <w:tab w:val="right" w:leader="dot" w:pos="10195"/>
      </w:tabs>
      <w:ind w:left="1418" w:hanging="709"/>
    </w:pPr>
    <w:rPr>
      <w:noProof/>
    </w:rPr>
  </w:style>
  <w:style w:type="character" w:styleId="af8">
    <w:name w:val="footnote reference"/>
    <w:aliases w:val="сноска,Table_Footnote_last Знак Знак Знак Знак2,Текст сноски Знак1 Знак Знак Знак Знак2,Текст сноски Знак Знак Знак Знак Знак Знак2,Знак Зна,Текст сноски Знак1 Знак Знак2,Текст сноски Знак Знак Знак Знак2,Знак сноски 1,Знак сноски-FN"/>
    <w:uiPriority w:val="99"/>
    <w:qFormat/>
    <w:rsid w:val="006A6421"/>
    <w:rPr>
      <w:vertAlign w:val="superscript"/>
    </w:rPr>
  </w:style>
  <w:style w:type="paragraph" w:styleId="af9">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7"/>
    <w:link w:val="afa"/>
    <w:qFormat/>
    <w:rsid w:val="006A6421"/>
    <w:rPr>
      <w:sz w:val="20"/>
      <w:szCs w:val="20"/>
    </w:rPr>
  </w:style>
  <w:style w:type="character" w:styleId="afb">
    <w:name w:val="Hyperlink"/>
    <w:uiPriority w:val="99"/>
    <w:rsid w:val="006A6421"/>
    <w:rPr>
      <w:color w:val="0000FF"/>
      <w:u w:val="single"/>
    </w:rPr>
  </w:style>
  <w:style w:type="paragraph" w:styleId="51">
    <w:name w:val="toc 5"/>
    <w:basedOn w:val="a7"/>
    <w:next w:val="a7"/>
    <w:autoRedefine/>
    <w:semiHidden/>
    <w:rsid w:val="006A6421"/>
  </w:style>
  <w:style w:type="paragraph" w:styleId="61">
    <w:name w:val="toc 6"/>
    <w:basedOn w:val="a7"/>
    <w:next w:val="a7"/>
    <w:autoRedefine/>
    <w:semiHidden/>
    <w:rsid w:val="006A6421"/>
    <w:pPr>
      <w:ind w:left="1200"/>
    </w:pPr>
  </w:style>
  <w:style w:type="paragraph" w:styleId="71">
    <w:name w:val="toc 7"/>
    <w:basedOn w:val="a7"/>
    <w:next w:val="a7"/>
    <w:autoRedefine/>
    <w:semiHidden/>
    <w:rsid w:val="006A6421"/>
    <w:pPr>
      <w:ind w:left="1440"/>
    </w:pPr>
  </w:style>
  <w:style w:type="paragraph" w:styleId="81">
    <w:name w:val="toc 8"/>
    <w:basedOn w:val="a7"/>
    <w:next w:val="a7"/>
    <w:autoRedefine/>
    <w:semiHidden/>
    <w:rsid w:val="006A6421"/>
    <w:pPr>
      <w:ind w:left="1680"/>
    </w:pPr>
  </w:style>
  <w:style w:type="paragraph" w:styleId="91">
    <w:name w:val="toc 9"/>
    <w:basedOn w:val="a7"/>
    <w:next w:val="a7"/>
    <w:autoRedefine/>
    <w:semiHidden/>
    <w:rsid w:val="006A6421"/>
    <w:pPr>
      <w:tabs>
        <w:tab w:val="right" w:leader="dot" w:pos="10195"/>
      </w:tabs>
      <w:spacing w:before="120"/>
      <w:ind w:left="1701" w:hanging="1701"/>
    </w:pPr>
    <w:rPr>
      <w:noProof/>
    </w:rPr>
  </w:style>
  <w:style w:type="character" w:styleId="afc">
    <w:name w:val="annotation reference"/>
    <w:uiPriority w:val="99"/>
    <w:qFormat/>
    <w:rsid w:val="006A6421"/>
    <w:rPr>
      <w:sz w:val="16"/>
      <w:szCs w:val="16"/>
    </w:rPr>
  </w:style>
  <w:style w:type="paragraph" w:customStyle="1" w:styleId="a5">
    <w:name w:val="Буллет"/>
    <w:basedOn w:val="a"/>
    <w:rsid w:val="006A6421"/>
    <w:pPr>
      <w:numPr>
        <w:numId w:val="2"/>
      </w:numPr>
    </w:pPr>
  </w:style>
  <w:style w:type="paragraph" w:styleId="a">
    <w:name w:val="List Bullet"/>
    <w:basedOn w:val="a7"/>
    <w:rsid w:val="006A6421"/>
    <w:pPr>
      <w:numPr>
        <w:numId w:val="1"/>
      </w:numPr>
    </w:pPr>
  </w:style>
  <w:style w:type="paragraph" w:styleId="a3">
    <w:name w:val="List Number"/>
    <w:basedOn w:val="a7"/>
    <w:link w:val="afd"/>
    <w:autoRedefine/>
    <w:rsid w:val="006A6421"/>
    <w:pPr>
      <w:numPr>
        <w:numId w:val="8"/>
      </w:numPr>
    </w:pPr>
  </w:style>
  <w:style w:type="paragraph" w:styleId="afe">
    <w:name w:val="annotation text"/>
    <w:basedOn w:val="a7"/>
    <w:link w:val="aff"/>
    <w:uiPriority w:val="99"/>
    <w:qFormat/>
    <w:rsid w:val="006A6421"/>
    <w:rPr>
      <w:sz w:val="20"/>
      <w:szCs w:val="20"/>
    </w:rPr>
  </w:style>
  <w:style w:type="paragraph" w:styleId="aff0">
    <w:name w:val="annotation subject"/>
    <w:basedOn w:val="afe"/>
    <w:next w:val="afe"/>
    <w:link w:val="aff1"/>
    <w:semiHidden/>
    <w:rsid w:val="006A6421"/>
    <w:rPr>
      <w:b/>
      <w:bCs/>
    </w:rPr>
  </w:style>
  <w:style w:type="paragraph" w:styleId="aff2">
    <w:name w:val="Balloon Text"/>
    <w:basedOn w:val="a7"/>
    <w:link w:val="aff3"/>
    <w:semiHidden/>
    <w:rsid w:val="006A6421"/>
    <w:rPr>
      <w:rFonts w:ascii="Tahoma" w:hAnsi="Tahoma" w:cs="Tahoma"/>
      <w:sz w:val="16"/>
      <w:szCs w:val="16"/>
    </w:rPr>
  </w:style>
  <w:style w:type="paragraph" w:styleId="aff4">
    <w:name w:val="List"/>
    <w:basedOn w:val="a7"/>
    <w:rsid w:val="006A6421"/>
    <w:pPr>
      <w:ind w:left="283" w:hanging="283"/>
    </w:pPr>
  </w:style>
  <w:style w:type="paragraph" w:customStyle="1" w:styleId="23">
    <w:name w:val="Номер2"/>
    <w:basedOn w:val="20"/>
    <w:rsid w:val="006A6421"/>
    <w:pPr>
      <w:numPr>
        <w:ilvl w:val="2"/>
        <w:numId w:val="12"/>
      </w:numPr>
    </w:pPr>
  </w:style>
  <w:style w:type="paragraph" w:customStyle="1" w:styleId="35">
    <w:name w:val="Номер3"/>
    <w:basedOn w:val="23"/>
    <w:rsid w:val="006F5369"/>
    <w:pPr>
      <w:tabs>
        <w:tab w:val="left" w:pos="440"/>
        <w:tab w:val="num" w:pos="2507"/>
      </w:tabs>
      <w:snapToGrid w:val="0"/>
      <w:ind w:left="2507" w:hanging="720"/>
    </w:pPr>
  </w:style>
  <w:style w:type="paragraph" w:customStyle="1" w:styleId="30">
    <w:name w:val="Список3"/>
    <w:basedOn w:val="a7"/>
    <w:rsid w:val="006A6421"/>
    <w:pPr>
      <w:numPr>
        <w:numId w:val="13"/>
      </w:numPr>
      <w:tabs>
        <w:tab w:val="left" w:pos="1208"/>
      </w:tabs>
      <w:spacing w:before="20" w:after="20"/>
    </w:pPr>
    <w:rPr>
      <w:sz w:val="22"/>
      <w:szCs w:val="22"/>
    </w:rPr>
  </w:style>
  <w:style w:type="paragraph" w:customStyle="1" w:styleId="aff5">
    <w:name w:val="Таблица"/>
    <w:basedOn w:val="a7"/>
    <w:rsid w:val="006A6421"/>
    <w:pPr>
      <w:spacing w:before="20" w:after="20"/>
      <w:jc w:val="left"/>
    </w:pPr>
    <w:rPr>
      <w:rFonts w:ascii="Arial" w:hAnsi="Arial" w:cs="Arial"/>
      <w:sz w:val="20"/>
      <w:szCs w:val="20"/>
    </w:rPr>
  </w:style>
  <w:style w:type="table" w:styleId="aff6">
    <w:name w:val="Table Grid"/>
    <w:basedOn w:val="aa"/>
    <w:uiPriority w:val="59"/>
    <w:rsid w:val="006A6421"/>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пис_заголовок"/>
    <w:basedOn w:val="a7"/>
    <w:next w:val="aff4"/>
    <w:rsid w:val="006A6421"/>
    <w:pPr>
      <w:keepNext/>
      <w:keepLines/>
      <w:numPr>
        <w:numId w:val="12"/>
      </w:numPr>
      <w:tabs>
        <w:tab w:val="left" w:pos="0"/>
      </w:tabs>
      <w:spacing w:before="60" w:after="60"/>
      <w:ind w:firstLine="0"/>
    </w:pPr>
    <w:rPr>
      <w:sz w:val="22"/>
      <w:szCs w:val="22"/>
    </w:rPr>
  </w:style>
  <w:style w:type="paragraph" w:styleId="26">
    <w:name w:val="Body Text Indent 2"/>
    <w:basedOn w:val="a7"/>
    <w:link w:val="27"/>
    <w:rsid w:val="006A6421"/>
    <w:pPr>
      <w:spacing w:after="120" w:line="480" w:lineRule="auto"/>
      <w:ind w:left="283"/>
      <w:jc w:val="left"/>
    </w:pPr>
    <w:rPr>
      <w:b/>
      <w:bCs/>
    </w:rPr>
  </w:style>
  <w:style w:type="paragraph" w:customStyle="1" w:styleId="aff7">
    <w:name w:val="методич указ"/>
    <w:basedOn w:val="a7"/>
    <w:rsid w:val="00A37851"/>
    <w:rPr>
      <w:color w:val="0000FF"/>
      <w:sz w:val="22"/>
      <w:u w:val="single"/>
    </w:rPr>
  </w:style>
  <w:style w:type="character" w:customStyle="1" w:styleId="af5">
    <w:name w:val="Методич_Указания Знак"/>
    <w:link w:val="af4"/>
    <w:rsid w:val="00A37851"/>
    <w:rPr>
      <w:color w:val="0000FF"/>
      <w:sz w:val="22"/>
      <w:szCs w:val="22"/>
      <w:u w:val="single"/>
      <w:lang w:val="ru-RU" w:eastAsia="ru-RU" w:bidi="ar-SA"/>
    </w:rPr>
  </w:style>
  <w:style w:type="character" w:customStyle="1" w:styleId="13">
    <w:name w:val="Заголовок 1 Знак"/>
    <w:aliases w:val="H1 Знак,Chapter Headline Знак"/>
    <w:link w:val="10"/>
    <w:rsid w:val="00E940A7"/>
    <w:rPr>
      <w:b/>
      <w:sz w:val="24"/>
      <w:szCs w:val="24"/>
    </w:rPr>
  </w:style>
  <w:style w:type="character" w:customStyle="1" w:styleId="af7">
    <w:name w:val="Приложение Знак"/>
    <w:basedOn w:val="13"/>
    <w:link w:val="af6"/>
    <w:rsid w:val="00C03822"/>
    <w:rPr>
      <w:b/>
      <w:sz w:val="24"/>
      <w:szCs w:val="24"/>
    </w:rPr>
  </w:style>
  <w:style w:type="paragraph" w:customStyle="1" w:styleId="aff8">
    <w:name w:val="Текст таблицы"/>
    <w:basedOn w:val="a7"/>
    <w:link w:val="aff9"/>
    <w:rsid w:val="006A6421"/>
    <w:pPr>
      <w:ind w:firstLine="0"/>
    </w:pPr>
  </w:style>
  <w:style w:type="character" w:customStyle="1" w:styleId="afd">
    <w:name w:val="Нумерованный список Знак"/>
    <w:link w:val="a3"/>
    <w:rsid w:val="00DE42E7"/>
    <w:rPr>
      <w:sz w:val="24"/>
      <w:szCs w:val="24"/>
    </w:rPr>
  </w:style>
  <w:style w:type="paragraph" w:customStyle="1" w:styleId="15">
    <w:name w:val="ГОСТ_ЗАГ1(ТЕХ)"/>
    <w:basedOn w:val="10"/>
    <w:rsid w:val="006A6421"/>
    <w:pPr>
      <w:numPr>
        <w:numId w:val="0"/>
      </w:numPr>
    </w:pPr>
  </w:style>
  <w:style w:type="paragraph" w:customStyle="1" w:styleId="a4">
    <w:name w:val="ГОСТ_Разделы"/>
    <w:basedOn w:val="a7"/>
    <w:rsid w:val="006A6421"/>
    <w:pPr>
      <w:numPr>
        <w:numId w:val="3"/>
      </w:numPr>
    </w:pPr>
  </w:style>
  <w:style w:type="paragraph" w:customStyle="1" w:styleId="11">
    <w:name w:val="Заголовок 1БН"/>
    <w:basedOn w:val="a7"/>
    <w:next w:val="a7"/>
    <w:rsid w:val="006A6421"/>
    <w:pPr>
      <w:keepNext/>
      <w:pageBreakBefore/>
      <w:numPr>
        <w:numId w:val="5"/>
      </w:numPr>
      <w:tabs>
        <w:tab w:val="left" w:pos="0"/>
      </w:tabs>
      <w:suppressAutoHyphens/>
      <w:spacing w:before="360" w:after="960"/>
      <w:jc w:val="left"/>
      <w:outlineLvl w:val="0"/>
    </w:pPr>
    <w:rPr>
      <w:rFonts w:ascii="Arial" w:hAnsi="Arial" w:cs="Arial"/>
      <w:b/>
      <w:bCs/>
      <w:sz w:val="36"/>
      <w:szCs w:val="36"/>
    </w:rPr>
  </w:style>
  <w:style w:type="paragraph" w:customStyle="1" w:styleId="21">
    <w:name w:val="Заголовок 2БН"/>
    <w:basedOn w:val="a7"/>
    <w:next w:val="a7"/>
    <w:rsid w:val="006A6421"/>
    <w:pPr>
      <w:keepNext/>
      <w:numPr>
        <w:ilvl w:val="1"/>
        <w:numId w:val="5"/>
      </w:numPr>
      <w:suppressAutoHyphens/>
      <w:spacing w:before="360" w:after="240"/>
      <w:jc w:val="left"/>
      <w:outlineLvl w:val="1"/>
    </w:pPr>
    <w:rPr>
      <w:rFonts w:ascii="Arial" w:hAnsi="Arial" w:cs="Arial"/>
      <w:b/>
      <w:bCs/>
      <w:sz w:val="26"/>
      <w:szCs w:val="26"/>
    </w:rPr>
  </w:style>
  <w:style w:type="paragraph" w:customStyle="1" w:styleId="31">
    <w:name w:val="Заголовок 3БН"/>
    <w:basedOn w:val="a7"/>
    <w:next w:val="a7"/>
    <w:rsid w:val="006A6421"/>
    <w:pPr>
      <w:keepNext/>
      <w:numPr>
        <w:ilvl w:val="2"/>
        <w:numId w:val="5"/>
      </w:numPr>
      <w:tabs>
        <w:tab w:val="left" w:pos="0"/>
      </w:tabs>
      <w:suppressAutoHyphens/>
      <w:spacing w:before="480" w:after="120"/>
      <w:jc w:val="left"/>
      <w:outlineLvl w:val="2"/>
    </w:pPr>
    <w:rPr>
      <w:rFonts w:ascii="Arial" w:hAnsi="Arial" w:cs="Arial"/>
      <w:b/>
      <w:bCs/>
      <w:sz w:val="22"/>
      <w:szCs w:val="22"/>
    </w:rPr>
  </w:style>
  <w:style w:type="paragraph" w:customStyle="1" w:styleId="4">
    <w:name w:val="Заголовок 4БН"/>
    <w:basedOn w:val="a7"/>
    <w:next w:val="a7"/>
    <w:autoRedefine/>
    <w:rsid w:val="006A6421"/>
    <w:pPr>
      <w:keepNext/>
      <w:numPr>
        <w:ilvl w:val="3"/>
        <w:numId w:val="5"/>
      </w:numPr>
      <w:tabs>
        <w:tab w:val="left" w:pos="0"/>
      </w:tabs>
      <w:suppressAutoHyphens/>
      <w:spacing w:before="120" w:after="60"/>
      <w:jc w:val="left"/>
      <w:outlineLvl w:val="3"/>
    </w:pPr>
    <w:rPr>
      <w:u w:val="single"/>
    </w:rPr>
  </w:style>
  <w:style w:type="paragraph" w:styleId="affa">
    <w:name w:val="caption"/>
    <w:basedOn w:val="a7"/>
    <w:next w:val="a7"/>
    <w:link w:val="affb"/>
    <w:qFormat/>
    <w:rsid w:val="006A6421"/>
    <w:pPr>
      <w:keepNext/>
      <w:pBdr>
        <w:bottom w:val="single" w:sz="4" w:space="1" w:color="auto"/>
      </w:pBdr>
      <w:tabs>
        <w:tab w:val="left" w:pos="0"/>
        <w:tab w:val="left" w:pos="1118"/>
      </w:tabs>
      <w:suppressAutoHyphens/>
      <w:spacing w:before="120" w:after="40"/>
      <w:ind w:left="851" w:hanging="851"/>
    </w:pPr>
    <w:rPr>
      <w:rFonts w:ascii="Arial Narrow" w:hAnsi="Arial Narrow" w:cs="Arial Narrow"/>
      <w:sz w:val="22"/>
      <w:szCs w:val="22"/>
    </w:rPr>
  </w:style>
  <w:style w:type="character" w:styleId="affc">
    <w:name w:val="page number"/>
    <w:basedOn w:val="a9"/>
    <w:rsid w:val="006A6421"/>
  </w:style>
  <w:style w:type="paragraph" w:customStyle="1" w:styleId="12">
    <w:name w:val="Номер1"/>
    <w:basedOn w:val="aff4"/>
    <w:link w:val="16"/>
    <w:rsid w:val="006A6421"/>
    <w:pPr>
      <w:numPr>
        <w:ilvl w:val="1"/>
        <w:numId w:val="12"/>
      </w:numPr>
      <w:spacing w:before="40" w:after="40"/>
    </w:pPr>
    <w:rPr>
      <w:sz w:val="22"/>
      <w:szCs w:val="22"/>
    </w:rPr>
  </w:style>
  <w:style w:type="character" w:customStyle="1" w:styleId="16">
    <w:name w:val="Номер1 Знак"/>
    <w:link w:val="12"/>
    <w:locked/>
    <w:rsid w:val="006A6421"/>
    <w:rPr>
      <w:sz w:val="22"/>
      <w:szCs w:val="22"/>
    </w:rPr>
  </w:style>
  <w:style w:type="paragraph" w:customStyle="1" w:styleId="a1">
    <w:name w:val="Нумерация_в_приложении"/>
    <w:basedOn w:val="a7"/>
    <w:rsid w:val="006A6421"/>
    <w:pPr>
      <w:numPr>
        <w:numId w:val="7"/>
      </w:numPr>
      <w:jc w:val="right"/>
    </w:pPr>
  </w:style>
  <w:style w:type="paragraph" w:customStyle="1" w:styleId="a0">
    <w:name w:val="Перечисл_Букв"/>
    <w:basedOn w:val="a7"/>
    <w:rsid w:val="006A6421"/>
    <w:pPr>
      <w:keepNext/>
      <w:numPr>
        <w:numId w:val="9"/>
      </w:numPr>
    </w:pPr>
  </w:style>
  <w:style w:type="paragraph" w:customStyle="1" w:styleId="a2">
    <w:name w:val="Перечисл_Штрих"/>
    <w:basedOn w:val="a7"/>
    <w:rsid w:val="006A6421"/>
    <w:pPr>
      <w:numPr>
        <w:numId w:val="10"/>
      </w:numPr>
    </w:pPr>
  </w:style>
  <w:style w:type="paragraph" w:customStyle="1" w:styleId="a8">
    <w:name w:val="Приложение_Разделы"/>
    <w:basedOn w:val="a7"/>
    <w:rsid w:val="006A6421"/>
    <w:pPr>
      <w:ind w:firstLine="0"/>
    </w:pPr>
  </w:style>
  <w:style w:type="paragraph" w:customStyle="1" w:styleId="affd">
    <w:name w:val="Список_без_б"/>
    <w:basedOn w:val="a7"/>
    <w:rsid w:val="006A6421"/>
    <w:pPr>
      <w:spacing w:before="40" w:after="40"/>
      <w:ind w:left="357"/>
    </w:pPr>
    <w:rPr>
      <w:sz w:val="22"/>
      <w:szCs w:val="22"/>
    </w:rPr>
  </w:style>
  <w:style w:type="paragraph" w:customStyle="1" w:styleId="20">
    <w:name w:val="Список2"/>
    <w:basedOn w:val="aff4"/>
    <w:rsid w:val="006A6421"/>
    <w:pPr>
      <w:numPr>
        <w:numId w:val="6"/>
      </w:numPr>
      <w:tabs>
        <w:tab w:val="left" w:pos="851"/>
      </w:tabs>
      <w:spacing w:before="40" w:after="40"/>
    </w:pPr>
    <w:rPr>
      <w:sz w:val="22"/>
      <w:szCs w:val="22"/>
    </w:rPr>
  </w:style>
  <w:style w:type="character" w:styleId="affe">
    <w:name w:val="Strong"/>
    <w:qFormat/>
    <w:rsid w:val="006A6421"/>
    <w:rPr>
      <w:b/>
      <w:bCs/>
    </w:rPr>
  </w:style>
  <w:style w:type="paragraph" w:styleId="afff">
    <w:name w:val="TOC Heading"/>
    <w:basedOn w:val="10"/>
    <w:next w:val="a7"/>
    <w:uiPriority w:val="39"/>
    <w:unhideWhenUsed/>
    <w:qFormat/>
    <w:rsid w:val="002A7662"/>
    <w:pPr>
      <w:keepNext/>
      <w:keepLines/>
      <w:numPr>
        <w:numId w:val="0"/>
      </w:numPr>
      <w:spacing w:after="0" w:line="259" w:lineRule="auto"/>
      <w:jc w:val="left"/>
      <w:outlineLvl w:val="9"/>
    </w:pPr>
    <w:rPr>
      <w:rFonts w:ascii="Calibri Light" w:hAnsi="Calibri Light"/>
      <w:b w:val="0"/>
      <w:color w:val="2E74B5"/>
      <w:sz w:val="32"/>
      <w:szCs w:val="32"/>
    </w:rPr>
  </w:style>
  <w:style w:type="character" w:customStyle="1" w:styleId="aff9">
    <w:name w:val="Текст таблицы Знак"/>
    <w:link w:val="aff8"/>
    <w:rsid w:val="00065396"/>
    <w:rPr>
      <w:sz w:val="24"/>
      <w:szCs w:val="24"/>
    </w:rPr>
  </w:style>
  <w:style w:type="character" w:customStyle="1" w:styleId="af2">
    <w:name w:val="Нижний колонтитул Знак"/>
    <w:link w:val="af1"/>
    <w:uiPriority w:val="99"/>
    <w:rsid w:val="00810152"/>
    <w:rPr>
      <w:sz w:val="24"/>
      <w:szCs w:val="24"/>
    </w:rPr>
  </w:style>
  <w:style w:type="paragraph" w:styleId="afff0">
    <w:name w:val="List Paragraph"/>
    <w:aliases w:val="нумерация,Заголовок_3,Bullet_IRAO,Мой Список,AC List 01,Подпись рисунка,Table-Normal,RSHB_Table-Normal,List Paragraph1"/>
    <w:basedOn w:val="a7"/>
    <w:link w:val="afff1"/>
    <w:uiPriority w:val="34"/>
    <w:qFormat/>
    <w:rsid w:val="00D80433"/>
    <w:pPr>
      <w:ind w:left="720" w:firstLine="0"/>
      <w:contextualSpacing/>
      <w:jc w:val="left"/>
    </w:pPr>
    <w:rPr>
      <w:rFonts w:eastAsia="Calibri"/>
      <w:szCs w:val="22"/>
      <w:lang w:eastAsia="en-US"/>
    </w:rPr>
  </w:style>
  <w:style w:type="paragraph" w:customStyle="1" w:styleId="17">
    <w:name w:val="Стиль1"/>
    <w:basedOn w:val="a7"/>
    <w:link w:val="18"/>
    <w:qFormat/>
    <w:rsid w:val="00D80433"/>
    <w:pPr>
      <w:spacing w:before="60"/>
      <w:ind w:left="1"/>
    </w:pPr>
  </w:style>
  <w:style w:type="character" w:customStyle="1" w:styleId="18">
    <w:name w:val="Стиль1 Знак"/>
    <w:link w:val="17"/>
    <w:rsid w:val="00D80433"/>
    <w:rPr>
      <w:sz w:val="24"/>
      <w:szCs w:val="24"/>
    </w:rPr>
  </w:style>
  <w:style w:type="character" w:customStyle="1" w:styleId="afff1">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
    <w:link w:val="afff0"/>
    <w:uiPriority w:val="34"/>
    <w:locked/>
    <w:rsid w:val="00D80433"/>
    <w:rPr>
      <w:rFonts w:eastAsia="Calibri"/>
      <w:sz w:val="24"/>
      <w:szCs w:val="22"/>
      <w:lang w:eastAsia="en-US"/>
    </w:rPr>
  </w:style>
  <w:style w:type="paragraph" w:styleId="36">
    <w:name w:val="Body Text 3"/>
    <w:basedOn w:val="a7"/>
    <w:link w:val="37"/>
    <w:rsid w:val="0023406E"/>
    <w:pPr>
      <w:spacing w:after="120"/>
    </w:pPr>
    <w:rPr>
      <w:sz w:val="16"/>
      <w:szCs w:val="16"/>
    </w:rPr>
  </w:style>
  <w:style w:type="character" w:customStyle="1" w:styleId="37">
    <w:name w:val="Основной текст 3 Знак"/>
    <w:link w:val="36"/>
    <w:rsid w:val="0023406E"/>
    <w:rPr>
      <w:sz w:val="16"/>
      <w:szCs w:val="16"/>
    </w:rPr>
  </w:style>
  <w:style w:type="paragraph" w:customStyle="1" w:styleId="28">
    <w:name w:val="Введение_2"/>
    <w:uiPriority w:val="99"/>
    <w:rsid w:val="0023406E"/>
    <w:rPr>
      <w:rFonts w:ascii="Arial" w:eastAsia="Calibri" w:hAnsi="Arial" w:cs="Arial"/>
      <w:b/>
      <w:bCs/>
      <w:iCs/>
      <w:caps/>
      <w:sz w:val="24"/>
      <w:szCs w:val="28"/>
      <w:lang w:eastAsia="en-US"/>
    </w:rPr>
  </w:style>
  <w:style w:type="paragraph" w:customStyle="1" w:styleId="29">
    <w:name w:val="Абзац 2"/>
    <w:basedOn w:val="a7"/>
    <w:link w:val="2a"/>
    <w:qFormat/>
    <w:rsid w:val="00DF59BA"/>
    <w:pPr>
      <w:ind w:firstLine="0"/>
    </w:pPr>
  </w:style>
  <w:style w:type="character" w:customStyle="1" w:styleId="2a">
    <w:name w:val="Абзац 2 Знак"/>
    <w:link w:val="29"/>
    <w:rsid w:val="00DF59BA"/>
    <w:rPr>
      <w:sz w:val="24"/>
      <w:szCs w:val="24"/>
    </w:rPr>
  </w:style>
  <w:style w:type="character" w:customStyle="1" w:styleId="w">
    <w:name w:val="w"/>
    <w:rsid w:val="00DF59BA"/>
  </w:style>
  <w:style w:type="paragraph" w:customStyle="1" w:styleId="3">
    <w:name w:val="Абзац 3"/>
    <w:basedOn w:val="29"/>
    <w:link w:val="38"/>
    <w:qFormat/>
    <w:rsid w:val="00DF59BA"/>
    <w:pPr>
      <w:numPr>
        <w:numId w:val="14"/>
      </w:numPr>
      <w:spacing w:before="120" w:after="120"/>
      <w:ind w:left="0" w:firstLine="709"/>
    </w:pPr>
  </w:style>
  <w:style w:type="character" w:customStyle="1" w:styleId="38">
    <w:name w:val="Абзац 3 Знак"/>
    <w:link w:val="3"/>
    <w:rsid w:val="00DF59BA"/>
    <w:rPr>
      <w:sz w:val="24"/>
      <w:szCs w:val="24"/>
    </w:rPr>
  </w:style>
  <w:style w:type="paragraph" w:styleId="afff2">
    <w:name w:val="Normal (Web)"/>
    <w:basedOn w:val="a7"/>
    <w:uiPriority w:val="99"/>
    <w:unhideWhenUsed/>
    <w:rsid w:val="00F86190"/>
    <w:pPr>
      <w:spacing w:before="100" w:beforeAutospacing="1" w:after="100" w:afterAutospacing="1"/>
      <w:ind w:firstLine="0"/>
      <w:jc w:val="left"/>
    </w:pPr>
  </w:style>
  <w:style w:type="paragraph" w:customStyle="1" w:styleId="copyright-info">
    <w:name w:val="copyright-info"/>
    <w:basedOn w:val="a7"/>
    <w:rsid w:val="00F86190"/>
    <w:pPr>
      <w:spacing w:before="100" w:beforeAutospacing="1" w:after="100" w:afterAutospacing="1"/>
      <w:ind w:firstLine="0"/>
      <w:jc w:val="left"/>
    </w:pPr>
  </w:style>
  <w:style w:type="character" w:customStyle="1" w:styleId="afa">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9"/>
    <w:locked/>
    <w:rsid w:val="00AC2D15"/>
  </w:style>
  <w:style w:type="paragraph" w:customStyle="1" w:styleId="1">
    <w:name w:val="Маркированный список_1"/>
    <w:basedOn w:val="a7"/>
    <w:uiPriority w:val="99"/>
    <w:rsid w:val="00A5628C"/>
    <w:pPr>
      <w:numPr>
        <w:numId w:val="15"/>
      </w:numPr>
      <w:spacing w:before="120"/>
    </w:pPr>
    <w:rPr>
      <w:rFonts w:eastAsia="Calibri"/>
      <w:szCs w:val="22"/>
      <w:lang w:eastAsia="en-US"/>
    </w:rPr>
  </w:style>
  <w:style w:type="paragraph" w:styleId="afff3">
    <w:name w:val="Body Text Indent"/>
    <w:basedOn w:val="a7"/>
    <w:link w:val="afff4"/>
    <w:uiPriority w:val="99"/>
    <w:rsid w:val="000414C5"/>
    <w:pPr>
      <w:spacing w:after="120"/>
      <w:ind w:left="283"/>
    </w:pPr>
  </w:style>
  <w:style w:type="character" w:customStyle="1" w:styleId="afff4">
    <w:name w:val="Основной текст с отступом Знак"/>
    <w:link w:val="afff3"/>
    <w:uiPriority w:val="99"/>
    <w:rsid w:val="000414C5"/>
    <w:rPr>
      <w:sz w:val="24"/>
      <w:szCs w:val="24"/>
    </w:rPr>
  </w:style>
  <w:style w:type="paragraph" w:styleId="2">
    <w:name w:val="List Bullet 2"/>
    <w:basedOn w:val="a7"/>
    <w:rsid w:val="00EC4564"/>
    <w:pPr>
      <w:numPr>
        <w:numId w:val="18"/>
      </w:numPr>
      <w:contextualSpacing/>
    </w:pPr>
  </w:style>
  <w:style w:type="paragraph" w:styleId="afff5">
    <w:name w:val="Subtitle"/>
    <w:basedOn w:val="a7"/>
    <w:link w:val="afff6"/>
    <w:uiPriority w:val="99"/>
    <w:qFormat/>
    <w:rsid w:val="009C3492"/>
    <w:pPr>
      <w:ind w:firstLine="0"/>
      <w:jc w:val="center"/>
    </w:pPr>
    <w:rPr>
      <w:i/>
      <w:iCs/>
      <w:szCs w:val="20"/>
    </w:rPr>
  </w:style>
  <w:style w:type="character" w:customStyle="1" w:styleId="afff6">
    <w:name w:val="Подзаголовок Знак"/>
    <w:link w:val="afff5"/>
    <w:uiPriority w:val="99"/>
    <w:rsid w:val="009C3492"/>
    <w:rPr>
      <w:i/>
      <w:iCs/>
      <w:sz w:val="24"/>
    </w:rPr>
  </w:style>
  <w:style w:type="paragraph" w:customStyle="1" w:styleId="NN5">
    <w:name w:val="NN_Титульный лист"/>
    <w:basedOn w:val="a7"/>
    <w:link w:val="NN6"/>
    <w:rsid w:val="00BD29EF"/>
    <w:pPr>
      <w:spacing w:after="200" w:line="276" w:lineRule="auto"/>
      <w:ind w:firstLine="0"/>
      <w:jc w:val="center"/>
    </w:pPr>
    <w:rPr>
      <w:b/>
      <w:bCs/>
      <w:sz w:val="28"/>
      <w:szCs w:val="20"/>
      <w:lang w:eastAsia="en-US"/>
    </w:rPr>
  </w:style>
  <w:style w:type="character" w:customStyle="1" w:styleId="NN6">
    <w:name w:val="NN_Титульный лист Знак"/>
    <w:link w:val="NN5"/>
    <w:rsid w:val="00BD29EF"/>
    <w:rPr>
      <w:b/>
      <w:bCs/>
      <w:sz w:val="28"/>
      <w:lang w:eastAsia="en-US"/>
    </w:rPr>
  </w:style>
  <w:style w:type="paragraph" w:customStyle="1" w:styleId="43">
    <w:name w:val="Обычный 4"/>
    <w:basedOn w:val="40"/>
    <w:autoRedefine/>
    <w:rsid w:val="001A65A5"/>
    <w:pPr>
      <w:numPr>
        <w:ilvl w:val="0"/>
        <w:numId w:val="0"/>
      </w:numPr>
      <w:tabs>
        <w:tab w:val="clear" w:pos="1134"/>
        <w:tab w:val="num" w:pos="907"/>
      </w:tabs>
      <w:spacing w:before="60" w:after="60"/>
      <w:ind w:left="907" w:hanging="907"/>
    </w:pPr>
    <w:rPr>
      <w:b/>
      <w:bCs/>
      <w:szCs w:val="20"/>
      <w:lang w:val="ru-RU"/>
    </w:rPr>
  </w:style>
  <w:style w:type="paragraph" w:customStyle="1" w:styleId="TimesNewRoman">
    <w:name w:val="Стиль Название объекта + Times New Roman курсив"/>
    <w:basedOn w:val="affa"/>
    <w:link w:val="TimesNewRoman0"/>
    <w:rsid w:val="001A65A5"/>
    <w:rPr>
      <w:rFonts w:ascii="Times New Roman" w:hAnsi="Times New Roman"/>
      <w:iCs/>
      <w:sz w:val="24"/>
    </w:rPr>
  </w:style>
  <w:style w:type="character" w:customStyle="1" w:styleId="affb">
    <w:name w:val="Название объекта Знак"/>
    <w:link w:val="affa"/>
    <w:rsid w:val="001A65A5"/>
    <w:rPr>
      <w:rFonts w:ascii="Arial Narrow" w:hAnsi="Arial Narrow" w:cs="Arial Narrow"/>
      <w:sz w:val="22"/>
      <w:szCs w:val="22"/>
    </w:rPr>
  </w:style>
  <w:style w:type="character" w:customStyle="1" w:styleId="TimesNewRoman0">
    <w:name w:val="Стиль Название объекта + Times New Roman курсив Знак"/>
    <w:link w:val="TimesNewRoman"/>
    <w:rsid w:val="001A65A5"/>
    <w:rPr>
      <w:rFonts w:cs="Arial Narrow"/>
      <w:iCs/>
      <w:sz w:val="24"/>
      <w:szCs w:val="22"/>
    </w:rPr>
  </w:style>
  <w:style w:type="character" w:customStyle="1" w:styleId="afff7">
    <w:name w:val="Пример"/>
    <w:rsid w:val="001A65A5"/>
    <w:rPr>
      <w:rFonts w:ascii="Times New Roman" w:hAnsi="Times New Roman"/>
      <w:i/>
      <w:color w:val="0000FF"/>
      <w:sz w:val="24"/>
      <w:u w:val="single"/>
    </w:rPr>
  </w:style>
  <w:style w:type="character" w:customStyle="1" w:styleId="aff">
    <w:name w:val="Текст примечания Знак"/>
    <w:link w:val="afe"/>
    <w:uiPriority w:val="99"/>
    <w:rsid w:val="001A65A5"/>
  </w:style>
  <w:style w:type="paragraph" w:customStyle="1" w:styleId="NN">
    <w:name w:val="NN_Нумерованный список"/>
    <w:basedOn w:val="a7"/>
    <w:link w:val="NN7"/>
    <w:qFormat/>
    <w:rsid w:val="001A65A5"/>
    <w:pPr>
      <w:numPr>
        <w:numId w:val="20"/>
      </w:numPr>
      <w:spacing w:after="120" w:line="276" w:lineRule="auto"/>
      <w:contextualSpacing/>
    </w:pPr>
    <w:rPr>
      <w:rFonts w:eastAsia="Calibri"/>
      <w:sz w:val="22"/>
      <w:szCs w:val="22"/>
      <w:lang w:eastAsia="en-US"/>
    </w:rPr>
  </w:style>
  <w:style w:type="character" w:customStyle="1" w:styleId="NN7">
    <w:name w:val="NN_Нумерованный список Знак"/>
    <w:link w:val="NN"/>
    <w:rsid w:val="001A65A5"/>
    <w:rPr>
      <w:rFonts w:eastAsia="Calibri"/>
      <w:sz w:val="22"/>
      <w:szCs w:val="22"/>
      <w:lang w:eastAsia="en-US"/>
    </w:rPr>
  </w:style>
  <w:style w:type="paragraph" w:customStyle="1" w:styleId="NN8">
    <w:name w:val="NN_ТитЛист заголовок"/>
    <w:basedOn w:val="a7"/>
    <w:link w:val="NN9"/>
    <w:qFormat/>
    <w:rsid w:val="001A65A5"/>
    <w:pPr>
      <w:spacing w:line="276" w:lineRule="auto"/>
      <w:ind w:firstLine="0"/>
      <w:jc w:val="center"/>
    </w:pPr>
    <w:rPr>
      <w:rFonts w:eastAsia="Calibri"/>
      <w:b/>
      <w:caps/>
      <w:sz w:val="36"/>
      <w:szCs w:val="36"/>
      <w:lang w:eastAsia="en-US"/>
    </w:rPr>
  </w:style>
  <w:style w:type="paragraph" w:customStyle="1" w:styleId="NN2">
    <w:name w:val="NN_Нумерованный список 2"/>
    <w:basedOn w:val="NN"/>
    <w:qFormat/>
    <w:rsid w:val="001A65A5"/>
    <w:pPr>
      <w:numPr>
        <w:ilvl w:val="1"/>
      </w:numPr>
      <w:tabs>
        <w:tab w:val="num" w:pos="360"/>
      </w:tabs>
      <w:ind w:left="-32767" w:hanging="32060"/>
    </w:pPr>
  </w:style>
  <w:style w:type="paragraph" w:customStyle="1" w:styleId="NN3">
    <w:name w:val="NN_Нумерованный список 3"/>
    <w:basedOn w:val="NN2"/>
    <w:qFormat/>
    <w:rsid w:val="001A65A5"/>
    <w:pPr>
      <w:numPr>
        <w:ilvl w:val="2"/>
      </w:numPr>
      <w:tabs>
        <w:tab w:val="num" w:pos="360"/>
      </w:tabs>
      <w:ind w:left="0" w:firstLine="709"/>
    </w:pPr>
  </w:style>
  <w:style w:type="character" w:customStyle="1" w:styleId="NN9">
    <w:name w:val="NN_ТитЛист заголовок Знак"/>
    <w:link w:val="NN8"/>
    <w:rsid w:val="001A65A5"/>
    <w:rPr>
      <w:rFonts w:eastAsia="Calibri"/>
      <w:b/>
      <w:caps/>
      <w:sz w:val="36"/>
      <w:szCs w:val="36"/>
      <w:lang w:eastAsia="en-US"/>
    </w:rPr>
  </w:style>
  <w:style w:type="paragraph" w:customStyle="1" w:styleId="NNa">
    <w:name w:val="NN_Таблица содержимое"/>
    <w:link w:val="NNb"/>
    <w:qFormat/>
    <w:rsid w:val="001A65A5"/>
    <w:pPr>
      <w:spacing w:before="60" w:after="60"/>
    </w:pPr>
    <w:rPr>
      <w:rFonts w:eastAsia="Calibri"/>
      <w:szCs w:val="22"/>
      <w:lang w:eastAsia="en-US"/>
    </w:rPr>
  </w:style>
  <w:style w:type="character" w:customStyle="1" w:styleId="NNb">
    <w:name w:val="NN_Таблица содержимое Знак"/>
    <w:link w:val="NNa"/>
    <w:rsid w:val="001A65A5"/>
    <w:rPr>
      <w:rFonts w:eastAsia="Calibri"/>
      <w:szCs w:val="22"/>
      <w:lang w:eastAsia="en-US"/>
    </w:rPr>
  </w:style>
  <w:style w:type="paragraph" w:customStyle="1" w:styleId="NNc">
    <w:name w:val="NN_Таблица заголовок"/>
    <w:link w:val="NNd"/>
    <w:qFormat/>
    <w:rsid w:val="001A65A5"/>
    <w:pPr>
      <w:spacing w:before="60" w:after="60"/>
      <w:jc w:val="center"/>
    </w:pPr>
    <w:rPr>
      <w:rFonts w:eastAsia="Calibri"/>
      <w:b/>
      <w:szCs w:val="22"/>
      <w:lang w:eastAsia="en-US"/>
    </w:rPr>
  </w:style>
  <w:style w:type="character" w:customStyle="1" w:styleId="NNd">
    <w:name w:val="NN_Таблица заголовок Знак"/>
    <w:link w:val="NNc"/>
    <w:rsid w:val="001A65A5"/>
    <w:rPr>
      <w:rFonts w:eastAsia="Calibri"/>
      <w:b/>
      <w:szCs w:val="22"/>
      <w:lang w:eastAsia="en-US"/>
    </w:rPr>
  </w:style>
  <w:style w:type="paragraph" w:customStyle="1" w:styleId="NN1">
    <w:name w:val="NN_Таблица нумер.список 1"/>
    <w:basedOn w:val="a7"/>
    <w:qFormat/>
    <w:rsid w:val="001A65A5"/>
    <w:pPr>
      <w:numPr>
        <w:numId w:val="21"/>
      </w:numPr>
      <w:tabs>
        <w:tab w:val="num" w:pos="432"/>
      </w:tabs>
      <w:ind w:left="432" w:hanging="144"/>
      <w:jc w:val="left"/>
    </w:pPr>
    <w:rPr>
      <w:rFonts w:ascii="Calibri" w:eastAsia="Calibri" w:hAnsi="Calibri"/>
      <w:sz w:val="20"/>
      <w:szCs w:val="22"/>
      <w:lang w:eastAsia="en-US"/>
    </w:rPr>
  </w:style>
  <w:style w:type="paragraph" w:customStyle="1" w:styleId="NN20">
    <w:name w:val="NN_Таблица нумер.список 2"/>
    <w:basedOn w:val="a7"/>
    <w:qFormat/>
    <w:rsid w:val="001A65A5"/>
    <w:pPr>
      <w:numPr>
        <w:ilvl w:val="1"/>
        <w:numId w:val="21"/>
      </w:numPr>
      <w:tabs>
        <w:tab w:val="left" w:pos="207"/>
      </w:tabs>
      <w:ind w:left="431" w:hanging="431"/>
      <w:jc w:val="left"/>
    </w:pPr>
    <w:rPr>
      <w:rFonts w:ascii="Calibri" w:eastAsia="Calibri" w:hAnsi="Calibri"/>
      <w:sz w:val="20"/>
      <w:szCs w:val="22"/>
      <w:lang w:eastAsia="en-US"/>
    </w:rPr>
  </w:style>
  <w:style w:type="numbering" w:customStyle="1" w:styleId="NN0">
    <w:name w:val="NN_Список Приложение"/>
    <w:uiPriority w:val="99"/>
    <w:rsid w:val="001A65A5"/>
    <w:pPr>
      <w:numPr>
        <w:numId w:val="22"/>
      </w:numPr>
    </w:pPr>
  </w:style>
  <w:style w:type="table" w:customStyle="1" w:styleId="afff8">
    <w:name w:val="ТТ_Таблица_столбец"/>
    <w:basedOn w:val="aa"/>
    <w:rsid w:val="001A65A5"/>
    <w:pPr>
      <w:spacing w:after="200" w:line="276" w:lineRule="auto"/>
    </w:pPr>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imes New Roman" w:hAnsi="Times New Roman"/>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F2F2"/>
      </w:tcPr>
    </w:tblStylePr>
  </w:style>
  <w:style w:type="table" w:customStyle="1" w:styleId="19">
    <w:name w:val="Сетка таблицы1"/>
    <w:basedOn w:val="aa"/>
    <w:next w:val="aff6"/>
    <w:uiPriority w:val="59"/>
    <w:rsid w:val="001A65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Текст б/н Знак1 Знак"/>
    <w:basedOn w:val="a7"/>
    <w:rsid w:val="001A65A5"/>
    <w:pPr>
      <w:ind w:firstLine="540"/>
    </w:pPr>
    <w:rPr>
      <w:sz w:val="20"/>
      <w:szCs w:val="20"/>
    </w:rPr>
  </w:style>
  <w:style w:type="character" w:styleId="afff9">
    <w:name w:val="FollowedHyperlink"/>
    <w:rsid w:val="001A65A5"/>
    <w:rPr>
      <w:color w:val="800080"/>
      <w:u w:val="single"/>
    </w:rPr>
  </w:style>
  <w:style w:type="paragraph" w:customStyle="1" w:styleId="NN4">
    <w:name w:val="NN_Маркированный список"/>
    <w:basedOn w:val="NNe"/>
    <w:link w:val="NNf"/>
    <w:uiPriority w:val="99"/>
    <w:qFormat/>
    <w:rsid w:val="001A65A5"/>
    <w:pPr>
      <w:numPr>
        <w:numId w:val="23"/>
      </w:numPr>
      <w:tabs>
        <w:tab w:val="num" w:pos="360"/>
      </w:tabs>
      <w:spacing w:before="0" w:after="120"/>
      <w:ind w:left="360"/>
      <w:contextualSpacing/>
    </w:pPr>
    <w:rPr>
      <w:rFonts w:eastAsia="Times New Roman"/>
      <w:szCs w:val="20"/>
    </w:rPr>
  </w:style>
  <w:style w:type="character" w:customStyle="1" w:styleId="NNf">
    <w:name w:val="NN_Маркированный список Знак"/>
    <w:link w:val="NN4"/>
    <w:uiPriority w:val="99"/>
    <w:rsid w:val="001A65A5"/>
    <w:rPr>
      <w:sz w:val="22"/>
      <w:lang w:eastAsia="en-US"/>
    </w:rPr>
  </w:style>
  <w:style w:type="paragraph" w:customStyle="1" w:styleId="NNe">
    <w:name w:val="NN_Обычный"/>
    <w:link w:val="NNf0"/>
    <w:uiPriority w:val="99"/>
    <w:qFormat/>
    <w:rsid w:val="001A65A5"/>
    <w:pPr>
      <w:spacing w:before="120" w:line="276" w:lineRule="auto"/>
      <w:jc w:val="both"/>
    </w:pPr>
    <w:rPr>
      <w:rFonts w:eastAsia="Calibri"/>
      <w:sz w:val="22"/>
      <w:szCs w:val="22"/>
      <w:lang w:eastAsia="en-US"/>
    </w:rPr>
  </w:style>
  <w:style w:type="character" w:customStyle="1" w:styleId="NNf0">
    <w:name w:val="NN_Обычный Знак"/>
    <w:link w:val="NNe"/>
    <w:uiPriority w:val="99"/>
    <w:rsid w:val="001A65A5"/>
    <w:rPr>
      <w:rFonts w:eastAsia="Calibri"/>
      <w:sz w:val="22"/>
      <w:szCs w:val="22"/>
      <w:lang w:eastAsia="en-US"/>
    </w:rPr>
  </w:style>
  <w:style w:type="paragraph" w:customStyle="1" w:styleId="NN21">
    <w:name w:val="NN_Маркированный список 2"/>
    <w:basedOn w:val="NN4"/>
    <w:qFormat/>
    <w:rsid w:val="001A65A5"/>
    <w:pPr>
      <w:numPr>
        <w:ilvl w:val="1"/>
      </w:numPr>
      <w:tabs>
        <w:tab w:val="num" w:pos="360"/>
      </w:tabs>
      <w:ind w:left="360"/>
    </w:pPr>
  </w:style>
  <w:style w:type="paragraph" w:customStyle="1" w:styleId="NN30">
    <w:name w:val="NN_Маркированный список 3"/>
    <w:basedOn w:val="NN4"/>
    <w:qFormat/>
    <w:rsid w:val="001A65A5"/>
    <w:pPr>
      <w:numPr>
        <w:ilvl w:val="2"/>
      </w:numPr>
      <w:tabs>
        <w:tab w:val="num" w:pos="360"/>
      </w:tabs>
      <w:ind w:left="1775" w:hanging="357"/>
    </w:pPr>
  </w:style>
  <w:style w:type="paragraph" w:styleId="afffa">
    <w:name w:val="Revision"/>
    <w:hidden/>
    <w:uiPriority w:val="99"/>
    <w:semiHidden/>
    <w:rsid w:val="001A65A5"/>
    <w:rPr>
      <w:sz w:val="24"/>
      <w:szCs w:val="24"/>
    </w:rPr>
  </w:style>
  <w:style w:type="character" w:customStyle="1" w:styleId="24">
    <w:name w:val="Заголовок 2 Знак"/>
    <w:basedOn w:val="a9"/>
    <w:link w:val="22"/>
    <w:uiPriority w:val="9"/>
    <w:rsid w:val="00303925"/>
    <w:rPr>
      <w:sz w:val="24"/>
      <w:szCs w:val="24"/>
    </w:rPr>
  </w:style>
  <w:style w:type="character" w:customStyle="1" w:styleId="33">
    <w:name w:val="Заголовок 3 Знак"/>
    <w:basedOn w:val="a9"/>
    <w:link w:val="32"/>
    <w:uiPriority w:val="9"/>
    <w:rsid w:val="00303925"/>
    <w:rPr>
      <w:sz w:val="24"/>
      <w:szCs w:val="24"/>
    </w:rPr>
  </w:style>
  <w:style w:type="character" w:customStyle="1" w:styleId="41">
    <w:name w:val="Заголовок 4 Знак"/>
    <w:basedOn w:val="a9"/>
    <w:link w:val="40"/>
    <w:uiPriority w:val="9"/>
    <w:rsid w:val="00303925"/>
    <w:rPr>
      <w:sz w:val="24"/>
      <w:szCs w:val="24"/>
      <w:lang w:val="en-US"/>
    </w:rPr>
  </w:style>
  <w:style w:type="character" w:customStyle="1" w:styleId="50">
    <w:name w:val="Заголовок 5 Знак"/>
    <w:basedOn w:val="a9"/>
    <w:link w:val="5"/>
    <w:uiPriority w:val="9"/>
    <w:rsid w:val="00303925"/>
    <w:rPr>
      <w:sz w:val="24"/>
      <w:szCs w:val="24"/>
    </w:rPr>
  </w:style>
  <w:style w:type="character" w:customStyle="1" w:styleId="60">
    <w:name w:val="Заголовок 6 Знак"/>
    <w:basedOn w:val="a9"/>
    <w:link w:val="6"/>
    <w:uiPriority w:val="9"/>
    <w:rsid w:val="00303925"/>
    <w:rPr>
      <w:sz w:val="24"/>
      <w:szCs w:val="24"/>
    </w:rPr>
  </w:style>
  <w:style w:type="character" w:customStyle="1" w:styleId="70">
    <w:name w:val="Заголовок 7 Знак"/>
    <w:basedOn w:val="a9"/>
    <w:link w:val="7"/>
    <w:uiPriority w:val="9"/>
    <w:rsid w:val="00303925"/>
    <w:rPr>
      <w:rFonts w:ascii="Arial" w:hAnsi="Arial" w:cs="Arial"/>
      <w:sz w:val="22"/>
      <w:szCs w:val="22"/>
    </w:rPr>
  </w:style>
  <w:style w:type="character" w:customStyle="1" w:styleId="80">
    <w:name w:val="Заголовок 8 Знак"/>
    <w:basedOn w:val="a9"/>
    <w:link w:val="8"/>
    <w:uiPriority w:val="9"/>
    <w:rsid w:val="00303925"/>
    <w:rPr>
      <w:rFonts w:ascii="Arial" w:hAnsi="Arial" w:cs="Arial"/>
      <w:i/>
      <w:iCs/>
      <w:sz w:val="22"/>
      <w:szCs w:val="22"/>
    </w:rPr>
  </w:style>
  <w:style w:type="character" w:customStyle="1" w:styleId="90">
    <w:name w:val="Заголовок 9 Знак"/>
    <w:basedOn w:val="a9"/>
    <w:link w:val="9"/>
    <w:uiPriority w:val="9"/>
    <w:rsid w:val="00303925"/>
    <w:rPr>
      <w:sz w:val="24"/>
      <w:szCs w:val="24"/>
    </w:rPr>
  </w:style>
  <w:style w:type="character" w:customStyle="1" w:styleId="af0">
    <w:name w:val="Верхний колонтитул Знак"/>
    <w:basedOn w:val="a9"/>
    <w:link w:val="af"/>
    <w:rsid w:val="00303925"/>
    <w:rPr>
      <w:color w:val="808080"/>
      <w:sz w:val="18"/>
      <w:szCs w:val="18"/>
    </w:rPr>
  </w:style>
  <w:style w:type="character" w:customStyle="1" w:styleId="aff1">
    <w:name w:val="Тема примечания Знак"/>
    <w:basedOn w:val="aff"/>
    <w:link w:val="aff0"/>
    <w:semiHidden/>
    <w:rsid w:val="00303925"/>
    <w:rPr>
      <w:b/>
      <w:bCs/>
    </w:rPr>
  </w:style>
  <w:style w:type="character" w:customStyle="1" w:styleId="aff3">
    <w:name w:val="Текст выноски Знак"/>
    <w:basedOn w:val="a9"/>
    <w:link w:val="aff2"/>
    <w:semiHidden/>
    <w:rsid w:val="00303925"/>
    <w:rPr>
      <w:rFonts w:ascii="Tahoma" w:hAnsi="Tahoma" w:cs="Tahoma"/>
      <w:sz w:val="16"/>
      <w:szCs w:val="16"/>
    </w:rPr>
  </w:style>
  <w:style w:type="character" w:customStyle="1" w:styleId="27">
    <w:name w:val="Основной текст с отступом 2 Знак"/>
    <w:basedOn w:val="a9"/>
    <w:link w:val="26"/>
    <w:uiPriority w:val="99"/>
    <w:rsid w:val="00303925"/>
    <w:rPr>
      <w:b/>
      <w:bCs/>
      <w:sz w:val="24"/>
      <w:szCs w:val="24"/>
    </w:rPr>
  </w:style>
  <w:style w:type="paragraph" w:customStyle="1" w:styleId="afffb">
    <w:name w:val="осн жирный"/>
    <w:basedOn w:val="afffc"/>
    <w:link w:val="afffd"/>
    <w:qFormat/>
    <w:rsid w:val="00303925"/>
    <w:pPr>
      <w:spacing w:after="0"/>
      <w:ind w:left="1561" w:firstLine="850"/>
    </w:pPr>
    <w:rPr>
      <w:b/>
    </w:rPr>
  </w:style>
  <w:style w:type="character" w:customStyle="1" w:styleId="afffd">
    <w:name w:val="осн жирный Знак"/>
    <w:basedOn w:val="a9"/>
    <w:link w:val="afffb"/>
    <w:rsid w:val="00303925"/>
    <w:rPr>
      <w:b/>
      <w:sz w:val="24"/>
      <w:szCs w:val="24"/>
    </w:rPr>
  </w:style>
  <w:style w:type="paragraph" w:styleId="afffc">
    <w:name w:val="Body Text"/>
    <w:basedOn w:val="a7"/>
    <w:link w:val="afffe"/>
    <w:uiPriority w:val="99"/>
    <w:unhideWhenUsed/>
    <w:rsid w:val="00303925"/>
    <w:pPr>
      <w:spacing w:after="120"/>
    </w:pPr>
  </w:style>
  <w:style w:type="character" w:customStyle="1" w:styleId="afffe">
    <w:name w:val="Основной текст Знак"/>
    <w:basedOn w:val="a9"/>
    <w:link w:val="afffc"/>
    <w:uiPriority w:val="99"/>
    <w:rsid w:val="00303925"/>
    <w:rPr>
      <w:sz w:val="24"/>
      <w:szCs w:val="24"/>
    </w:rPr>
  </w:style>
  <w:style w:type="paragraph" w:customStyle="1" w:styleId="101">
    <w:name w:val="Стиль Стиль Заголовок 1 + все прописные Первая строка:  0 см Перед:...1"/>
    <w:basedOn w:val="a7"/>
    <w:uiPriority w:val="99"/>
    <w:rsid w:val="00303925"/>
    <w:pPr>
      <w:keepNext/>
      <w:pageBreakBefore/>
      <w:numPr>
        <w:numId w:val="34"/>
      </w:numPr>
      <w:outlineLvl w:val="0"/>
    </w:pPr>
    <w:rPr>
      <w:rFonts w:ascii="Arial" w:hAnsi="Arial"/>
      <w:b/>
      <w:bCs/>
      <w:caps/>
      <w:color w:val="AF931D"/>
      <w:sz w:val="32"/>
      <w:szCs w:val="20"/>
    </w:rPr>
  </w:style>
  <w:style w:type="paragraph" w:customStyle="1" w:styleId="312">
    <w:name w:val="Стиль Стиль Заголовок 3 + 12 пт не курсив все прописные Первая стро..."/>
    <w:basedOn w:val="a7"/>
    <w:uiPriority w:val="99"/>
    <w:rsid w:val="00303925"/>
    <w:pPr>
      <w:keepNext/>
      <w:numPr>
        <w:ilvl w:val="1"/>
        <w:numId w:val="34"/>
      </w:numPr>
      <w:outlineLvl w:val="1"/>
    </w:pPr>
    <w:rPr>
      <w:rFonts w:ascii="Arial" w:hAnsi="Arial"/>
      <w:b/>
      <w:bCs/>
      <w:i/>
      <w:caps/>
      <w:sz w:val="20"/>
      <w:szCs w:val="20"/>
    </w:rPr>
  </w:style>
  <w:style w:type="paragraph" w:customStyle="1" w:styleId="3121">
    <w:name w:val="Стиль Стиль Стиль Заголовок 3 + 12 пт не курсив все прописные Перва...1"/>
    <w:basedOn w:val="312"/>
    <w:uiPriority w:val="99"/>
    <w:rsid w:val="00303925"/>
    <w:pPr>
      <w:numPr>
        <w:ilvl w:val="2"/>
      </w:numPr>
      <w:tabs>
        <w:tab w:val="num" w:pos="900"/>
        <w:tab w:val="num" w:pos="1492"/>
      </w:tabs>
      <w:outlineLvl w:val="2"/>
    </w:pPr>
    <w:rPr>
      <w:iCs/>
    </w:rPr>
  </w:style>
  <w:style w:type="paragraph" w:customStyle="1" w:styleId="1b">
    <w:name w:val="Список 1"/>
    <w:basedOn w:val="a"/>
    <w:uiPriority w:val="99"/>
    <w:rsid w:val="00303925"/>
    <w:pPr>
      <w:widowControl w:val="0"/>
      <w:numPr>
        <w:ilvl w:val="1"/>
        <w:numId w:val="0"/>
      </w:numPr>
      <w:tabs>
        <w:tab w:val="num" w:pos="360"/>
        <w:tab w:val="num" w:pos="1443"/>
      </w:tabs>
      <w:overflowPunct w:val="0"/>
      <w:autoSpaceDE w:val="0"/>
      <w:autoSpaceDN w:val="0"/>
      <w:adjustRightInd w:val="0"/>
      <w:spacing w:before="60"/>
      <w:ind w:left="1443" w:hanging="363"/>
      <w:textAlignment w:val="baseline"/>
    </w:pPr>
    <w:rPr>
      <w:szCs w:val="20"/>
    </w:rPr>
  </w:style>
  <w:style w:type="paragraph" w:styleId="affff">
    <w:name w:val="Title"/>
    <w:basedOn w:val="a7"/>
    <w:next w:val="a7"/>
    <w:link w:val="affff0"/>
    <w:qFormat/>
    <w:rsid w:val="00BA1EBA"/>
    <w:pPr>
      <w:contextualSpacing/>
    </w:pPr>
    <w:rPr>
      <w:rFonts w:asciiTheme="majorHAnsi" w:eastAsiaTheme="majorEastAsia" w:hAnsiTheme="majorHAnsi" w:cstheme="majorBidi"/>
      <w:spacing w:val="-10"/>
      <w:kern w:val="28"/>
      <w:sz w:val="56"/>
      <w:szCs w:val="56"/>
    </w:rPr>
  </w:style>
  <w:style w:type="character" w:customStyle="1" w:styleId="affff0">
    <w:name w:val="Заголовок Знак"/>
    <w:basedOn w:val="a9"/>
    <w:link w:val="affff"/>
    <w:rsid w:val="00BA1EBA"/>
    <w:rPr>
      <w:rFonts w:asciiTheme="majorHAnsi" w:eastAsiaTheme="majorEastAsia" w:hAnsiTheme="majorHAnsi" w:cstheme="majorBidi"/>
      <w:spacing w:val="-10"/>
      <w:kern w:val="28"/>
      <w:sz w:val="56"/>
      <w:szCs w:val="56"/>
    </w:rPr>
  </w:style>
  <w:style w:type="character" w:styleId="affff1">
    <w:name w:val="Book Title"/>
    <w:basedOn w:val="a9"/>
    <w:uiPriority w:val="33"/>
    <w:qFormat/>
    <w:rsid w:val="00BA1EBA"/>
    <w:rPr>
      <w:b/>
      <w:bCs/>
      <w:i/>
      <w:iCs/>
      <w:spacing w:val="5"/>
    </w:rPr>
  </w:style>
  <w:style w:type="paragraph" w:customStyle="1" w:styleId="affff2">
    <w:name w:val="Наименование договора"/>
    <w:basedOn w:val="affff"/>
    <w:link w:val="affff3"/>
    <w:qFormat/>
    <w:rsid w:val="00871F3E"/>
    <w:pPr>
      <w:keepNext/>
      <w:tabs>
        <w:tab w:val="left" w:pos="0"/>
      </w:tabs>
      <w:suppressAutoHyphens/>
      <w:spacing w:after="640"/>
      <w:ind w:firstLine="0"/>
      <w:contextualSpacing w:val="0"/>
      <w:jc w:val="center"/>
    </w:pPr>
    <w:rPr>
      <w:rFonts w:ascii="Tahoma" w:eastAsia="Tahoma" w:hAnsi="Tahoma" w:cs="Tahoma"/>
      <w:b/>
      <w:bCs/>
      <w:color w:val="2263A2"/>
      <w:spacing w:val="0"/>
      <w:kern w:val="0"/>
      <w:sz w:val="28"/>
      <w:szCs w:val="28"/>
      <w:lang w:eastAsia="en-US"/>
    </w:rPr>
  </w:style>
  <w:style w:type="character" w:customStyle="1" w:styleId="affff3">
    <w:name w:val="Наименование договора Знак"/>
    <w:basedOn w:val="a9"/>
    <w:link w:val="affff2"/>
    <w:rsid w:val="00871F3E"/>
    <w:rPr>
      <w:rFonts w:ascii="Tahoma" w:eastAsia="Tahoma" w:hAnsi="Tahoma" w:cs="Tahoma"/>
      <w:b/>
      <w:bCs/>
      <w:color w:val="2263A2"/>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2960">
      <w:bodyDiv w:val="1"/>
      <w:marLeft w:val="0"/>
      <w:marRight w:val="0"/>
      <w:marTop w:val="0"/>
      <w:marBottom w:val="0"/>
      <w:divBdr>
        <w:top w:val="none" w:sz="0" w:space="0" w:color="auto"/>
        <w:left w:val="none" w:sz="0" w:space="0" w:color="auto"/>
        <w:bottom w:val="none" w:sz="0" w:space="0" w:color="auto"/>
        <w:right w:val="none" w:sz="0" w:space="0" w:color="auto"/>
      </w:divBdr>
    </w:div>
    <w:div w:id="47194520">
      <w:bodyDiv w:val="1"/>
      <w:marLeft w:val="0"/>
      <w:marRight w:val="0"/>
      <w:marTop w:val="0"/>
      <w:marBottom w:val="0"/>
      <w:divBdr>
        <w:top w:val="none" w:sz="0" w:space="0" w:color="auto"/>
        <w:left w:val="none" w:sz="0" w:space="0" w:color="auto"/>
        <w:bottom w:val="none" w:sz="0" w:space="0" w:color="auto"/>
        <w:right w:val="none" w:sz="0" w:space="0" w:color="auto"/>
      </w:divBdr>
      <w:divsChild>
        <w:div w:id="39131812">
          <w:marLeft w:val="0"/>
          <w:marRight w:val="0"/>
          <w:marTop w:val="0"/>
          <w:marBottom w:val="0"/>
          <w:divBdr>
            <w:top w:val="none" w:sz="0" w:space="0" w:color="auto"/>
            <w:left w:val="none" w:sz="0" w:space="0" w:color="auto"/>
            <w:bottom w:val="none" w:sz="0" w:space="0" w:color="auto"/>
            <w:right w:val="none" w:sz="0" w:space="0" w:color="auto"/>
          </w:divBdr>
        </w:div>
      </w:divsChild>
    </w:div>
    <w:div w:id="250704210">
      <w:bodyDiv w:val="1"/>
      <w:marLeft w:val="0"/>
      <w:marRight w:val="0"/>
      <w:marTop w:val="0"/>
      <w:marBottom w:val="0"/>
      <w:divBdr>
        <w:top w:val="none" w:sz="0" w:space="0" w:color="auto"/>
        <w:left w:val="none" w:sz="0" w:space="0" w:color="auto"/>
        <w:bottom w:val="none" w:sz="0" w:space="0" w:color="auto"/>
        <w:right w:val="none" w:sz="0" w:space="0" w:color="auto"/>
      </w:divBdr>
    </w:div>
    <w:div w:id="829948108">
      <w:bodyDiv w:val="1"/>
      <w:marLeft w:val="0"/>
      <w:marRight w:val="0"/>
      <w:marTop w:val="0"/>
      <w:marBottom w:val="0"/>
      <w:divBdr>
        <w:top w:val="none" w:sz="0" w:space="0" w:color="auto"/>
        <w:left w:val="none" w:sz="0" w:space="0" w:color="auto"/>
        <w:bottom w:val="none" w:sz="0" w:space="0" w:color="auto"/>
        <w:right w:val="none" w:sz="0" w:space="0" w:color="auto"/>
      </w:divBdr>
    </w:div>
    <w:div w:id="845706731">
      <w:bodyDiv w:val="1"/>
      <w:marLeft w:val="0"/>
      <w:marRight w:val="0"/>
      <w:marTop w:val="0"/>
      <w:marBottom w:val="0"/>
      <w:divBdr>
        <w:top w:val="none" w:sz="0" w:space="0" w:color="auto"/>
        <w:left w:val="none" w:sz="0" w:space="0" w:color="auto"/>
        <w:bottom w:val="none" w:sz="0" w:space="0" w:color="auto"/>
        <w:right w:val="none" w:sz="0" w:space="0" w:color="auto"/>
      </w:divBdr>
    </w:div>
    <w:div w:id="972252993">
      <w:bodyDiv w:val="1"/>
      <w:marLeft w:val="0"/>
      <w:marRight w:val="0"/>
      <w:marTop w:val="0"/>
      <w:marBottom w:val="0"/>
      <w:divBdr>
        <w:top w:val="none" w:sz="0" w:space="0" w:color="auto"/>
        <w:left w:val="none" w:sz="0" w:space="0" w:color="auto"/>
        <w:bottom w:val="none" w:sz="0" w:space="0" w:color="auto"/>
        <w:right w:val="none" w:sz="0" w:space="0" w:color="auto"/>
      </w:divBdr>
      <w:divsChild>
        <w:div w:id="1549994173">
          <w:marLeft w:val="0"/>
          <w:marRight w:val="0"/>
          <w:marTop w:val="0"/>
          <w:marBottom w:val="0"/>
          <w:divBdr>
            <w:top w:val="none" w:sz="0" w:space="0" w:color="auto"/>
            <w:left w:val="none" w:sz="0" w:space="0" w:color="auto"/>
            <w:bottom w:val="none" w:sz="0" w:space="0" w:color="auto"/>
            <w:right w:val="none" w:sz="0" w:space="0" w:color="auto"/>
          </w:divBdr>
        </w:div>
      </w:divsChild>
    </w:div>
    <w:div w:id="1012954091">
      <w:bodyDiv w:val="1"/>
      <w:marLeft w:val="0"/>
      <w:marRight w:val="0"/>
      <w:marTop w:val="0"/>
      <w:marBottom w:val="0"/>
      <w:divBdr>
        <w:top w:val="none" w:sz="0" w:space="0" w:color="auto"/>
        <w:left w:val="none" w:sz="0" w:space="0" w:color="auto"/>
        <w:bottom w:val="none" w:sz="0" w:space="0" w:color="auto"/>
        <w:right w:val="none" w:sz="0" w:space="0" w:color="auto"/>
      </w:divBdr>
    </w:div>
    <w:div w:id="1340964481">
      <w:bodyDiv w:val="1"/>
      <w:marLeft w:val="0"/>
      <w:marRight w:val="0"/>
      <w:marTop w:val="0"/>
      <w:marBottom w:val="0"/>
      <w:divBdr>
        <w:top w:val="none" w:sz="0" w:space="0" w:color="auto"/>
        <w:left w:val="none" w:sz="0" w:space="0" w:color="auto"/>
        <w:bottom w:val="none" w:sz="0" w:space="0" w:color="auto"/>
        <w:right w:val="none" w:sz="0" w:space="0" w:color="auto"/>
      </w:divBdr>
    </w:div>
    <w:div w:id="1358118874">
      <w:bodyDiv w:val="1"/>
      <w:marLeft w:val="0"/>
      <w:marRight w:val="0"/>
      <w:marTop w:val="0"/>
      <w:marBottom w:val="0"/>
      <w:divBdr>
        <w:top w:val="none" w:sz="0" w:space="0" w:color="auto"/>
        <w:left w:val="none" w:sz="0" w:space="0" w:color="auto"/>
        <w:bottom w:val="none" w:sz="0" w:space="0" w:color="auto"/>
        <w:right w:val="none" w:sz="0" w:space="0" w:color="auto"/>
      </w:divBdr>
      <w:divsChild>
        <w:div w:id="1308123115">
          <w:marLeft w:val="0"/>
          <w:marRight w:val="0"/>
          <w:marTop w:val="0"/>
          <w:marBottom w:val="0"/>
          <w:divBdr>
            <w:top w:val="none" w:sz="0" w:space="0" w:color="auto"/>
            <w:left w:val="none" w:sz="0" w:space="0" w:color="auto"/>
            <w:bottom w:val="none" w:sz="0" w:space="0" w:color="auto"/>
            <w:right w:val="none" w:sz="0" w:space="0" w:color="auto"/>
          </w:divBdr>
        </w:div>
      </w:divsChild>
    </w:div>
    <w:div w:id="1399280586">
      <w:bodyDiv w:val="1"/>
      <w:marLeft w:val="0"/>
      <w:marRight w:val="0"/>
      <w:marTop w:val="0"/>
      <w:marBottom w:val="0"/>
      <w:divBdr>
        <w:top w:val="none" w:sz="0" w:space="0" w:color="auto"/>
        <w:left w:val="none" w:sz="0" w:space="0" w:color="auto"/>
        <w:bottom w:val="none" w:sz="0" w:space="0" w:color="auto"/>
        <w:right w:val="none" w:sz="0" w:space="0" w:color="auto"/>
      </w:divBdr>
    </w:div>
    <w:div w:id="1524661872">
      <w:bodyDiv w:val="1"/>
      <w:marLeft w:val="0"/>
      <w:marRight w:val="0"/>
      <w:marTop w:val="0"/>
      <w:marBottom w:val="0"/>
      <w:divBdr>
        <w:top w:val="none" w:sz="0" w:space="0" w:color="auto"/>
        <w:left w:val="none" w:sz="0" w:space="0" w:color="auto"/>
        <w:bottom w:val="none" w:sz="0" w:space="0" w:color="auto"/>
        <w:right w:val="none" w:sz="0" w:space="0" w:color="auto"/>
      </w:divBdr>
    </w:div>
    <w:div w:id="1714191367">
      <w:bodyDiv w:val="1"/>
      <w:marLeft w:val="0"/>
      <w:marRight w:val="0"/>
      <w:marTop w:val="0"/>
      <w:marBottom w:val="0"/>
      <w:divBdr>
        <w:top w:val="none" w:sz="0" w:space="0" w:color="auto"/>
        <w:left w:val="none" w:sz="0" w:space="0" w:color="auto"/>
        <w:bottom w:val="none" w:sz="0" w:space="0" w:color="auto"/>
        <w:right w:val="none" w:sz="0" w:space="0" w:color="auto"/>
      </w:divBdr>
      <w:divsChild>
        <w:div w:id="322125464">
          <w:marLeft w:val="0"/>
          <w:marRight w:val="0"/>
          <w:marTop w:val="0"/>
          <w:marBottom w:val="0"/>
          <w:divBdr>
            <w:top w:val="none" w:sz="0" w:space="0" w:color="auto"/>
            <w:left w:val="none" w:sz="0" w:space="0" w:color="auto"/>
            <w:bottom w:val="none" w:sz="0" w:space="0" w:color="auto"/>
            <w:right w:val="none" w:sz="0" w:space="0" w:color="auto"/>
          </w:divBdr>
        </w:div>
      </w:divsChild>
    </w:div>
    <w:div w:id="192159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_________Microsoft_Word3.docx"/><Relationship Id="rId26" Type="http://schemas.openxmlformats.org/officeDocument/2006/relationships/oleObject" Target="embeddings/_________Microsoft_Word_97_20031.doc"/><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package" Target="embeddings/_________Microsoft_Word8.docx"/><Relationship Id="rId42" Type="http://schemas.openxmlformats.org/officeDocument/2006/relationships/package" Target="embeddings/_________Microsoft_Word12.docx"/><Relationship Id="rId47" Type="http://schemas.openxmlformats.org/officeDocument/2006/relationships/image" Target="media/image19.emf"/><Relationship Id="rId50" Type="http://schemas.openxmlformats.org/officeDocument/2006/relationships/package" Target="embeddings/_________Microsoft_Word16.docx"/><Relationship Id="rId55" Type="http://schemas.openxmlformats.org/officeDocument/2006/relationships/image" Target="media/image23.emf"/><Relationship Id="rId63" Type="http://schemas.openxmlformats.org/officeDocument/2006/relationships/image" Target="media/image27.emf"/><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_________Microsoft_Word2.doc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_________Microsoft_Word5.docx"/><Relationship Id="rId32" Type="http://schemas.openxmlformats.org/officeDocument/2006/relationships/package" Target="embeddings/_____Microsoft_Excel7.xlsx"/><Relationship Id="rId37" Type="http://schemas.openxmlformats.org/officeDocument/2006/relationships/image" Target="media/image14.emf"/><Relationship Id="rId40" Type="http://schemas.openxmlformats.org/officeDocument/2006/relationships/package" Target="embeddings/_________Microsoft_Word11.docx"/><Relationship Id="rId45" Type="http://schemas.openxmlformats.org/officeDocument/2006/relationships/image" Target="media/image18.emf"/><Relationship Id="rId53" Type="http://schemas.openxmlformats.org/officeDocument/2006/relationships/image" Target="media/image22.emf"/><Relationship Id="rId58" Type="http://schemas.openxmlformats.org/officeDocument/2006/relationships/package" Target="embeddings/_____Microsoft_Excel20.xlsx"/><Relationship Id="rId66" Type="http://schemas.openxmlformats.org/officeDocument/2006/relationships/package" Target="embeddings/_________Microsoft_Word24.docx"/><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_________Microsoft_Word6.docx"/><Relationship Id="rId36" Type="http://schemas.openxmlformats.org/officeDocument/2006/relationships/package" Target="embeddings/_________Microsoft_Word9.docx"/><Relationship Id="rId49" Type="http://schemas.openxmlformats.org/officeDocument/2006/relationships/image" Target="media/image20.emf"/><Relationship Id="rId57" Type="http://schemas.openxmlformats.org/officeDocument/2006/relationships/image" Target="media/image24.emf"/><Relationship Id="rId61" Type="http://schemas.openxmlformats.org/officeDocument/2006/relationships/image" Target="media/image26.emf"/><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package" Target="embeddings/_________Microsoft_Word13.docx"/><Relationship Id="rId52" Type="http://schemas.openxmlformats.org/officeDocument/2006/relationships/package" Target="embeddings/_________Microsoft_Word17.docx"/><Relationship Id="rId60" Type="http://schemas.openxmlformats.org/officeDocument/2006/relationships/package" Target="embeddings/_________Microsoft_Word21.docx"/><Relationship Id="rId65" Type="http://schemas.openxmlformats.org/officeDocument/2006/relationships/image" Target="media/image2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_________Microsoft_Word1.docx"/><Relationship Id="rId22" Type="http://schemas.openxmlformats.org/officeDocument/2006/relationships/oleObject" Target="embeddings/_________Microsoft_Word_97_2003.doc"/><Relationship Id="rId27" Type="http://schemas.openxmlformats.org/officeDocument/2006/relationships/image" Target="media/image9.emf"/><Relationship Id="rId30" Type="http://schemas.openxmlformats.org/officeDocument/2006/relationships/package" Target="embeddings/_____Microsoft_Excel.xlsx"/><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package" Target="embeddings/_________Microsoft_Word15.docx"/><Relationship Id="rId56" Type="http://schemas.openxmlformats.org/officeDocument/2006/relationships/package" Target="embeddings/_____Microsoft_Excel19.xlsx"/><Relationship Id="rId64" Type="http://schemas.openxmlformats.org/officeDocument/2006/relationships/package" Target="embeddings/_________Microsoft_Word23.docx"/><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21.emf"/><Relationship Id="rId3" Type="http://schemas.openxmlformats.org/officeDocument/2006/relationships/customXml" Target="../customXml/item3.xml"/><Relationship Id="rId12" Type="http://schemas.openxmlformats.org/officeDocument/2006/relationships/package" Target="embeddings/_________Microsoft_Word.doc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_________Microsoft_Word10.docx"/><Relationship Id="rId46" Type="http://schemas.openxmlformats.org/officeDocument/2006/relationships/package" Target="embeddings/_________Microsoft_Word14.docx"/><Relationship Id="rId59" Type="http://schemas.openxmlformats.org/officeDocument/2006/relationships/image" Target="media/image25.emf"/><Relationship Id="rId67" Type="http://schemas.openxmlformats.org/officeDocument/2006/relationships/header" Target="header1.xml"/><Relationship Id="rId20" Type="http://schemas.openxmlformats.org/officeDocument/2006/relationships/package" Target="embeddings/_________Microsoft_Word4.docx"/><Relationship Id="rId41" Type="http://schemas.openxmlformats.org/officeDocument/2006/relationships/image" Target="media/image16.emf"/><Relationship Id="rId54" Type="http://schemas.openxmlformats.org/officeDocument/2006/relationships/package" Target="embeddings/_________Microsoft_Word18.docx"/><Relationship Id="rId62" Type="http://schemas.openxmlformats.org/officeDocument/2006/relationships/package" Target="embeddings/_________Microsoft_Word22.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541F61844BE784C98AE312DDC3A4C4E" ma:contentTypeVersion="0" ma:contentTypeDescription="Создание документа." ma:contentTypeScope="" ma:versionID="70966592731c536bc0dbe7d43f53c0ba">
  <xsd:schema xmlns:xsd="http://www.w3.org/2001/XMLSchema" xmlns:xs="http://www.w3.org/2001/XMLSchema" xmlns:p="http://schemas.microsoft.com/office/2006/metadata/properties" targetNamespace="http://schemas.microsoft.com/office/2006/metadata/properties" ma:root="true" ma:fieldsID="152102bbf0569bac6069ed13810a52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86C61-8EEE-4337-83B2-1D1D564B549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DBFA10F-E496-4B31-9F65-A43AC681FE77}">
  <ds:schemaRefs>
    <ds:schemaRef ds:uri="http://schemas.microsoft.com/sharepoint/v3/contenttype/forms"/>
  </ds:schemaRefs>
</ds:datastoreItem>
</file>

<file path=customXml/itemProps3.xml><?xml version="1.0" encoding="utf-8"?>
<ds:datastoreItem xmlns:ds="http://schemas.openxmlformats.org/officeDocument/2006/customXml" ds:itemID="{FF3D7EF2-7A9D-4195-BF8C-B99768D88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8EF542-DEB1-4738-8862-8C39D916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743</Words>
  <Characters>6283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Положение о базе НМД</vt:lpstr>
    </vt:vector>
  </TitlesOfParts>
  <Company>MO GMK NN</Company>
  <LinksUpToDate>false</LinksUpToDate>
  <CharactersWithSpaces>7012</CharactersWithSpaces>
  <SharedDoc>false</SharedDoc>
  <HLinks>
    <vt:vector size="822" baseType="variant">
      <vt:variant>
        <vt:i4>8323130</vt:i4>
      </vt:variant>
      <vt:variant>
        <vt:i4>921</vt:i4>
      </vt:variant>
      <vt:variant>
        <vt:i4>0</vt:i4>
      </vt:variant>
      <vt:variant>
        <vt:i4>5</vt:i4>
      </vt:variant>
      <vt:variant>
        <vt:lpwstr>../ЯЯЯ/Альбом УФ_Учет ДЗКЗ.xlsx</vt:lpwstr>
      </vt:variant>
      <vt:variant>
        <vt:lpwstr>'НН.ДК-2.1'!Область_печати</vt:lpwstr>
      </vt:variant>
      <vt:variant>
        <vt:i4>67437683</vt:i4>
      </vt:variant>
      <vt:variant>
        <vt:i4>885</vt:i4>
      </vt:variant>
      <vt:variant>
        <vt:i4>0</vt:i4>
      </vt:variant>
      <vt:variant>
        <vt:i4>5</vt:i4>
      </vt:variant>
      <vt:variant>
        <vt:lpwstr>../../AppData/Local/Microsoft/Windows/Temporary Internet Files/Content.MSO/71E47937.xlsx</vt:lpwstr>
      </vt:variant>
      <vt:variant>
        <vt:lpwstr>'НН.М-33.2 стр.1'!A1</vt:lpwstr>
      </vt:variant>
      <vt:variant>
        <vt:i4>852018</vt:i4>
      </vt:variant>
      <vt:variant>
        <vt:i4>879</vt:i4>
      </vt:variant>
      <vt:variant>
        <vt:i4>0</vt:i4>
      </vt:variant>
      <vt:variant>
        <vt:i4>5</vt:i4>
      </vt:variant>
      <vt:variant>
        <vt:lpwstr>../../AppData/Roaming/Microsoft/Excel/Альбом_Транспорт (version 1).xlsb</vt:lpwstr>
      </vt:variant>
      <vt:variant>
        <vt:lpwstr>'НН.ЭСМ-5.1'!A1</vt:lpwstr>
      </vt:variant>
      <vt:variant>
        <vt:i4>73270314</vt:i4>
      </vt:variant>
      <vt:variant>
        <vt:i4>873</vt:i4>
      </vt:variant>
      <vt:variant>
        <vt:i4>0</vt:i4>
      </vt:variant>
      <vt:variant>
        <vt:i4>5</vt:i4>
      </vt:variant>
      <vt:variant>
        <vt:lpwstr>../../AppData/Roaming/Microsoft/Excel/Альбом_Транспорт (version 1).xlsb</vt:lpwstr>
      </vt:variant>
      <vt:variant>
        <vt:lpwstr>'НН.ЭСМ-4.1'!Область_печати</vt:lpwstr>
      </vt:variant>
      <vt:variant>
        <vt:i4>68224083</vt:i4>
      </vt:variant>
      <vt:variant>
        <vt:i4>867</vt:i4>
      </vt:variant>
      <vt:variant>
        <vt:i4>0</vt:i4>
      </vt:variant>
      <vt:variant>
        <vt:i4>5</vt:i4>
      </vt:variant>
      <vt:variant>
        <vt:lpwstr>../ЯЯЯ/Альбом УФ_Учет ДЗКЗ.xlsx</vt:lpwstr>
      </vt:variant>
      <vt:variant>
        <vt:lpwstr>'НН.ЭСМ-3.1'!Область_печати</vt:lpwstr>
      </vt:variant>
      <vt:variant>
        <vt:i4>75105338</vt:i4>
      </vt:variant>
      <vt:variant>
        <vt:i4>855</vt:i4>
      </vt:variant>
      <vt:variant>
        <vt:i4>0</vt:i4>
      </vt:variant>
      <vt:variant>
        <vt:i4>5</vt:i4>
      </vt:variant>
      <vt:variant>
        <vt:lpwstr>../ЯЯЯ/Альбом_Транспорт.xlsx</vt:lpwstr>
      </vt:variant>
      <vt:variant>
        <vt:lpwstr>'НН.ПЛ-11.1'!A1</vt:lpwstr>
      </vt:variant>
      <vt:variant>
        <vt:i4>68419711</vt:i4>
      </vt:variant>
      <vt:variant>
        <vt:i4>849</vt:i4>
      </vt:variant>
      <vt:variant>
        <vt:i4>0</vt:i4>
      </vt:variant>
      <vt:variant>
        <vt:i4>5</vt:i4>
      </vt:variant>
      <vt:variant>
        <vt:lpwstr>../ЯЯЯ/Альбом_Транспорт.xlsx</vt:lpwstr>
      </vt:variant>
      <vt:variant>
        <vt:lpwstr>'НН.ПЛ-7.1_1'!Область_печати</vt:lpwstr>
      </vt:variant>
      <vt:variant>
        <vt:i4>68419711</vt:i4>
      </vt:variant>
      <vt:variant>
        <vt:i4>843</vt:i4>
      </vt:variant>
      <vt:variant>
        <vt:i4>0</vt:i4>
      </vt:variant>
      <vt:variant>
        <vt:i4>5</vt:i4>
      </vt:variant>
      <vt:variant>
        <vt:lpwstr>../ЯЯЯ/Альбом_Транспорт.xlsx</vt:lpwstr>
      </vt:variant>
      <vt:variant>
        <vt:lpwstr>'НН.ПЛ-7.1_1'!Область_печати</vt:lpwstr>
      </vt:variant>
      <vt:variant>
        <vt:i4>12</vt:i4>
      </vt:variant>
      <vt:variant>
        <vt:i4>837</vt:i4>
      </vt:variant>
      <vt:variant>
        <vt:i4>0</vt:i4>
      </vt:variant>
      <vt:variant>
        <vt:i4>5</vt:i4>
      </vt:variant>
      <vt:variant>
        <vt:lpwstr>../ЯЯЯ/Альбом_Транспорт.xlsx</vt:lpwstr>
      </vt:variant>
      <vt:variant>
        <vt:lpwstr>'НН.ПЛ-6.1(1)'!Область_печати</vt:lpwstr>
      </vt:variant>
      <vt:variant>
        <vt:i4>73073756</vt:i4>
      </vt:variant>
      <vt:variant>
        <vt:i4>834</vt:i4>
      </vt:variant>
      <vt:variant>
        <vt:i4>0</vt:i4>
      </vt:variant>
      <vt:variant>
        <vt:i4>5</vt:i4>
      </vt:variant>
      <vt:variant>
        <vt:lpwstr>../ЯЯЯ/Альбом_Транспорт.xlsx</vt:lpwstr>
      </vt:variant>
      <vt:variant>
        <vt:lpwstr>'НН.ЭСМ-1.1(1)'!Область_печати</vt:lpwstr>
      </vt:variant>
      <vt:variant>
        <vt:i4>69926944</vt:i4>
      </vt:variant>
      <vt:variant>
        <vt:i4>831</vt:i4>
      </vt:variant>
      <vt:variant>
        <vt:i4>0</vt:i4>
      </vt:variant>
      <vt:variant>
        <vt:i4>5</vt:i4>
      </vt:variant>
      <vt:variant>
        <vt:lpwstr>../ЯЯЯ/Альбом_Транспорт.xlsx</vt:lpwstr>
      </vt:variant>
      <vt:variant>
        <vt:lpwstr>'НН.ПЛ-9.1'!Область_печати</vt:lpwstr>
      </vt:variant>
      <vt:variant>
        <vt:i4>67960920</vt:i4>
      </vt:variant>
      <vt:variant>
        <vt:i4>825</vt:i4>
      </vt:variant>
      <vt:variant>
        <vt:i4>0</vt:i4>
      </vt:variant>
      <vt:variant>
        <vt:i4>5</vt:i4>
      </vt:variant>
      <vt:variant>
        <vt:lpwstr>../ЯЯЯ/Альбом_Транспорт.xlsx</vt:lpwstr>
      </vt:variant>
      <vt:variant>
        <vt:lpwstr>RANGE!Область_печати</vt:lpwstr>
      </vt:variant>
      <vt:variant>
        <vt:i4>131135</vt:i4>
      </vt:variant>
      <vt:variant>
        <vt:i4>819</vt:i4>
      </vt:variant>
      <vt:variant>
        <vt:i4>0</vt:i4>
      </vt:variant>
      <vt:variant>
        <vt:i4>5</vt:i4>
      </vt:variant>
      <vt:variant>
        <vt:lpwstr>../ЯЯЯ/Альбом УФ_Учет ДЗКЗ.xlsx</vt:lpwstr>
      </vt:variant>
      <vt:variant>
        <vt:lpwstr>'НН.БС-4.1'!Область_печати</vt:lpwstr>
      </vt:variant>
      <vt:variant>
        <vt:i4>327743</vt:i4>
      </vt:variant>
      <vt:variant>
        <vt:i4>813</vt:i4>
      </vt:variant>
      <vt:variant>
        <vt:i4>0</vt:i4>
      </vt:variant>
      <vt:variant>
        <vt:i4>5</vt:i4>
      </vt:variant>
      <vt:variant>
        <vt:lpwstr>../ЯЯЯ/Альбом УФ_Учет ДЗКЗ.xlsx</vt:lpwstr>
      </vt:variant>
      <vt:variant>
        <vt:lpwstr>'НН.БС-3.1'!Область_печати</vt:lpwstr>
      </vt:variant>
      <vt:variant>
        <vt:i4>68224083</vt:i4>
      </vt:variant>
      <vt:variant>
        <vt:i4>807</vt:i4>
      </vt:variant>
      <vt:variant>
        <vt:i4>0</vt:i4>
      </vt:variant>
      <vt:variant>
        <vt:i4>5</vt:i4>
      </vt:variant>
      <vt:variant>
        <vt:lpwstr>../ЯЯЯ/Альбом УФ_Учет ДЗКЗ.xlsx</vt:lpwstr>
      </vt:variant>
      <vt:variant>
        <vt:lpwstr>'НН.ЭСМ-3.1'!Область_печати</vt:lpwstr>
      </vt:variant>
      <vt:variant>
        <vt:i4>6816873</vt:i4>
      </vt:variant>
      <vt:variant>
        <vt:i4>801</vt:i4>
      </vt:variant>
      <vt:variant>
        <vt:i4>0</vt:i4>
      </vt:variant>
      <vt:variant>
        <vt:i4>5</vt:i4>
      </vt:variant>
      <vt:variant>
        <vt:lpwstr>../ЯЯЯ/Альбом УФ_Учет ДЗКЗ.xlsx</vt:lpwstr>
      </vt:variant>
      <vt:variant>
        <vt:lpwstr>'НН.ДК-5.1'!A1</vt:lpwstr>
      </vt:variant>
      <vt:variant>
        <vt:i4>68550783</vt:i4>
      </vt:variant>
      <vt:variant>
        <vt:i4>795</vt:i4>
      </vt:variant>
      <vt:variant>
        <vt:i4>0</vt:i4>
      </vt:variant>
      <vt:variant>
        <vt:i4>5</vt:i4>
      </vt:variant>
      <vt:variant>
        <vt:lpwstr>../ЯЯЯ/Альбом_Транспорт.xlsx</vt:lpwstr>
      </vt:variant>
      <vt:variant>
        <vt:lpwstr>'НН.ПЛ-5.1_1'!Область_печати</vt:lpwstr>
      </vt:variant>
      <vt:variant>
        <vt:i4>131084</vt:i4>
      </vt:variant>
      <vt:variant>
        <vt:i4>789</vt:i4>
      </vt:variant>
      <vt:variant>
        <vt:i4>0</vt:i4>
      </vt:variant>
      <vt:variant>
        <vt:i4>5</vt:i4>
      </vt:variant>
      <vt:variant>
        <vt:lpwstr>../ЯЯЯ/Альбом_Транспорт.xlsx</vt:lpwstr>
      </vt:variant>
      <vt:variant>
        <vt:lpwstr>'НН.ПЛ-4.1(1)'!Область_печати</vt:lpwstr>
      </vt:variant>
      <vt:variant>
        <vt:i4>69271584</vt:i4>
      </vt:variant>
      <vt:variant>
        <vt:i4>783</vt:i4>
      </vt:variant>
      <vt:variant>
        <vt:i4>0</vt:i4>
      </vt:variant>
      <vt:variant>
        <vt:i4>5</vt:i4>
      </vt:variant>
      <vt:variant>
        <vt:lpwstr>../ЯЯЯ/Альбом_Транспорт.xlsx</vt:lpwstr>
      </vt:variant>
      <vt:variant>
        <vt:lpwstr>'НН.ПЛ-3.1'!Область_печати</vt:lpwstr>
      </vt:variant>
      <vt:variant>
        <vt:i4>6816873</vt:i4>
      </vt:variant>
      <vt:variant>
        <vt:i4>768</vt:i4>
      </vt:variant>
      <vt:variant>
        <vt:i4>0</vt:i4>
      </vt:variant>
      <vt:variant>
        <vt:i4>5</vt:i4>
      </vt:variant>
      <vt:variant>
        <vt:lpwstr>../ЯЯЯ/Альбом УФ_Учет ДЗКЗ.xlsx</vt:lpwstr>
      </vt:variant>
      <vt:variant>
        <vt:lpwstr>'НН.ДК-5.1'!A1</vt:lpwstr>
      </vt:variant>
      <vt:variant>
        <vt:i4>7929914</vt:i4>
      </vt:variant>
      <vt:variant>
        <vt:i4>738</vt:i4>
      </vt:variant>
      <vt:variant>
        <vt:i4>0</vt:i4>
      </vt:variant>
      <vt:variant>
        <vt:i4>5</vt:i4>
      </vt:variant>
      <vt:variant>
        <vt:lpwstr>../ЯЯЯ/Альбом УФ_Учет ДЗКЗ.xlsx</vt:lpwstr>
      </vt:variant>
      <vt:variant>
        <vt:lpwstr>'НН.ДК-4.1'!Область_печати</vt:lpwstr>
      </vt:variant>
      <vt:variant>
        <vt:i4>7929914</vt:i4>
      </vt:variant>
      <vt:variant>
        <vt:i4>735</vt:i4>
      </vt:variant>
      <vt:variant>
        <vt:i4>0</vt:i4>
      </vt:variant>
      <vt:variant>
        <vt:i4>5</vt:i4>
      </vt:variant>
      <vt:variant>
        <vt:lpwstr>../ЯЯЯ/Альбом УФ_Учет ДЗКЗ.xlsx</vt:lpwstr>
      </vt:variant>
      <vt:variant>
        <vt:lpwstr>'НН.ДК-4.1'!Область_печати</vt:lpwstr>
      </vt:variant>
      <vt:variant>
        <vt:i4>73334879</vt:i4>
      </vt:variant>
      <vt:variant>
        <vt:i4>729</vt:i4>
      </vt:variant>
      <vt:variant>
        <vt:i4>0</vt:i4>
      </vt:variant>
      <vt:variant>
        <vt:i4>5</vt:i4>
      </vt:variant>
      <vt:variant>
        <vt:lpwstr>../ЯЯЯ/Альбом УФ_Учет ДЗКЗ.xlsx</vt:lpwstr>
      </vt:variant>
      <vt:variant>
        <vt:lpwstr>'НН.ТОРГ-5.1'!A1</vt:lpwstr>
      </vt:variant>
      <vt:variant>
        <vt:i4>68288533</vt:i4>
      </vt:variant>
      <vt:variant>
        <vt:i4>720</vt:i4>
      </vt:variant>
      <vt:variant>
        <vt:i4>0</vt:i4>
      </vt:variant>
      <vt:variant>
        <vt:i4>5</vt:i4>
      </vt:variant>
      <vt:variant>
        <vt:lpwstr>../ЯЯЯ/Альбом УФ_Учет ДЗКЗ.xlsx</vt:lpwstr>
      </vt:variant>
      <vt:variant>
        <vt:lpwstr>'НН.ТОРГ-12.1'!A1</vt:lpwstr>
      </vt:variant>
      <vt:variant>
        <vt:i4>68288533</vt:i4>
      </vt:variant>
      <vt:variant>
        <vt:i4>717</vt:i4>
      </vt:variant>
      <vt:variant>
        <vt:i4>0</vt:i4>
      </vt:variant>
      <vt:variant>
        <vt:i4>5</vt:i4>
      </vt:variant>
      <vt:variant>
        <vt:lpwstr>../ЯЯЯ/Альбом УФ_Учет ДЗКЗ.xlsx</vt:lpwstr>
      </vt:variant>
      <vt:variant>
        <vt:lpwstr>'НН.ТОРГ-12.1'!A1</vt:lpwstr>
      </vt:variant>
      <vt:variant>
        <vt:i4>68288533</vt:i4>
      </vt:variant>
      <vt:variant>
        <vt:i4>711</vt:i4>
      </vt:variant>
      <vt:variant>
        <vt:i4>0</vt:i4>
      </vt:variant>
      <vt:variant>
        <vt:i4>5</vt:i4>
      </vt:variant>
      <vt:variant>
        <vt:lpwstr>../ЯЯЯ/Альбом УФ_Учет ДЗКЗ.xlsx</vt:lpwstr>
      </vt:variant>
      <vt:variant>
        <vt:lpwstr>'НН.ТОРГ-12.1'!A1</vt:lpwstr>
      </vt:variant>
      <vt:variant>
        <vt:i4>68288533</vt:i4>
      </vt:variant>
      <vt:variant>
        <vt:i4>708</vt:i4>
      </vt:variant>
      <vt:variant>
        <vt:i4>0</vt:i4>
      </vt:variant>
      <vt:variant>
        <vt:i4>5</vt:i4>
      </vt:variant>
      <vt:variant>
        <vt:lpwstr>../ЯЯЯ/Альбом УФ_Учет ДЗКЗ.xlsx</vt:lpwstr>
      </vt:variant>
      <vt:variant>
        <vt:lpwstr>'НН.ТОРГ-12.1'!A1</vt:lpwstr>
      </vt:variant>
      <vt:variant>
        <vt:i4>73334879</vt:i4>
      </vt:variant>
      <vt:variant>
        <vt:i4>702</vt:i4>
      </vt:variant>
      <vt:variant>
        <vt:i4>0</vt:i4>
      </vt:variant>
      <vt:variant>
        <vt:i4>5</vt:i4>
      </vt:variant>
      <vt:variant>
        <vt:lpwstr>../ЯЯЯ/Альбом УФ_Учет ДЗКЗ.xlsx</vt:lpwstr>
      </vt:variant>
      <vt:variant>
        <vt:lpwstr>'НН.ТОРГ-5.1'!A1</vt:lpwstr>
      </vt:variant>
      <vt:variant>
        <vt:i4>73334879</vt:i4>
      </vt:variant>
      <vt:variant>
        <vt:i4>699</vt:i4>
      </vt:variant>
      <vt:variant>
        <vt:i4>0</vt:i4>
      </vt:variant>
      <vt:variant>
        <vt:i4>5</vt:i4>
      </vt:variant>
      <vt:variant>
        <vt:lpwstr>../ЯЯЯ/Альбом УФ_Учет ДЗКЗ.xlsx</vt:lpwstr>
      </vt:variant>
      <vt:variant>
        <vt:lpwstr>'НН.ТОРГ-5.1'!A1</vt:lpwstr>
      </vt:variant>
      <vt:variant>
        <vt:i4>73269343</vt:i4>
      </vt:variant>
      <vt:variant>
        <vt:i4>693</vt:i4>
      </vt:variant>
      <vt:variant>
        <vt:i4>0</vt:i4>
      </vt:variant>
      <vt:variant>
        <vt:i4>5</vt:i4>
      </vt:variant>
      <vt:variant>
        <vt:lpwstr>../ЯЯЯ/Альбом УФ_Учет ДЗКЗ.xlsx</vt:lpwstr>
      </vt:variant>
      <vt:variant>
        <vt:lpwstr>'НН.ТОРГ-4.1'!A1</vt:lpwstr>
      </vt:variant>
      <vt:variant>
        <vt:i4>73269343</vt:i4>
      </vt:variant>
      <vt:variant>
        <vt:i4>690</vt:i4>
      </vt:variant>
      <vt:variant>
        <vt:i4>0</vt:i4>
      </vt:variant>
      <vt:variant>
        <vt:i4>5</vt:i4>
      </vt:variant>
      <vt:variant>
        <vt:lpwstr>../ЯЯЯ/Альбом УФ_Учет ДЗКЗ.xlsx</vt:lpwstr>
      </vt:variant>
      <vt:variant>
        <vt:lpwstr>'НН.ТОРГ-4.1'!A1</vt:lpwstr>
      </vt:variant>
      <vt:variant>
        <vt:i4>72941663</vt:i4>
      </vt:variant>
      <vt:variant>
        <vt:i4>684</vt:i4>
      </vt:variant>
      <vt:variant>
        <vt:i4>0</vt:i4>
      </vt:variant>
      <vt:variant>
        <vt:i4>5</vt:i4>
      </vt:variant>
      <vt:variant>
        <vt:lpwstr>../ЯЯЯ/Альбом УФ_Учет ДЗКЗ.xlsx</vt:lpwstr>
      </vt:variant>
      <vt:variant>
        <vt:lpwstr>'НН.ТОРГ-3.1'!A1</vt:lpwstr>
      </vt:variant>
      <vt:variant>
        <vt:i4>72941663</vt:i4>
      </vt:variant>
      <vt:variant>
        <vt:i4>681</vt:i4>
      </vt:variant>
      <vt:variant>
        <vt:i4>0</vt:i4>
      </vt:variant>
      <vt:variant>
        <vt:i4>5</vt:i4>
      </vt:variant>
      <vt:variant>
        <vt:lpwstr>../ЯЯЯ/Альбом УФ_Учет ДЗКЗ.xlsx</vt:lpwstr>
      </vt:variant>
      <vt:variant>
        <vt:lpwstr>'НН.ТОРГ-3.1'!A1</vt:lpwstr>
      </vt:variant>
      <vt:variant>
        <vt:i4>72876127</vt:i4>
      </vt:variant>
      <vt:variant>
        <vt:i4>675</vt:i4>
      </vt:variant>
      <vt:variant>
        <vt:i4>0</vt:i4>
      </vt:variant>
      <vt:variant>
        <vt:i4>5</vt:i4>
      </vt:variant>
      <vt:variant>
        <vt:lpwstr>../ЯЯЯ/Альбом УФ_Учет ДЗКЗ.xlsx</vt:lpwstr>
      </vt:variant>
      <vt:variant>
        <vt:lpwstr>'НН.ТОРГ-2.1'!A1</vt:lpwstr>
      </vt:variant>
      <vt:variant>
        <vt:i4>72876127</vt:i4>
      </vt:variant>
      <vt:variant>
        <vt:i4>672</vt:i4>
      </vt:variant>
      <vt:variant>
        <vt:i4>0</vt:i4>
      </vt:variant>
      <vt:variant>
        <vt:i4>5</vt:i4>
      </vt:variant>
      <vt:variant>
        <vt:lpwstr>../ЯЯЯ/Альбом УФ_Учет ДЗКЗ.xlsx</vt:lpwstr>
      </vt:variant>
      <vt:variant>
        <vt:lpwstr>'НН.ТОРГ-2.1'!A1</vt:lpwstr>
      </vt:variant>
      <vt:variant>
        <vt:i4>73597963</vt:i4>
      </vt:variant>
      <vt:variant>
        <vt:i4>612</vt:i4>
      </vt:variant>
      <vt:variant>
        <vt:i4>0</vt:i4>
      </vt:variant>
      <vt:variant>
        <vt:i4>5</vt:i4>
      </vt:variant>
      <vt:variant>
        <vt:lpwstr>../../AppData/Local/Microsoft/Windows/Temporary Internet Files/Content.MSO/71E47937.xlsx</vt:lpwstr>
      </vt:variant>
      <vt:variant>
        <vt:lpwstr>'НН.М-32.2 стр1'!A1</vt:lpwstr>
      </vt:variant>
      <vt:variant>
        <vt:i4>72089669</vt:i4>
      </vt:variant>
      <vt:variant>
        <vt:i4>609</vt:i4>
      </vt:variant>
      <vt:variant>
        <vt:i4>0</vt:i4>
      </vt:variant>
      <vt:variant>
        <vt:i4>5</vt:i4>
      </vt:variant>
      <vt:variant>
        <vt:lpwstr>../../AppData/Local/Microsoft/Windows/Temporary Internet Files/Content.MSO/71E47937.xlsx</vt:lpwstr>
      </vt:variant>
      <vt:variant>
        <vt:lpwstr>'НН.М-1.1'!A1</vt:lpwstr>
      </vt:variant>
      <vt:variant>
        <vt:i4>67241075</vt:i4>
      </vt:variant>
      <vt:variant>
        <vt:i4>603</vt:i4>
      </vt:variant>
      <vt:variant>
        <vt:i4>0</vt:i4>
      </vt:variant>
      <vt:variant>
        <vt:i4>5</vt:i4>
      </vt:variant>
      <vt:variant>
        <vt:lpwstr>../../AppData/Local/Microsoft/Windows/Temporary Internet Files/Content.MSO/71E47937.xlsx</vt:lpwstr>
      </vt:variant>
      <vt:variant>
        <vt:lpwstr>'НН.М-34.2 стр.1'!A1</vt:lpwstr>
      </vt:variant>
      <vt:variant>
        <vt:i4>72089669</vt:i4>
      </vt:variant>
      <vt:variant>
        <vt:i4>588</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582</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576</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570</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564</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558</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552</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543</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537</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525</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519</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516</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495</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489</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483</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477</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471</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465</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459</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450</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444</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438</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432</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429</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423</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420</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414</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411</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405</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399</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396</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390</vt:i4>
      </vt:variant>
      <vt:variant>
        <vt:i4>0</vt:i4>
      </vt:variant>
      <vt:variant>
        <vt:i4>5</vt:i4>
      </vt:variant>
      <vt:variant>
        <vt:lpwstr>../../AppData/Local/Microsoft/Windows/Temporary Internet Files/Content.MSO/71E47937.xlsx</vt:lpwstr>
      </vt:variant>
      <vt:variant>
        <vt:lpwstr>'НН.М-1.1'!A1</vt:lpwstr>
      </vt:variant>
      <vt:variant>
        <vt:i4>72089669</vt:i4>
      </vt:variant>
      <vt:variant>
        <vt:i4>387</vt:i4>
      </vt:variant>
      <vt:variant>
        <vt:i4>0</vt:i4>
      </vt:variant>
      <vt:variant>
        <vt:i4>5</vt:i4>
      </vt:variant>
      <vt:variant>
        <vt:lpwstr>../../AppData/Local/Microsoft/Windows/Temporary Internet Files/Content.MSO/71E47937.xlsx</vt:lpwstr>
      </vt:variant>
      <vt:variant>
        <vt:lpwstr>'НН.М-1.1'!A1</vt:lpwstr>
      </vt:variant>
      <vt:variant>
        <vt:i4>68355104</vt:i4>
      </vt:variant>
      <vt:variant>
        <vt:i4>366</vt:i4>
      </vt:variant>
      <vt:variant>
        <vt:i4>0</vt:i4>
      </vt:variant>
      <vt:variant>
        <vt:i4>5</vt:i4>
      </vt:variant>
      <vt:variant>
        <vt:lpwstr>../../AppData/Local/Microsoft/Windows/Temporary Internet Files/Content.MSO/6D34F5D8.xlsx</vt:lpwstr>
      </vt:variant>
      <vt:variant>
        <vt:lpwstr>'НН.ОС-14.1'!Область_печати</vt:lpwstr>
      </vt:variant>
      <vt:variant>
        <vt:i4>68355104</vt:i4>
      </vt:variant>
      <vt:variant>
        <vt:i4>363</vt:i4>
      </vt:variant>
      <vt:variant>
        <vt:i4>0</vt:i4>
      </vt:variant>
      <vt:variant>
        <vt:i4>5</vt:i4>
      </vt:variant>
      <vt:variant>
        <vt:lpwstr>../../AppData/Local/Microsoft/Windows/Temporary Internet Files/Content.MSO/6D34F5D8.xlsx</vt:lpwstr>
      </vt:variant>
      <vt:variant>
        <vt:lpwstr>'НН.ОС-14.1'!Область_печати</vt:lpwstr>
      </vt:variant>
      <vt:variant>
        <vt:i4>68355104</vt:i4>
      </vt:variant>
      <vt:variant>
        <vt:i4>357</vt:i4>
      </vt:variant>
      <vt:variant>
        <vt:i4>0</vt:i4>
      </vt:variant>
      <vt:variant>
        <vt:i4>5</vt:i4>
      </vt:variant>
      <vt:variant>
        <vt:lpwstr>../../AppData/Local/Microsoft/Windows/Temporary Internet Files/Content.MSO/6D34F5D8.xlsx</vt:lpwstr>
      </vt:variant>
      <vt:variant>
        <vt:lpwstr>'НН.ОС-14.1'!Область_печати</vt:lpwstr>
      </vt:variant>
      <vt:variant>
        <vt:i4>68355104</vt:i4>
      </vt:variant>
      <vt:variant>
        <vt:i4>354</vt:i4>
      </vt:variant>
      <vt:variant>
        <vt:i4>0</vt:i4>
      </vt:variant>
      <vt:variant>
        <vt:i4>5</vt:i4>
      </vt:variant>
      <vt:variant>
        <vt:lpwstr>../../AppData/Local/Microsoft/Windows/Temporary Internet Files/Content.MSO/6D34F5D8.xlsx</vt:lpwstr>
      </vt:variant>
      <vt:variant>
        <vt:lpwstr>'НН.ОС-14.1'!Область_печати</vt:lpwstr>
      </vt:variant>
      <vt:variant>
        <vt:i4>68355104</vt:i4>
      </vt:variant>
      <vt:variant>
        <vt:i4>348</vt:i4>
      </vt:variant>
      <vt:variant>
        <vt:i4>0</vt:i4>
      </vt:variant>
      <vt:variant>
        <vt:i4>5</vt:i4>
      </vt:variant>
      <vt:variant>
        <vt:lpwstr>../../AppData/Local/Microsoft/Windows/Temporary Internet Files/Content.MSO/6D34F5D8.xlsx</vt:lpwstr>
      </vt:variant>
      <vt:variant>
        <vt:lpwstr>'НН.ОС-14.1'!Область_печати</vt:lpwstr>
      </vt:variant>
      <vt:variant>
        <vt:i4>68355104</vt:i4>
      </vt:variant>
      <vt:variant>
        <vt:i4>345</vt:i4>
      </vt:variant>
      <vt:variant>
        <vt:i4>0</vt:i4>
      </vt:variant>
      <vt:variant>
        <vt:i4>5</vt:i4>
      </vt:variant>
      <vt:variant>
        <vt:lpwstr>../../AppData/Local/Microsoft/Windows/Temporary Internet Files/Content.MSO/6D34F5D8.xlsx</vt:lpwstr>
      </vt:variant>
      <vt:variant>
        <vt:lpwstr>'НН.ОС-14.1'!Область_печати</vt:lpwstr>
      </vt:variant>
      <vt:variant>
        <vt:i4>72090640</vt:i4>
      </vt:variant>
      <vt:variant>
        <vt:i4>339</vt:i4>
      </vt:variant>
      <vt:variant>
        <vt:i4>0</vt:i4>
      </vt:variant>
      <vt:variant>
        <vt:i4>5</vt:i4>
      </vt:variant>
      <vt:variant>
        <vt:lpwstr>../../AppData/Local/Microsoft/Windows/Temporary Internet Files/Content.MSO/6D34F5D8.xlsx</vt:lpwstr>
      </vt:variant>
      <vt:variant>
        <vt:lpwstr>'НН.ОС-15.1_1'!Область_печати</vt:lpwstr>
      </vt:variant>
      <vt:variant>
        <vt:i4>68355104</vt:i4>
      </vt:variant>
      <vt:variant>
        <vt:i4>336</vt:i4>
      </vt:variant>
      <vt:variant>
        <vt:i4>0</vt:i4>
      </vt:variant>
      <vt:variant>
        <vt:i4>5</vt:i4>
      </vt:variant>
      <vt:variant>
        <vt:lpwstr>../../AppData/Local/Microsoft/Windows/Temporary Internet Files/Content.MSO/6D34F5D8.xlsx</vt:lpwstr>
      </vt:variant>
      <vt:variant>
        <vt:lpwstr>'НН.ОС-14.1'!Область_печати</vt:lpwstr>
      </vt:variant>
      <vt:variant>
        <vt:i4>68355104</vt:i4>
      </vt:variant>
      <vt:variant>
        <vt:i4>330</vt:i4>
      </vt:variant>
      <vt:variant>
        <vt:i4>0</vt:i4>
      </vt:variant>
      <vt:variant>
        <vt:i4>5</vt:i4>
      </vt:variant>
      <vt:variant>
        <vt:lpwstr>../../AppData/Local/Microsoft/Windows/Temporary Internet Files/Content.MSO/6D34F5D8.xlsx</vt:lpwstr>
      </vt:variant>
      <vt:variant>
        <vt:lpwstr>'НН.ОС-14.1'!Область_печати</vt:lpwstr>
      </vt:variant>
      <vt:variant>
        <vt:i4>68355104</vt:i4>
      </vt:variant>
      <vt:variant>
        <vt:i4>324</vt:i4>
      </vt:variant>
      <vt:variant>
        <vt:i4>0</vt:i4>
      </vt:variant>
      <vt:variant>
        <vt:i4>5</vt:i4>
      </vt:variant>
      <vt:variant>
        <vt:lpwstr>../../AppData/Local/Microsoft/Windows/Temporary Internet Files/Content.MSO/6D34F5D8.xlsx</vt:lpwstr>
      </vt:variant>
      <vt:variant>
        <vt:lpwstr>'НН.ОС-14.1'!Область_печати</vt:lpwstr>
      </vt:variant>
      <vt:variant>
        <vt:i4>68355104</vt:i4>
      </vt:variant>
      <vt:variant>
        <vt:i4>321</vt:i4>
      </vt:variant>
      <vt:variant>
        <vt:i4>0</vt:i4>
      </vt:variant>
      <vt:variant>
        <vt:i4>5</vt:i4>
      </vt:variant>
      <vt:variant>
        <vt:lpwstr>../../AppData/Local/Microsoft/Windows/Temporary Internet Files/Content.MSO/6D34F5D8.xlsx</vt:lpwstr>
      </vt:variant>
      <vt:variant>
        <vt:lpwstr>'НН.ОС-14.1'!Область_печати</vt:lpwstr>
      </vt:variant>
      <vt:variant>
        <vt:i4>68355104</vt:i4>
      </vt:variant>
      <vt:variant>
        <vt:i4>315</vt:i4>
      </vt:variant>
      <vt:variant>
        <vt:i4>0</vt:i4>
      </vt:variant>
      <vt:variant>
        <vt:i4>5</vt:i4>
      </vt:variant>
      <vt:variant>
        <vt:lpwstr>../../AppData/Local/Microsoft/Windows/Temporary Internet Files/Content.MSO/6D34F5D8.xlsx</vt:lpwstr>
      </vt:variant>
      <vt:variant>
        <vt:lpwstr>'НН.ОС-14.1'!Область_печати</vt:lpwstr>
      </vt:variant>
      <vt:variant>
        <vt:i4>68355104</vt:i4>
      </vt:variant>
      <vt:variant>
        <vt:i4>312</vt:i4>
      </vt:variant>
      <vt:variant>
        <vt:i4>0</vt:i4>
      </vt:variant>
      <vt:variant>
        <vt:i4>5</vt:i4>
      </vt:variant>
      <vt:variant>
        <vt:lpwstr>../../AppData/Local/Microsoft/Windows/Temporary Internet Files/Content.MSO/6D34F5D8.xlsx</vt:lpwstr>
      </vt:variant>
      <vt:variant>
        <vt:lpwstr>'НН.ОС-14.1'!Область_печати</vt:lpwstr>
      </vt:variant>
      <vt:variant>
        <vt:i4>68158503</vt:i4>
      </vt:variant>
      <vt:variant>
        <vt:i4>306</vt:i4>
      </vt:variant>
      <vt:variant>
        <vt:i4>0</vt:i4>
      </vt:variant>
      <vt:variant>
        <vt:i4>5</vt:i4>
      </vt:variant>
      <vt:variant>
        <vt:lpwstr>../../AppData/Local/Microsoft/Windows/Temporary Internet Files/Content.MSO/6D34F5D8.xlsx</vt:lpwstr>
      </vt:variant>
      <vt:variant>
        <vt:lpwstr>'НН-ОС-13.1'!Область_печати</vt:lpwstr>
      </vt:variant>
      <vt:variant>
        <vt:i4>1704998</vt:i4>
      </vt:variant>
      <vt:variant>
        <vt:i4>300</vt:i4>
      </vt:variant>
      <vt:variant>
        <vt:i4>0</vt:i4>
      </vt:variant>
      <vt:variant>
        <vt:i4>5</vt:i4>
      </vt:variant>
      <vt:variant>
        <vt:lpwstr>../../AppData/Local/Microsoft/Windows/Temporary Internet Files/Content.MSO/6D34F5D8.xlsx</vt:lpwstr>
      </vt:variant>
      <vt:variant>
        <vt:lpwstr>'НН.ОС-2.1'!Область_печати</vt:lpwstr>
      </vt:variant>
      <vt:variant>
        <vt:i4>917621</vt:i4>
      </vt:variant>
      <vt:variant>
        <vt:i4>297</vt:i4>
      </vt:variant>
      <vt:variant>
        <vt:i4>0</vt:i4>
      </vt:variant>
      <vt:variant>
        <vt:i4>5</vt:i4>
      </vt:variant>
      <vt:variant>
        <vt:lpwstr>../../AppData/Local/Microsoft/Windows/Temporary Internet Files/Content.MSO/6D34F5D8.xlsx</vt:lpwstr>
      </vt:variant>
      <vt:variant>
        <vt:lpwstr>'НН.ОС-6.1'!A1</vt:lpwstr>
      </vt:variant>
      <vt:variant>
        <vt:i4>1639462</vt:i4>
      </vt:variant>
      <vt:variant>
        <vt:i4>291</vt:i4>
      </vt:variant>
      <vt:variant>
        <vt:i4>0</vt:i4>
      </vt:variant>
      <vt:variant>
        <vt:i4>5</vt:i4>
      </vt:variant>
      <vt:variant>
        <vt:lpwstr>../../AppData/Local/Microsoft/Windows/Temporary Internet Files/Content.MSO/6D34F5D8.xlsx</vt:lpwstr>
      </vt:variant>
      <vt:variant>
        <vt:lpwstr>'НН.ОС-2.2'!Область_печати</vt:lpwstr>
      </vt:variant>
      <vt:variant>
        <vt:i4>917621</vt:i4>
      </vt:variant>
      <vt:variant>
        <vt:i4>288</vt:i4>
      </vt:variant>
      <vt:variant>
        <vt:i4>0</vt:i4>
      </vt:variant>
      <vt:variant>
        <vt:i4>5</vt:i4>
      </vt:variant>
      <vt:variant>
        <vt:lpwstr>../../AppData/Local/Microsoft/Windows/Temporary Internet Files/Content.MSO/6D34F5D8.xlsx</vt:lpwstr>
      </vt:variant>
      <vt:variant>
        <vt:lpwstr>'НН.ОС-6.1'!A1</vt:lpwstr>
      </vt:variant>
      <vt:variant>
        <vt:i4>1901606</vt:i4>
      </vt:variant>
      <vt:variant>
        <vt:i4>282</vt:i4>
      </vt:variant>
      <vt:variant>
        <vt:i4>0</vt:i4>
      </vt:variant>
      <vt:variant>
        <vt:i4>5</vt:i4>
      </vt:variant>
      <vt:variant>
        <vt:lpwstr>../../AppData/Local/Microsoft/Windows/Temporary Internet Files/Content.MSO/6D34F5D8.xlsx</vt:lpwstr>
      </vt:variant>
      <vt:variant>
        <vt:lpwstr>'НН.ОС-6.2'!Область_печати</vt:lpwstr>
      </vt:variant>
      <vt:variant>
        <vt:i4>917621</vt:i4>
      </vt:variant>
      <vt:variant>
        <vt:i4>279</vt:i4>
      </vt:variant>
      <vt:variant>
        <vt:i4>0</vt:i4>
      </vt:variant>
      <vt:variant>
        <vt:i4>5</vt:i4>
      </vt:variant>
      <vt:variant>
        <vt:lpwstr>../../AppData/Local/Microsoft/Windows/Temporary Internet Files/Content.MSO/6D34F5D8.xlsx</vt:lpwstr>
      </vt:variant>
      <vt:variant>
        <vt:lpwstr>'НН.ОС-6.1'!A1</vt:lpwstr>
      </vt:variant>
      <vt:variant>
        <vt:i4>917621</vt:i4>
      </vt:variant>
      <vt:variant>
        <vt:i4>273</vt:i4>
      </vt:variant>
      <vt:variant>
        <vt:i4>0</vt:i4>
      </vt:variant>
      <vt:variant>
        <vt:i4>5</vt:i4>
      </vt:variant>
      <vt:variant>
        <vt:lpwstr>../../AppData/Local/Microsoft/Windows/Temporary Internet Files/Content.MSO/6D34F5D8.xlsx</vt:lpwstr>
      </vt:variant>
      <vt:variant>
        <vt:lpwstr>'НН.ОС-5.2'!A1</vt:lpwstr>
      </vt:variant>
      <vt:variant>
        <vt:i4>917621</vt:i4>
      </vt:variant>
      <vt:variant>
        <vt:i4>270</vt:i4>
      </vt:variant>
      <vt:variant>
        <vt:i4>0</vt:i4>
      </vt:variant>
      <vt:variant>
        <vt:i4>5</vt:i4>
      </vt:variant>
      <vt:variant>
        <vt:lpwstr>../../AppData/Local/Microsoft/Windows/Temporary Internet Files/Content.MSO/6D34F5D8.xlsx</vt:lpwstr>
      </vt:variant>
      <vt:variant>
        <vt:lpwstr>'НН.ОС-6.1'!A1</vt:lpwstr>
      </vt:variant>
      <vt:variant>
        <vt:i4>917621</vt:i4>
      </vt:variant>
      <vt:variant>
        <vt:i4>264</vt:i4>
      </vt:variant>
      <vt:variant>
        <vt:i4>0</vt:i4>
      </vt:variant>
      <vt:variant>
        <vt:i4>5</vt:i4>
      </vt:variant>
      <vt:variant>
        <vt:lpwstr>../../AppData/Local/Microsoft/Windows/Temporary Internet Files/Content.MSO/6D34F5D8.xlsx</vt:lpwstr>
      </vt:variant>
      <vt:variant>
        <vt:lpwstr>'НН.ОС-6.1'!A1</vt:lpwstr>
      </vt:variant>
      <vt:variant>
        <vt:i4>68355108</vt:i4>
      </vt:variant>
      <vt:variant>
        <vt:i4>258</vt:i4>
      </vt:variant>
      <vt:variant>
        <vt:i4>0</vt:i4>
      </vt:variant>
      <vt:variant>
        <vt:i4>5</vt:i4>
      </vt:variant>
      <vt:variant>
        <vt:lpwstr>../../AppData/Local/Microsoft/Windows/Temporary Internet Files/Content.MSO/6D34F5D8.xlsx</vt:lpwstr>
      </vt:variant>
      <vt:variant>
        <vt:lpwstr>'НН.ОС-10.1'!Область_печати</vt:lpwstr>
      </vt:variant>
      <vt:variant>
        <vt:i4>917621</vt:i4>
      </vt:variant>
      <vt:variant>
        <vt:i4>255</vt:i4>
      </vt:variant>
      <vt:variant>
        <vt:i4>0</vt:i4>
      </vt:variant>
      <vt:variant>
        <vt:i4>5</vt:i4>
      </vt:variant>
      <vt:variant>
        <vt:lpwstr>../../AppData/Local/Microsoft/Windows/Temporary Internet Files/Content.MSO/6D34F5D8.xlsx</vt:lpwstr>
      </vt:variant>
      <vt:variant>
        <vt:lpwstr>'НН.ОС-6.1'!A1</vt:lpwstr>
      </vt:variant>
      <vt:variant>
        <vt:i4>68355110</vt:i4>
      </vt:variant>
      <vt:variant>
        <vt:i4>249</vt:i4>
      </vt:variant>
      <vt:variant>
        <vt:i4>0</vt:i4>
      </vt:variant>
      <vt:variant>
        <vt:i4>5</vt:i4>
      </vt:variant>
      <vt:variant>
        <vt:lpwstr>../../AppData/Local/Microsoft/Windows/Temporary Internet Files/Content.MSO/6D34F5D8.xlsx</vt:lpwstr>
      </vt:variant>
      <vt:variant>
        <vt:lpwstr>'НН.ОС-12.1'!Область_печати</vt:lpwstr>
      </vt:variant>
      <vt:variant>
        <vt:i4>917621</vt:i4>
      </vt:variant>
      <vt:variant>
        <vt:i4>246</vt:i4>
      </vt:variant>
      <vt:variant>
        <vt:i4>0</vt:i4>
      </vt:variant>
      <vt:variant>
        <vt:i4>5</vt:i4>
      </vt:variant>
      <vt:variant>
        <vt:lpwstr>../../AppData/Local/Microsoft/Windows/Temporary Internet Files/Content.MSO/6D34F5D8.xlsx</vt:lpwstr>
      </vt:variant>
      <vt:variant>
        <vt:lpwstr>'НН.ОС-6.1'!A1</vt:lpwstr>
      </vt:variant>
      <vt:variant>
        <vt:i4>1049638</vt:i4>
      </vt:variant>
      <vt:variant>
        <vt:i4>240</vt:i4>
      </vt:variant>
      <vt:variant>
        <vt:i4>0</vt:i4>
      </vt:variant>
      <vt:variant>
        <vt:i4>5</vt:i4>
      </vt:variant>
      <vt:variant>
        <vt:lpwstr>../../AppData/Local/Microsoft/Windows/Temporary Internet Files/Content.MSO/6D34F5D8.xlsx</vt:lpwstr>
      </vt:variant>
      <vt:variant>
        <vt:lpwstr>'НН.ОС-8.1'!Область_печати</vt:lpwstr>
      </vt:variant>
      <vt:variant>
        <vt:i4>917621</vt:i4>
      </vt:variant>
      <vt:variant>
        <vt:i4>237</vt:i4>
      </vt:variant>
      <vt:variant>
        <vt:i4>0</vt:i4>
      </vt:variant>
      <vt:variant>
        <vt:i4>5</vt:i4>
      </vt:variant>
      <vt:variant>
        <vt:lpwstr>../../AppData/Local/Microsoft/Windows/Temporary Internet Files/Content.MSO/6D34F5D8.xlsx</vt:lpwstr>
      </vt:variant>
      <vt:variant>
        <vt:lpwstr>'НН.ОС-6.1'!A1</vt:lpwstr>
      </vt:variant>
      <vt:variant>
        <vt:i4>983157</vt:i4>
      </vt:variant>
      <vt:variant>
        <vt:i4>231</vt:i4>
      </vt:variant>
      <vt:variant>
        <vt:i4>0</vt:i4>
      </vt:variant>
      <vt:variant>
        <vt:i4>5</vt:i4>
      </vt:variant>
      <vt:variant>
        <vt:lpwstr>../../AppData/Local/Microsoft/Windows/Temporary Internet Files/Content.MSO/6D34F5D8.xlsx</vt:lpwstr>
      </vt:variant>
      <vt:variant>
        <vt:lpwstr>'НН.ОС-7.1'!A1</vt:lpwstr>
      </vt:variant>
      <vt:variant>
        <vt:i4>917621</vt:i4>
      </vt:variant>
      <vt:variant>
        <vt:i4>228</vt:i4>
      </vt:variant>
      <vt:variant>
        <vt:i4>0</vt:i4>
      </vt:variant>
      <vt:variant>
        <vt:i4>5</vt:i4>
      </vt:variant>
      <vt:variant>
        <vt:lpwstr>../../AppData/Local/Microsoft/Windows/Temporary Internet Files/Content.MSO/6D34F5D8.xlsx</vt:lpwstr>
      </vt:variant>
      <vt:variant>
        <vt:lpwstr>'НН.ОС-6.1'!A1</vt:lpwstr>
      </vt:variant>
      <vt:variant>
        <vt:i4>71172187</vt:i4>
      </vt:variant>
      <vt:variant>
        <vt:i4>222</vt:i4>
      </vt:variant>
      <vt:variant>
        <vt:i4>0</vt:i4>
      </vt:variant>
      <vt:variant>
        <vt:i4>5</vt:i4>
      </vt:variant>
      <vt:variant>
        <vt:lpwstr>../../AppData/Local/Microsoft/Windows/Temporary Internet Files/Content.MSO/6D34F5D8.xlsx</vt:lpwstr>
      </vt:variant>
      <vt:variant>
        <vt:lpwstr>'НН.ОС-6.1.А'!A1</vt:lpwstr>
      </vt:variant>
      <vt:variant>
        <vt:i4>69796872</vt:i4>
      </vt:variant>
      <vt:variant>
        <vt:i4>219</vt:i4>
      </vt:variant>
      <vt:variant>
        <vt:i4>0</vt:i4>
      </vt:variant>
      <vt:variant>
        <vt:i4>5</vt:i4>
      </vt:variant>
      <vt:variant>
        <vt:lpwstr>../../AppData/Local/Microsoft/Windows/Temporary Internet Files/Content.MSO/6D34F5D8.xlsx</vt:lpwstr>
      </vt:variant>
      <vt:variant>
        <vt:lpwstr>'НН.ОС-1.1.А'!Область_печати</vt:lpwstr>
      </vt:variant>
      <vt:variant>
        <vt:i4>917621</vt:i4>
      </vt:variant>
      <vt:variant>
        <vt:i4>213</vt:i4>
      </vt:variant>
      <vt:variant>
        <vt:i4>0</vt:i4>
      </vt:variant>
      <vt:variant>
        <vt:i4>5</vt:i4>
      </vt:variant>
      <vt:variant>
        <vt:lpwstr>../../AppData/Local/Microsoft/Windows/Temporary Internet Files/Content.MSO/6D34F5D8.xlsx</vt:lpwstr>
      </vt:variant>
      <vt:variant>
        <vt:lpwstr>'НН.ОС-6.1'!A1</vt:lpwstr>
      </vt:variant>
      <vt:variant>
        <vt:i4>917621</vt:i4>
      </vt:variant>
      <vt:variant>
        <vt:i4>210</vt:i4>
      </vt:variant>
      <vt:variant>
        <vt:i4>0</vt:i4>
      </vt:variant>
      <vt:variant>
        <vt:i4>5</vt:i4>
      </vt:variant>
      <vt:variant>
        <vt:lpwstr>../../AppData/Local/Microsoft/Windows/Temporary Internet Files/Content.MSO/6D34F5D8.xlsx</vt:lpwstr>
      </vt:variant>
      <vt:variant>
        <vt:lpwstr>'НН.ОС-6.1'!A1</vt:lpwstr>
      </vt:variant>
      <vt:variant>
        <vt:i4>852085</vt:i4>
      </vt:variant>
      <vt:variant>
        <vt:i4>204</vt:i4>
      </vt:variant>
      <vt:variant>
        <vt:i4>0</vt:i4>
      </vt:variant>
      <vt:variant>
        <vt:i4>5</vt:i4>
      </vt:variant>
      <vt:variant>
        <vt:lpwstr>../../AppData/Local/Microsoft/Windows/Temporary Internet Files/Content.MSO/6D34F5D8.xlsx</vt:lpwstr>
      </vt:variant>
      <vt:variant>
        <vt:lpwstr>'НН.ОС-5.1'!A1</vt:lpwstr>
      </vt:variant>
      <vt:variant>
        <vt:i4>786549</vt:i4>
      </vt:variant>
      <vt:variant>
        <vt:i4>201</vt:i4>
      </vt:variant>
      <vt:variant>
        <vt:i4>0</vt:i4>
      </vt:variant>
      <vt:variant>
        <vt:i4>5</vt:i4>
      </vt:variant>
      <vt:variant>
        <vt:lpwstr>../../AppData/Local/Microsoft/Windows/Temporary Internet Files/Content.MSO/6D34F5D8.xlsx</vt:lpwstr>
      </vt:variant>
      <vt:variant>
        <vt:lpwstr>'НН.ОС-4.1'!A1</vt:lpwstr>
      </vt:variant>
      <vt:variant>
        <vt:i4>71041115</vt:i4>
      </vt:variant>
      <vt:variant>
        <vt:i4>195</vt:i4>
      </vt:variant>
      <vt:variant>
        <vt:i4>0</vt:i4>
      </vt:variant>
      <vt:variant>
        <vt:i4>5</vt:i4>
      </vt:variant>
      <vt:variant>
        <vt:lpwstr>../../AppData/Local/Microsoft/Windows/Temporary Internet Files/Content.MSO/6D34F5D8.xlsx</vt:lpwstr>
      </vt:variant>
      <vt:variant>
        <vt:lpwstr>'НН.ОС-4.1.А'!A1</vt:lpwstr>
      </vt:variant>
      <vt:variant>
        <vt:i4>71041115</vt:i4>
      </vt:variant>
      <vt:variant>
        <vt:i4>192</vt:i4>
      </vt:variant>
      <vt:variant>
        <vt:i4>0</vt:i4>
      </vt:variant>
      <vt:variant>
        <vt:i4>5</vt:i4>
      </vt:variant>
      <vt:variant>
        <vt:lpwstr>../../AppData/Local/Microsoft/Windows/Temporary Internet Files/Content.MSO/6D34F5D8.xlsx</vt:lpwstr>
      </vt:variant>
      <vt:variant>
        <vt:lpwstr>'НН.ОС-4.1.А'!A1</vt:lpwstr>
      </vt:variant>
      <vt:variant>
        <vt:i4>786549</vt:i4>
      </vt:variant>
      <vt:variant>
        <vt:i4>186</vt:i4>
      </vt:variant>
      <vt:variant>
        <vt:i4>0</vt:i4>
      </vt:variant>
      <vt:variant>
        <vt:i4>5</vt:i4>
      </vt:variant>
      <vt:variant>
        <vt:lpwstr>../../AppData/Local/Microsoft/Windows/Temporary Internet Files/Content.MSO/6D34F5D8.xlsx</vt:lpwstr>
      </vt:variant>
      <vt:variant>
        <vt:lpwstr>'НН.ОС-4.1'!A1</vt:lpwstr>
      </vt:variant>
      <vt:variant>
        <vt:i4>589941</vt:i4>
      </vt:variant>
      <vt:variant>
        <vt:i4>183</vt:i4>
      </vt:variant>
      <vt:variant>
        <vt:i4>0</vt:i4>
      </vt:variant>
      <vt:variant>
        <vt:i4>5</vt:i4>
      </vt:variant>
      <vt:variant>
        <vt:lpwstr>../../AppData/Local/Microsoft/Windows/Temporary Internet Files/Content.MSO/6D34F5D8.xlsx</vt:lpwstr>
      </vt:variant>
      <vt:variant>
        <vt:lpwstr>'НН.ОС-1.1'!A1</vt:lpwstr>
      </vt:variant>
      <vt:variant>
        <vt:i4>721013</vt:i4>
      </vt:variant>
      <vt:variant>
        <vt:i4>177</vt:i4>
      </vt:variant>
      <vt:variant>
        <vt:i4>0</vt:i4>
      </vt:variant>
      <vt:variant>
        <vt:i4>5</vt:i4>
      </vt:variant>
      <vt:variant>
        <vt:lpwstr>../../AppData/Local/Microsoft/Windows/Temporary Internet Files/Content.MSO/6D34F5D8.xlsx</vt:lpwstr>
      </vt:variant>
      <vt:variant>
        <vt:lpwstr>'НН.ОС-3.1'!A1</vt:lpwstr>
      </vt:variant>
      <vt:variant>
        <vt:i4>721013</vt:i4>
      </vt:variant>
      <vt:variant>
        <vt:i4>174</vt:i4>
      </vt:variant>
      <vt:variant>
        <vt:i4>0</vt:i4>
      </vt:variant>
      <vt:variant>
        <vt:i4>5</vt:i4>
      </vt:variant>
      <vt:variant>
        <vt:lpwstr>../../AppData/Local/Microsoft/Windows/Temporary Internet Files/Content.MSO/6D34F5D8.xlsx</vt:lpwstr>
      </vt:variant>
      <vt:variant>
        <vt:lpwstr>'НН.ОС-3.1'!A1</vt:lpwstr>
      </vt:variant>
      <vt:variant>
        <vt:i4>1115174</vt:i4>
      </vt:variant>
      <vt:variant>
        <vt:i4>168</vt:i4>
      </vt:variant>
      <vt:variant>
        <vt:i4>0</vt:i4>
      </vt:variant>
      <vt:variant>
        <vt:i4>5</vt:i4>
      </vt:variant>
      <vt:variant>
        <vt:lpwstr>../../AppData/Local/Microsoft/Windows/Temporary Internet Files/Content.MSO/6D34F5D8.xlsx</vt:lpwstr>
      </vt:variant>
      <vt:variant>
        <vt:lpwstr>'НН.ОС-9.1'!Область_печати</vt:lpwstr>
      </vt:variant>
      <vt:variant>
        <vt:i4>589941</vt:i4>
      </vt:variant>
      <vt:variant>
        <vt:i4>165</vt:i4>
      </vt:variant>
      <vt:variant>
        <vt:i4>0</vt:i4>
      </vt:variant>
      <vt:variant>
        <vt:i4>5</vt:i4>
      </vt:variant>
      <vt:variant>
        <vt:lpwstr>../../AppData/Local/Microsoft/Windows/Temporary Internet Files/Content.MSO/6D34F5D8.xlsx</vt:lpwstr>
      </vt:variant>
      <vt:variant>
        <vt:lpwstr>'НН.ОС-1.1'!A1</vt:lpwstr>
      </vt:variant>
      <vt:variant>
        <vt:i4>69731336</vt:i4>
      </vt:variant>
      <vt:variant>
        <vt:i4>159</vt:i4>
      </vt:variant>
      <vt:variant>
        <vt:i4>0</vt:i4>
      </vt:variant>
      <vt:variant>
        <vt:i4>5</vt:i4>
      </vt:variant>
      <vt:variant>
        <vt:lpwstr>../../AppData/Local/Microsoft/Windows/Temporary Internet Files/Content.MSO/6D34F5D8.xlsx</vt:lpwstr>
      </vt:variant>
      <vt:variant>
        <vt:lpwstr>'НН.ОС-1.1.Б'!Область_печати</vt:lpwstr>
      </vt:variant>
      <vt:variant>
        <vt:i4>69796872</vt:i4>
      </vt:variant>
      <vt:variant>
        <vt:i4>156</vt:i4>
      </vt:variant>
      <vt:variant>
        <vt:i4>0</vt:i4>
      </vt:variant>
      <vt:variant>
        <vt:i4>5</vt:i4>
      </vt:variant>
      <vt:variant>
        <vt:lpwstr>../../AppData/Local/Microsoft/Windows/Temporary Internet Files/Content.MSO/6D34F5D8.xlsx</vt:lpwstr>
      </vt:variant>
      <vt:variant>
        <vt:lpwstr>'НН.ОС-1.1.А'!Область_печати</vt:lpwstr>
      </vt:variant>
      <vt:variant>
        <vt:i4>69796872</vt:i4>
      </vt:variant>
      <vt:variant>
        <vt:i4>150</vt:i4>
      </vt:variant>
      <vt:variant>
        <vt:i4>0</vt:i4>
      </vt:variant>
      <vt:variant>
        <vt:i4>5</vt:i4>
      </vt:variant>
      <vt:variant>
        <vt:lpwstr>../../AppData/Local/Microsoft/Windows/Temporary Internet Files/Content.MSO/6D34F5D8.xlsx</vt:lpwstr>
      </vt:variant>
      <vt:variant>
        <vt:lpwstr>'НН.ОС-1.1.А'!Область_печати</vt:lpwstr>
      </vt:variant>
      <vt:variant>
        <vt:i4>69796872</vt:i4>
      </vt:variant>
      <vt:variant>
        <vt:i4>147</vt:i4>
      </vt:variant>
      <vt:variant>
        <vt:i4>0</vt:i4>
      </vt:variant>
      <vt:variant>
        <vt:i4>5</vt:i4>
      </vt:variant>
      <vt:variant>
        <vt:lpwstr>../../AppData/Local/Microsoft/Windows/Temporary Internet Files/Content.MSO/6D34F5D8.xlsx</vt:lpwstr>
      </vt:variant>
      <vt:variant>
        <vt:lpwstr>'НН.ОС-1.1.А'!Область_печати</vt:lpwstr>
      </vt:variant>
      <vt:variant>
        <vt:i4>68355109</vt:i4>
      </vt:variant>
      <vt:variant>
        <vt:i4>141</vt:i4>
      </vt:variant>
      <vt:variant>
        <vt:i4>0</vt:i4>
      </vt:variant>
      <vt:variant>
        <vt:i4>5</vt:i4>
      </vt:variant>
      <vt:variant>
        <vt:lpwstr>../../AppData/Local/Microsoft/Windows/Temporary Internet Files/Content.MSO/6D34F5D8.xlsx</vt:lpwstr>
      </vt:variant>
      <vt:variant>
        <vt:lpwstr>'НН.ОС-11.1'!Область_печати</vt:lpwstr>
      </vt:variant>
      <vt:variant>
        <vt:i4>589941</vt:i4>
      </vt:variant>
      <vt:variant>
        <vt:i4>138</vt:i4>
      </vt:variant>
      <vt:variant>
        <vt:i4>0</vt:i4>
      </vt:variant>
      <vt:variant>
        <vt:i4>5</vt:i4>
      </vt:variant>
      <vt:variant>
        <vt:lpwstr>../../AppData/Local/Microsoft/Windows/Temporary Internet Files/Content.MSO/6D34F5D8.xlsx</vt:lpwstr>
      </vt:variant>
      <vt:variant>
        <vt:lpwstr>'НН.ОС-1.1'!A1</vt:lpwstr>
      </vt:variant>
      <vt:variant>
        <vt:i4>589941</vt:i4>
      </vt:variant>
      <vt:variant>
        <vt:i4>132</vt:i4>
      </vt:variant>
      <vt:variant>
        <vt:i4>0</vt:i4>
      </vt:variant>
      <vt:variant>
        <vt:i4>5</vt:i4>
      </vt:variant>
      <vt:variant>
        <vt:lpwstr>../../AppData/Local/Microsoft/Windows/Temporary Internet Files/Content.MSO/6D34F5D8.xlsx</vt:lpwstr>
      </vt:variant>
      <vt:variant>
        <vt:lpwstr>'НН.ОС-1.1'!A1</vt:lpwstr>
      </vt:variant>
      <vt:variant>
        <vt:i4>589941</vt:i4>
      </vt:variant>
      <vt:variant>
        <vt:i4>129</vt:i4>
      </vt:variant>
      <vt:variant>
        <vt:i4>0</vt:i4>
      </vt:variant>
      <vt:variant>
        <vt:i4>5</vt:i4>
      </vt:variant>
      <vt:variant>
        <vt:lpwstr>../../AppData/Local/Microsoft/Windows/Temporary Internet Files/Content.MSO/6D34F5D8.xlsx</vt:lpwstr>
      </vt:variant>
      <vt:variant>
        <vt:lpwstr>'НН.ОС-1.1'!A1</vt:lpwstr>
      </vt:variant>
      <vt:variant>
        <vt:i4>589941</vt:i4>
      </vt:variant>
      <vt:variant>
        <vt:i4>126</vt:i4>
      </vt:variant>
      <vt:variant>
        <vt:i4>0</vt:i4>
      </vt:variant>
      <vt:variant>
        <vt:i4>5</vt:i4>
      </vt:variant>
      <vt:variant>
        <vt:lpwstr>../../AppData/Local/Microsoft/Windows/Temporary Internet Files/Content.MSO/6D34F5D8.xlsx</vt:lpwstr>
      </vt:variant>
      <vt:variant>
        <vt:lpwstr>'НН.ОС-1.1'!A1</vt:lpwstr>
      </vt:variant>
      <vt:variant>
        <vt:i4>68355104</vt:i4>
      </vt:variant>
      <vt:variant>
        <vt:i4>99</vt:i4>
      </vt:variant>
      <vt:variant>
        <vt:i4>0</vt:i4>
      </vt:variant>
      <vt:variant>
        <vt:i4>5</vt:i4>
      </vt:variant>
      <vt:variant>
        <vt:lpwstr>../../AppData/Local/Microsoft/Windows/Temporary Internet Files/Content.MSO/6D34F5D8.xlsx</vt:lpwstr>
      </vt:variant>
      <vt:variant>
        <vt:lpwstr>'НН.ОС-14.1'!Область_печати</vt:lpwstr>
      </vt:variant>
      <vt:variant>
        <vt:i4>68355106</vt:i4>
      </vt:variant>
      <vt:variant>
        <vt:i4>93</vt:i4>
      </vt:variant>
      <vt:variant>
        <vt:i4>0</vt:i4>
      </vt:variant>
      <vt:variant>
        <vt:i4>5</vt:i4>
      </vt:variant>
      <vt:variant>
        <vt:lpwstr>../../AppData/Local/Microsoft/Windows/Temporary Internet Files/Content.MSO/6D34F5D8.xlsx</vt:lpwstr>
      </vt:variant>
      <vt:variant>
        <vt:lpwstr>'НН.ОС-16.1'!Область_печати</vt:lpwstr>
      </vt:variant>
      <vt:variant>
        <vt:i4>68355104</vt:i4>
      </vt:variant>
      <vt:variant>
        <vt:i4>90</vt:i4>
      </vt:variant>
      <vt:variant>
        <vt:i4>0</vt:i4>
      </vt:variant>
      <vt:variant>
        <vt:i4>5</vt:i4>
      </vt:variant>
      <vt:variant>
        <vt:lpwstr>../../AppData/Local/Microsoft/Windows/Temporary Internet Files/Content.MSO/6D34F5D8.xlsx</vt:lpwstr>
      </vt:variant>
      <vt:variant>
        <vt:lpwstr>'НН.ОС-14.1'!Область_печати</vt:lpwstr>
      </vt:variant>
      <vt:variant>
        <vt:i4>72090640</vt:i4>
      </vt:variant>
      <vt:variant>
        <vt:i4>84</vt:i4>
      </vt:variant>
      <vt:variant>
        <vt:i4>0</vt:i4>
      </vt:variant>
      <vt:variant>
        <vt:i4>5</vt:i4>
      </vt:variant>
      <vt:variant>
        <vt:lpwstr>../../AppData/Local/Microsoft/Windows/Temporary Internet Files/Content.MSO/6D34F5D8.xlsx</vt:lpwstr>
      </vt:variant>
      <vt:variant>
        <vt:lpwstr>'НН.ОС-15.1_1'!Область_печати</vt:lpwstr>
      </vt:variant>
      <vt:variant>
        <vt:i4>68355104</vt:i4>
      </vt:variant>
      <vt:variant>
        <vt:i4>81</vt:i4>
      </vt:variant>
      <vt:variant>
        <vt:i4>0</vt:i4>
      </vt:variant>
      <vt:variant>
        <vt:i4>5</vt:i4>
      </vt:variant>
      <vt:variant>
        <vt:lpwstr>../../AppData/Local/Microsoft/Windows/Temporary Internet Files/Content.MSO/6D34F5D8.xlsx</vt:lpwstr>
      </vt:variant>
      <vt:variant>
        <vt:lpwstr>'НН.ОС-14.1'!Область_печати</vt:lpwstr>
      </vt:variant>
      <vt:variant>
        <vt:i4>68355104</vt:i4>
      </vt:variant>
      <vt:variant>
        <vt:i4>75</vt:i4>
      </vt:variant>
      <vt:variant>
        <vt:i4>0</vt:i4>
      </vt:variant>
      <vt:variant>
        <vt:i4>5</vt:i4>
      </vt:variant>
      <vt:variant>
        <vt:lpwstr>../../AppData/Local/Microsoft/Windows/Temporary Internet Files/Content.MSO/6D34F5D8.xlsx</vt:lpwstr>
      </vt:variant>
      <vt:variant>
        <vt:lpwstr>'НН.ОС-14.1'!Область_печати</vt:lpwstr>
      </vt:variant>
      <vt:variant>
        <vt:i4>68355104</vt:i4>
      </vt:variant>
      <vt:variant>
        <vt:i4>72</vt:i4>
      </vt:variant>
      <vt:variant>
        <vt:i4>0</vt:i4>
      </vt:variant>
      <vt:variant>
        <vt:i4>5</vt:i4>
      </vt:variant>
      <vt:variant>
        <vt:lpwstr>../../AppData/Local/Microsoft/Windows/Temporary Internet Files/Content.MSO/6D34F5D8.xlsx</vt:lpwstr>
      </vt:variant>
      <vt:variant>
        <vt:lpwstr>'НН.ОС-14.1'!Область_печати</vt:lpwstr>
      </vt:variant>
      <vt:variant>
        <vt:i4>1572914</vt:i4>
      </vt:variant>
      <vt:variant>
        <vt:i4>29</vt:i4>
      </vt:variant>
      <vt:variant>
        <vt:i4>0</vt:i4>
      </vt:variant>
      <vt:variant>
        <vt:i4>5</vt:i4>
      </vt:variant>
      <vt:variant>
        <vt:lpwstr/>
      </vt:variant>
      <vt:variant>
        <vt:lpwstr>_Toc487537254</vt:lpwstr>
      </vt:variant>
      <vt:variant>
        <vt:i4>1572914</vt:i4>
      </vt:variant>
      <vt:variant>
        <vt:i4>23</vt:i4>
      </vt:variant>
      <vt:variant>
        <vt:i4>0</vt:i4>
      </vt:variant>
      <vt:variant>
        <vt:i4>5</vt:i4>
      </vt:variant>
      <vt:variant>
        <vt:lpwstr/>
      </vt:variant>
      <vt:variant>
        <vt:lpwstr>_Toc487537253</vt:lpwstr>
      </vt:variant>
      <vt:variant>
        <vt:i4>1572914</vt:i4>
      </vt:variant>
      <vt:variant>
        <vt:i4>17</vt:i4>
      </vt:variant>
      <vt:variant>
        <vt:i4>0</vt:i4>
      </vt:variant>
      <vt:variant>
        <vt:i4>5</vt:i4>
      </vt:variant>
      <vt:variant>
        <vt:lpwstr/>
      </vt:variant>
      <vt:variant>
        <vt:lpwstr>_Toc487537252</vt:lpwstr>
      </vt:variant>
      <vt:variant>
        <vt:i4>1572914</vt:i4>
      </vt:variant>
      <vt:variant>
        <vt:i4>11</vt:i4>
      </vt:variant>
      <vt:variant>
        <vt:i4>0</vt:i4>
      </vt:variant>
      <vt:variant>
        <vt:i4>5</vt:i4>
      </vt:variant>
      <vt:variant>
        <vt:lpwstr/>
      </vt:variant>
      <vt:variant>
        <vt:lpwstr>_Toc487537251</vt:lpwstr>
      </vt:variant>
      <vt:variant>
        <vt:i4>1572914</vt:i4>
      </vt:variant>
      <vt:variant>
        <vt:i4>5</vt:i4>
      </vt:variant>
      <vt:variant>
        <vt:i4>0</vt:i4>
      </vt:variant>
      <vt:variant>
        <vt:i4>5</vt:i4>
      </vt:variant>
      <vt:variant>
        <vt:lpwstr/>
      </vt:variant>
      <vt:variant>
        <vt:lpwstr>_Toc487537250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базе НМД</dc:title>
  <dc:subject/>
  <dc:creator>Шутрова Ольга Геннадьевна</dc:creator>
  <cp:keywords/>
  <dc:description/>
  <cp:lastModifiedBy>Шутрова Ольга Геннадьевна</cp:lastModifiedBy>
  <cp:revision>7</cp:revision>
  <cp:lastPrinted>2025-01-31T14:46:00Z</cp:lastPrinted>
  <dcterms:created xsi:type="dcterms:W3CDTF">2025-04-29T06:14:00Z</dcterms:created>
  <dcterms:modified xsi:type="dcterms:W3CDTF">2025-05-26T03:06:00Z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ип документа">
    <vt:lpwstr>Политика</vt:lpwstr>
  </property>
  <property fmtid="{D5CDD505-2E9C-101B-9397-08002B2CF9AE}" pid="3" name="Название">
    <vt:lpwstr>в области &lt;наименование регулируемой области &gt; </vt:lpwstr>
  </property>
  <property fmtid="{D5CDD505-2E9C-101B-9397-08002B2CF9AE}" pid="4" name="Индекс">
    <vt:lpwstr>СТО ГМК-НН ХХ-ХХХ-20__</vt:lpwstr>
  </property>
  <property fmtid="{D5CDD505-2E9C-101B-9397-08002B2CF9AE}" pid="5" name="_DocHome">
    <vt:i4>465798499</vt:i4>
  </property>
  <property fmtid="{D5CDD505-2E9C-101B-9397-08002B2CF9AE}" pid="6" name="ContentTypeId">
    <vt:lpwstr>0x010100A541F61844BE784C98AE312DDC3A4C4E</vt:lpwstr>
  </property>
  <property fmtid="{D5CDD505-2E9C-101B-9397-08002B2CF9AE}" pid="7" name="IsMyDocuments">
    <vt:bool>true</vt:bool>
  </property>
</Properties>
</file>